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Masquilier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ARCHÉOLOGIQUES DU CHÂTEAU DE LUNÉVILLE (LORRAINE) : DE LA FORTERESSE MÉDIÉVALE AU VERSAILLES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Jeandemange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pp.263-318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enceintes urbaines médiévales sur le territoire et ses limites. L'exemple de la Lorraine et de l'Alsace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21,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seigneuriale de Deyvillers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Mra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Mireille-Bénédicte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d'Emulation du département des Vosges</w:t>
            </w:r>
            <w:r>
              <w:rPr/>
              <w:t xml:space="preserve">, 2005, 16, p. 47-60 : ill., plans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confrontée aux sources traditionnelles : la maison de plaisance de Frescaty au XVIIIe siècle (Moulins-lès-Metz, Moselle)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Copret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2005, 2, p. 115-117 : ill., croquis, plans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archéologique sur l'Époque moderne en Lorraine.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Seilly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96,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l'incendie du château de Lunéville (Meurthe-et-Moselle) : état de la question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Defranoux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2003, 92,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Frescaty (Moulins-lès-Metz, Moselle), la maison de plaisance des évêques de Metz au XVIIIe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2002, pp.341-384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monnaie mérovingienne découverte au &amp;quot; Parc de l'Abbaye &amp;quot;, commune de Le-Ban-Saint-Martin (France, Moselle).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2001, 38 (3),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enceintes urbaines en Lorraine et en Alsace du XIIe au XVe siècle : premiers résultats d'un programme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2007 - 4e Congrès International d'Archéologie Médiévale et Moderne</w:t>
            </w:r>
            <w:r>
              <w:rPr/>
              <w:t xml:space="preserve">, Sep 2007,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enceintes urbaines et de leurs abords en Lorraine et en Alsace (XIIe - 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Dijon : Société archéologique de l'est, pp.539, 2008, 978-2-915544-09-1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d'une place, Sous les pas de Stanislas, Nancy XVIe-XVIIIe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Wieser</w:t>
              </w:r>
            </w:hyperlink>
          </w:p>
          <w:p>
            <w:pPr/>
            <w:r>
              <w:rPr/>
              <w:t xml:space="preserve">Gazette de Lorraine. ISSN 2015-2205, pp.34, 2005, 2-9515495-1-2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préventive de la « Vieille Tuilerie » à Laudrefang (Moselle) : une tuilerie rurale du XVII&amp;lt;sup&amp;gt;e&amp;lt;/sup&amp;gt; au début du XX&amp;lt;sup&amp;gt;e&amp;lt;/sup&amp;gt;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Freddy Thuillier. </w:t>
            </w:r>
            <w:r>
              <w:rPr>
                <w:i w:val="1"/>
                <w:iCs w:val="1"/>
              </w:rPr>
              <w:t xml:space="preserve">Les terres cuites architecturales en France du Moyen-Âge à l’époque contemporaine : recherches sur les tuileries et les productions tuilières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pp.249-298, 2019, Archéologie Moderne et Contemporaine 06, 978-2-35518-091-0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et les jetons de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Yves Henigfeld et Philippe Kuchler. </w:t>
            </w:r>
            <w:r>
              <w:rPr>
                <w:i w:val="1"/>
                <w:iCs w:val="1"/>
              </w:rPr>
              <w:t xml:space="preserve">L'îlot du palais de justice d'Epinal (Vosges) : formation et développement d'un espace urbain au Moyen Age et à l'époque moderne</w:t>
            </w:r>
            <w:r>
              <w:rPr/>
              <w:t xml:space="preserve">, Maison des Sciences de l'Homme, pp.90-94, 2014, 978-2-7351-1518-1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archéologiques préventives du Trait d'Union (2000)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Mireille-Bénédicte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culture du Pays de Neufchâteau : Actes des 10èmes Journées d'Études vosgiennes, Neufchâteau, 24-26 octobre 2008</w:t>
            </w:r>
            <w:r>
              <w:rPr/>
              <w:t xml:space="preserve">, Epinal : Fédération des Sociétés savantes des Vosges ; Amis du Livre et du Patrimoine de Neufchâteau, pp.41-57,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et de ses objectifs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dans Henigfeld Y., Masquilier A. (dir.). </w:t>
            </w:r>
            <w:r>
              <w:rPr>
                <w:i w:val="1"/>
                <w:iCs w:val="1"/>
              </w:rPr>
              <w:t xml:space="preserve">Archéologie des enceintes urbaines et de leurs abords en Lorraine et en Alsace (XIIe-XVe siècle)</w:t>
            </w:r>
            <w:r>
              <w:rPr/>
              <w:t xml:space="preserve">, p. 9-13, 2008, Revue Archéologique de l’Est ; 26e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questions en souffrance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dans Henigfeld Y., Masquilier A. (dir.). </w:t>
            </w:r>
            <w:r>
              <w:rPr>
                <w:i w:val="1"/>
                <w:iCs w:val="1"/>
              </w:rPr>
              <w:t xml:space="preserve">Archéologie des enceintes urbaines et de leurs abords en Lorraine et en Alsace (XIIe-XVe siècle)</w:t>
            </w:r>
            <w:r>
              <w:rPr/>
              <w:t xml:space="preserve">, p. 449-451, 2008, Revue Archéologique de l’Est ; 26e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du château de Frescaty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France archéologique : vingt ans d'aménagements et de découvertes</w:t>
            </w:r>
            <w:r>
              <w:rPr/>
              <w:t xml:space="preserve">, Paris : Hazan ; INRAP, pp.204,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Lunéville (Meurthe-et-Moselle) &amp;quot; 5, 7 rue Cyfflé &amp;quot; : Projet 3T SCI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Ernst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Malgras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</w:p>
          <w:p>
            <w:pPr/>
            <w:r>
              <w:rPr/>
              <w:t xml:space="preserve">[Rapport de recherche] Inrap GEN.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 (Meurthe-et-Moselle) Faïencerie Bellevue, phase 1, 870, avenue Georges Clémenceau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Calduch y Sancho</w:t>
              </w:r>
            </w:hyperlink>
          </w:p>
          <w:p>
            <w:pPr/>
            <w:r>
              <w:rPr/>
              <w:t xml:space="preserve">[Research Report] Inrap GEN.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de Chaumousey (Vosges) : Série médiévale et moderne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Brunet Véronique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</w:p>
          <w:p>
            <w:pPr/>
            <w:r>
              <w:rPr/>
              <w:t xml:space="preserve">[Research Report] Inrap GEN.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Meinsberg XVe-XXe siècles, Manderen (Moselle) : rapport de fouilles. Document final de synthèse, campagne 1998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Renée Lansival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Gheller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</w:p>
          <w:p>
            <w:pPr/>
            <w:r>
              <w:rPr/>
              <w:t xml:space="preserve">Inrap GEN; Service régional de l'archéologie de Lorraine. 2002, 1 vol. (61p.) : couv. ill. en noir, ill. en coul.,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Neufchâteau (Vosges) Pôle culturel &amp;quot;Trait d'Union&amp;quot;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Bouvet Mireille-Bénédicte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Ernst Thomas</w:t>
              </w:r>
            </w:hyperlink>
          </w:p>
          <w:p>
            <w:pPr/>
            <w:r>
              <w:rPr/>
              <w:t xml:space="preserve">[Rapport de recherche] Afan GE.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hal-02011158v1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59670v1" TargetMode="External"/><Relationship Id="rId8" Type="http://schemas.openxmlformats.org/officeDocument/2006/relationships/hyperlink" Target="https://hal.science/search/index/?q=*&amp;authFullName_s=S&#233;bastien Jeandemange" TargetMode="External"/><Relationship Id="rId9" Type="http://schemas.openxmlformats.org/officeDocument/2006/relationships/hyperlink" Target="https://hal.science/search/index/?q=*&amp;authFullName_s=Amaury Masquilier" TargetMode="External"/><Relationship Id="rId10" Type="http://schemas.openxmlformats.org/officeDocument/2006/relationships/hyperlink" Target="https://hal.science/search/index/?q=*&amp;authFullName_s=Thierry Franz" TargetMode="External"/><Relationship Id="rId11" Type="http://schemas.openxmlformats.org/officeDocument/2006/relationships/hyperlink" Target="https://hal.science/search/index/?q=*&amp;authFullName_s=Rachel Prouteau" TargetMode="External"/><Relationship Id="rId12" Type="http://schemas.openxmlformats.org/officeDocument/2006/relationships/hyperlink" Target="https://hal.science/hal-01015246v1" TargetMode="External"/><Relationship Id="rId13" Type="http://schemas.openxmlformats.org/officeDocument/2006/relationships/hyperlink" Target="https://hal.science/search/index/?q=*&amp;authFullName_s=Yves Henigfeld" TargetMode="External"/><Relationship Id="rId14" Type="http://schemas.openxmlformats.org/officeDocument/2006/relationships/hyperlink" Target="https://hal.science/hal-01072380v1" TargetMode="External"/><Relationship Id="rId15" Type="http://schemas.openxmlformats.org/officeDocument/2006/relationships/hyperlink" Target="https://hal.science/search/index/?q=*&amp;authFullName_s=Jacques Mra Guillaume" TargetMode="External"/><Relationship Id="rId16" Type="http://schemas.openxmlformats.org/officeDocument/2006/relationships/hyperlink" Target="https://hal.science/search/index/?q=*&amp;authFullName_s=Mireille-B&#233;n&#233;dicte Bouvet" TargetMode="External"/><Relationship Id="rId17" Type="http://schemas.openxmlformats.org/officeDocument/2006/relationships/hyperlink" Target="https://hal.science/search/index/?q=*&amp;authFullName_s=Jean-Marie Pierron" TargetMode="External"/><Relationship Id="rId18" Type="http://schemas.openxmlformats.org/officeDocument/2006/relationships/hyperlink" Target="https://hal.science/hal-01072382v1" TargetMode="External"/><Relationship Id="rId19" Type="http://schemas.openxmlformats.org/officeDocument/2006/relationships/hyperlink" Target="https://hal.science/search/index/?q=*&amp;authFullName_s=Daniel Copret" TargetMode="External"/><Relationship Id="rId20" Type="http://schemas.openxmlformats.org/officeDocument/2006/relationships/hyperlink" Target="https://hal.science/hal-01073071v1" TargetMode="External"/><Relationship Id="rId21" Type="http://schemas.openxmlformats.org/officeDocument/2006/relationships/hyperlink" Target="https://hal.science/search/index/?q=*&amp;authFullName_s=Jean-Marie Blaising" TargetMode="External"/><Relationship Id="rId22" Type="http://schemas.openxmlformats.org/officeDocument/2006/relationships/hyperlink" Target="https://hal.science/search/index/?q=*&amp;authFullName_s=Franck Gama" TargetMode="External"/><Relationship Id="rId23" Type="http://schemas.openxmlformats.org/officeDocument/2006/relationships/hyperlink" Target="https://hal.science/search/index/?q=*&amp;authFullName_s=Marie-Paule Seilly" TargetMode="External"/><Relationship Id="rId24" Type="http://schemas.openxmlformats.org/officeDocument/2006/relationships/hyperlink" Target="https://hal.science/search/index/?q=*&amp;authFullName_s=Murielle Georges-Leroy" TargetMode="External"/><Relationship Id="rId25" Type="http://schemas.openxmlformats.org/officeDocument/2006/relationships/hyperlink" Target="https://hal.science/hal-01073074v1" TargetMode="External"/><Relationship Id="rId26" Type="http://schemas.openxmlformats.org/officeDocument/2006/relationships/hyperlink" Target="https://hal.science/search/index/?q=*&amp;authFullName_s=Lionel Defranoux" TargetMode="External"/><Relationship Id="rId27" Type="http://schemas.openxmlformats.org/officeDocument/2006/relationships/hyperlink" Target="https://hal.science/hal-01015369v1" TargetMode="External"/><Relationship Id="rId28" Type="http://schemas.openxmlformats.org/officeDocument/2006/relationships/hyperlink" Target="https://hal.science/hal-01073077v1" TargetMode="External"/><Relationship Id="rId29" Type="http://schemas.openxmlformats.org/officeDocument/2006/relationships/hyperlink" Target="https://hal.science/search/index/?q=*&amp;authFullName_s=Georges Depeyrot" TargetMode="External"/><Relationship Id="rId30" Type="http://schemas.openxmlformats.org/officeDocument/2006/relationships/hyperlink" Target="https://hal.science/search/index/?q=*&amp;authFullName_s=Jacques Labrot" TargetMode="External"/><Relationship Id="rId31" Type="http://schemas.openxmlformats.org/officeDocument/2006/relationships/hyperlink" Target="https://hal.science/search/index/?q=*&amp;authFullName_s=Guy Sutter" TargetMode="External"/><Relationship Id="rId32" Type="http://schemas.openxmlformats.org/officeDocument/2006/relationships/hyperlink" Target="https://inrap.hal.science/hal-02632175v2" TargetMode="External"/><Relationship Id="rId33" Type="http://schemas.openxmlformats.org/officeDocument/2006/relationships/hyperlink" Target="https://hal.science/search/index/?q=*&amp;authFullName_s=Emilie Tr&#233;buchet" TargetMode="External"/><Relationship Id="rId34" Type="http://schemas.openxmlformats.org/officeDocument/2006/relationships/hyperlink" Target="https://hal.science/search/index/?q=*&amp;authFullName_s=Philippe Sal&#233;" TargetMode="External"/><Relationship Id="rId35" Type="http://schemas.openxmlformats.org/officeDocument/2006/relationships/hyperlink" Target="https://hal.science/search/index/?q=*&amp;authFullName_s=Isabelle Gidelle" TargetMode="External"/><Relationship Id="rId36" Type="http://schemas.openxmlformats.org/officeDocument/2006/relationships/hyperlink" Target="https://hal.science/search/index/?q=*&amp;authFullName_s=St&#233;phane Joly" TargetMode="External"/><Relationship Id="rId37" Type="http://schemas.openxmlformats.org/officeDocument/2006/relationships/hyperlink" Target="https://dx.doi.org/10.34692/ers6-dr69" TargetMode="External"/><Relationship Id="rId38" Type="http://schemas.openxmlformats.org/officeDocument/2006/relationships/hyperlink" Target="https://hal.science/hal-01015349v1" TargetMode="External"/><Relationship Id="rId39" Type="http://schemas.openxmlformats.org/officeDocument/2006/relationships/hyperlink" Target="https://hal.science/hal-01015190v1" TargetMode="External"/><Relationship Id="rId40" Type="http://schemas.openxmlformats.org/officeDocument/2006/relationships/hyperlink" Target="https://hal.science/hal-01015225v1" TargetMode="External"/><Relationship Id="rId41" Type="http://schemas.openxmlformats.org/officeDocument/2006/relationships/hyperlink" Target="https://hal.science/search/index/?q=*&amp;authFullName_s=Laure Ferry" TargetMode="External"/><Relationship Id="rId42" Type="http://schemas.openxmlformats.org/officeDocument/2006/relationships/hyperlink" Target="https://hal.science/search/index/?q=*&amp;authFullName_s=St&#233;phane Wieser" TargetMode="External"/><Relationship Id="rId43" Type="http://schemas.openxmlformats.org/officeDocument/2006/relationships/hyperlink" Target="https://shs.hal.science/halshs-02387228v1" TargetMode="External"/><Relationship Id="rId44" Type="http://schemas.openxmlformats.org/officeDocument/2006/relationships/hyperlink" Target="https://www.editions-mergoil.com/fr/archeologie-moderne-et-contemporaine/210-les-terres-cuites-architecturales-en-france-du-moyen-age-a-lepoque-contemporaine-9782355180910.html" TargetMode="External"/><Relationship Id="rId45" Type="http://schemas.openxmlformats.org/officeDocument/2006/relationships/hyperlink" Target="https://hal.science/hal-01073084v1" TargetMode="External"/><Relationship Id="rId46" Type="http://schemas.openxmlformats.org/officeDocument/2006/relationships/hyperlink" Target="https://hal.science/hal-01073079v1" TargetMode="External"/><Relationship Id="rId47" Type="http://schemas.openxmlformats.org/officeDocument/2006/relationships/hyperlink" Target="https://shs.hal.science/halshs-02484729v1" TargetMode="External"/><Relationship Id="rId48" Type="http://schemas.openxmlformats.org/officeDocument/2006/relationships/hyperlink" Target="https://shs.hal.science/halshs-02484716v1" TargetMode="External"/><Relationship Id="rId49" Type="http://schemas.openxmlformats.org/officeDocument/2006/relationships/hyperlink" Target="https://hal.science/hal-01073082v1" TargetMode="External"/><Relationship Id="rId50" Type="http://schemas.openxmlformats.org/officeDocument/2006/relationships/hyperlink" Target="https://hal.science/hal-02011167v1" TargetMode="External"/><Relationship Id="rId51" Type="http://schemas.openxmlformats.org/officeDocument/2006/relationships/hyperlink" Target="https://hal.science/search/index/?q=*&amp;authFullName_s=Thomas Ernst" TargetMode="External"/><Relationship Id="rId52" Type="http://schemas.openxmlformats.org/officeDocument/2006/relationships/hyperlink" Target="https://hal.science/search/index/?q=*&amp;authFullName_s=Malgras Michel" TargetMode="External"/><Relationship Id="rId53" Type="http://schemas.openxmlformats.org/officeDocument/2006/relationships/hyperlink" Target="https://hal.science/search/index/?q=*&amp;authFullName_s=Nadine B&#233;ague" TargetMode="External"/><Relationship Id="rId54" Type="http://schemas.openxmlformats.org/officeDocument/2006/relationships/hyperlink" Target="https://hal.science/hal-02011169v1" TargetMode="External"/><Relationship Id="rId55" Type="http://schemas.openxmlformats.org/officeDocument/2006/relationships/hyperlink" Target="https://hal.science/search/index/?q=*&amp;authFullName_s=H&#233;l&#232;ne Duval" TargetMode="External"/><Relationship Id="rId56" Type="http://schemas.openxmlformats.org/officeDocument/2006/relationships/hyperlink" Target="https://hal.science/search/index/?q=*&amp;authFullName_s=S&#233;bastien Calduch y Sancho" TargetMode="External"/><Relationship Id="rId57" Type="http://schemas.openxmlformats.org/officeDocument/2006/relationships/hyperlink" Target="https://hal.science/hal-02020517v1" TargetMode="External"/><Relationship Id="rId58" Type="http://schemas.openxmlformats.org/officeDocument/2006/relationships/hyperlink" Target="https://hal.science/search/index/?q=*&amp;authFullName_s=Brunet V&#233;ronique" TargetMode="External"/><Relationship Id="rId59" Type="http://schemas.openxmlformats.org/officeDocument/2006/relationships/hyperlink" Target="https://hal.science/search/index/?q=*&amp;authFullName_s=Fr&#233;d&#233;ric Adam" TargetMode="External"/><Relationship Id="rId60" Type="http://schemas.openxmlformats.org/officeDocument/2006/relationships/hyperlink" Target="https://hal.science/hal-04601253v1" TargetMode="External"/><Relationship Id="rId61" Type="http://schemas.openxmlformats.org/officeDocument/2006/relationships/hyperlink" Target="https://hal.science/search/index/?q=*&amp;authFullName_s=Ren&#233;e Lansival" TargetMode="External"/><Relationship Id="rId62" Type="http://schemas.openxmlformats.org/officeDocument/2006/relationships/hyperlink" Target="https://hal.science/search/index/?q=*&amp;authFullName_s=V&#233;ronique Brunet" TargetMode="External"/><Relationship Id="rId63" Type="http://schemas.openxmlformats.org/officeDocument/2006/relationships/hyperlink" Target="https://hal.science/search/index/?q=*&amp;authFullName_s=Pascal Gheller" TargetMode="External"/><Relationship Id="rId64" Type="http://schemas.openxmlformats.org/officeDocument/2006/relationships/hyperlink" Target="https://hal.science/search/index/?q=*&amp;authFullName_s=Thomas Le Saint Quinio" TargetMode="External"/><Relationship Id="rId65" Type="http://schemas.openxmlformats.org/officeDocument/2006/relationships/hyperlink" Target="https://hal.science/hal-02011158v1" TargetMode="External"/><Relationship Id="rId66" Type="http://schemas.openxmlformats.org/officeDocument/2006/relationships/hyperlink" Target="https://hal.science/search/index/?q=*&amp;authFullName_s=Bouvet Mireille-B&#233;n&#233;dicte" TargetMode="External"/><Relationship Id="rId67" Type="http://schemas.openxmlformats.org/officeDocument/2006/relationships/hyperlink" Target="https://hal.science/search/index/?q=*&amp;authFullName_s=Ernst Thomas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Masquilier</dc:title>
  <dc:description>CV</dc:description>
  <dc:subject/>
  <cp:keywords/>
  <cp:category/>
  <cp:lastModifiedBy/>
  <dcterms:created xsi:type="dcterms:W3CDTF">2026-03-16T05:25:33+01:00</dcterms:created>
  <dcterms:modified xsi:type="dcterms:W3CDTF">2026-03-16T05:25:33+01:00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