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Palliative Care Patients’ Trajectories in Primary Care: Hospitalization Yes, but Home and Nursing Home Care Above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⟨10.1089/jpm.2024.0303⟩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Father-child and mother-child early interactions in the French Elfe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Telgal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Longitudinal and Life Course Studies</w:t>
            </w:r>
            <w:r>
              <w:rPr/>
              <w:t xml:space="preserve">, 2016, 7 (Supplement 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factorielle multiple procustéenne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48 (2), pp.65-97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Procrustes multiple factor analysis to analyse the overall perception of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2006, 17 (1-2), pp.36-42.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⟨10.1016/j.foodqual.2005.09.014⟩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Napping: una metodologia per a l'avaluació sensorial de vins. Aplicació a l'estudi de vins catalans i xilens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Bécue-Bertaut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Tomàs I Morer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i ciencia dels aliments</w:t>
            </w:r>
            <w:r>
              <w:rPr/>
              <w:t xml:space="preserve">, 2006, 10,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hal-00467914v1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Standardizing Terminologies for Data Management in Scientific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Luiz Pizzigatti Corrêa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23rd Plenary Meeting – (Hybrid) (RDA Plenary P23)</w:t>
            </w:r>
            <w:r>
              <w:rPr/>
              <w:t xml:space="preserve">, Nov 2024, San Rosé, Costa Rica. 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⟨10.5281/zenodo.14056893⟩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dispositif des Apprentis Chercheurs à l'Ined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l'Enseignement de la Statistique - CFIES 2022</w:t>
            </w:r>
            <w:r>
              <w:rPr/>
              <w:t xml:space="preserve">, Nov 2022, ENSAI, Rennes,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Test to Asymetric Rand Index : An Application to Recode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 2022</w:t>
            </w:r>
            <w:r>
              <w:rPr/>
              <w:t xml:space="preserve">, Aug 2022, Washington,D.C,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réflexif de R dans sa pratique des sciences sociales. Retours d’expérience sur l’apprentissage, l’utilisation et l’assistance sur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Elisabeth Morand; Bénédicte Garnier,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qualitative harmonic analysis for two-step patient pathway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Pierre-Louis Bithorel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Gustavo de 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ERCIM WG on Computational and Methodological Statistics (CMStatistics)</w:t>
            </w:r>
            <w:r>
              <w:rPr/>
              <w:t xml:space="preserve">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estimer la taille d’une population difficile à enquêter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Rolland-Guillard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Charrance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hal-02928767v1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072v1" TargetMode="External"/><Relationship Id="rId8" Type="http://schemas.openxmlformats.org/officeDocument/2006/relationships/hyperlink" Target="https://hal.science/search/index/?q=*&amp;authFullName_s=Guillaume Robert" TargetMode="External"/><Relationship Id="rId9" Type="http://schemas.openxmlformats.org/officeDocument/2006/relationships/hyperlink" Target="https://hal.science/search/index/?q=*&amp;authFullName_s=Daouda Niare" TargetMode="External"/><Relationship Id="rId10" Type="http://schemas.openxmlformats.org/officeDocument/2006/relationships/hyperlink" Target="https://hal.science/search/index/?q=*&amp;authFullName_s=Sophie Pennec" TargetMode="External"/><Relationship Id="rId11" Type="http://schemas.openxmlformats.org/officeDocument/2006/relationships/hyperlink" Target="https://hal.science/search/index/?q=*&amp;authFullName_s=Elisabeth Morand" TargetMode="External"/><Relationship Id="rId12" Type="http://schemas.openxmlformats.org/officeDocument/2006/relationships/hyperlink" Target="https://hal.science/search/index/?q=*&amp;authFullName_s=Lo&#239;c de Geyer" TargetMode="External"/><Relationship Id="rId13" Type="http://schemas.openxmlformats.org/officeDocument/2006/relationships/hyperlink" Target="https://dx.doi.org/10.1089/jpm.2024.0303" TargetMode="External"/><Relationship Id="rId14" Type="http://schemas.openxmlformats.org/officeDocument/2006/relationships/hyperlink" Target="https://hal.science/hal-04209654v1" TargetMode="External"/><Relationship Id="rId15" Type="http://schemas.openxmlformats.org/officeDocument/2006/relationships/hyperlink" Target="https://hal.science/search/index/?q=*&amp;authFullName_s=Elise de La Rochebrochard" TargetMode="External"/><Relationship Id="rId16" Type="http://schemas.openxmlformats.org/officeDocument/2006/relationships/hyperlink" Target="https://hal.science/search/index/?q=*&amp;authFullName_s=Jean-Paul Telgal" TargetMode="External"/><Relationship Id="rId17" Type="http://schemas.openxmlformats.org/officeDocument/2006/relationships/hyperlink" Target="https://hal.science/search/index/?q=*&amp;authFullName_s=Mathilde Gar&#233;" TargetMode="External"/><Relationship Id="rId18" Type="http://schemas.openxmlformats.org/officeDocument/2006/relationships/hyperlink" Target="https://hal.science/hal-00467020v1" TargetMode="External"/><Relationship Id="rId19" Type="http://schemas.openxmlformats.org/officeDocument/2006/relationships/hyperlink" Target="https://hal.science/search/index/?q=*&amp;authFullName_s=J&#233;rome Pag&#232;s" TargetMode="External"/><Relationship Id="rId20" Type="http://schemas.openxmlformats.org/officeDocument/2006/relationships/hyperlink" Target="https://hal.science/hal-00467429v1" TargetMode="External"/><Relationship Id="rId21" Type="http://schemas.openxmlformats.org/officeDocument/2006/relationships/hyperlink" Target="https://dx.doi.org/10.1016/j.foodqual.2005.09.014" TargetMode="External"/><Relationship Id="rId22" Type="http://schemas.openxmlformats.org/officeDocument/2006/relationships/hyperlink" Target="https://api.istex.fr/ark:/67375/6H6-THKHD6M4-D/fulltext.pdf?sid=hal" TargetMode="External"/><Relationship Id="rId23" Type="http://schemas.openxmlformats.org/officeDocument/2006/relationships/hyperlink" Target="https://hal.science/hal-00467914v1" TargetMode="External"/><Relationship Id="rId24" Type="http://schemas.openxmlformats.org/officeDocument/2006/relationships/hyperlink" Target="https://hal.science/search/index/?q=*&amp;authFullName_s=M&#243;nica B&#233;cue-Bertaut" TargetMode="External"/><Relationship Id="rId25" Type="http://schemas.openxmlformats.org/officeDocument/2006/relationships/hyperlink" Target="https://hal.science/search/index/?q=*&amp;authFullName_s=Xavier Tom&#224;s I Morer" TargetMode="External"/><Relationship Id="rId26" Type="http://schemas.openxmlformats.org/officeDocument/2006/relationships/hyperlink" Target="https://hal.inrae.fr/hal-04866916v1" TargetMode="External"/><Relationship Id="rId27" Type="http://schemas.openxmlformats.org/officeDocument/2006/relationships/hyperlink" Target="https://hal.science/search/index/?q=*&amp;authFullName_s=Romain David" TargetMode="External"/><Relationship Id="rId28" Type="http://schemas.openxmlformats.org/officeDocument/2006/relationships/hyperlink" Target="https://hal.science/search/index/?q=*&amp;authFullName_s=Anne-Sophie Bage" TargetMode="External"/><Relationship Id="rId29" Type="http://schemas.openxmlformats.org/officeDocument/2006/relationships/hyperlink" Target="https://hal.science/search/index/?q=*&amp;authFullName_s=Sophie Aubin" TargetMode="External"/><Relationship Id="rId30" Type="http://schemas.openxmlformats.org/officeDocument/2006/relationships/hyperlink" Target="https://hal.science/search/index/?q=*&amp;authFullName_s=Pedro Luiz Pizzigatti Corr&#234;a" TargetMode="External"/><Relationship Id="rId31" Type="http://schemas.openxmlformats.org/officeDocument/2006/relationships/hyperlink" Target="https://hal.science/search/index/?q=*&amp;authFullName_s=Fran&#231;oise Genova" TargetMode="External"/><Relationship Id="rId32" Type="http://schemas.openxmlformats.org/officeDocument/2006/relationships/hyperlink" Target="https://dx.doi.org/10.5281/zenodo.14056893" TargetMode="External"/><Relationship Id="rId33" Type="http://schemas.openxmlformats.org/officeDocument/2006/relationships/hyperlink" Target="https://hal.science/hal-05457072v1" TargetMode="External"/><Relationship Id="rId34" Type="http://schemas.openxmlformats.org/officeDocument/2006/relationships/hyperlink" Target="https://hal.science/search/index/?q=*&amp;authFullName_s=B&#233;n&#233;dicte Garnier" TargetMode="External"/><Relationship Id="rId35" Type="http://schemas.openxmlformats.org/officeDocument/2006/relationships/hyperlink" Target="https://hal.science/hal-04345845v1" TargetMode="External"/><Relationship Id="rId36" Type="http://schemas.openxmlformats.org/officeDocument/2006/relationships/hyperlink" Target="https://hal.science/hal-05297711v1" TargetMode="External"/><Relationship Id="rId37" Type="http://schemas.openxmlformats.org/officeDocument/2006/relationships/hyperlink" Target="https://hal.science/search/index/?q=*&amp;authFullName_s=Judith Gourmelin" TargetMode="External"/><Relationship Id="rId38" Type="http://schemas.openxmlformats.org/officeDocument/2006/relationships/hyperlink" Target="https://hal.science/hal-03098174v1" TargetMode="External"/><Relationship Id="rId39" Type="http://schemas.openxmlformats.org/officeDocument/2006/relationships/hyperlink" Target="https://hal.science/search/index/?q=*&amp;authFullName_s=Pierre-Louis Bithorel" TargetMode="External"/><Relationship Id="rId40" Type="http://schemas.openxmlformats.org/officeDocument/2006/relationships/hyperlink" Target="https://hal.science/search/index/?q=*&amp;authFullName_s=Gustavo de Santis" TargetMode="External"/><Relationship Id="rId41" Type="http://schemas.openxmlformats.org/officeDocument/2006/relationships/hyperlink" Target="https://hal.science/hal-02928767v1" TargetMode="External"/><Relationship Id="rId42" Type="http://schemas.openxmlformats.org/officeDocument/2006/relationships/hyperlink" Target="https://hal.science/search/index/?q=*&amp;authFullName_s=Louise Rolland-Guillard" TargetMode="External"/><Relationship Id="rId43" Type="http://schemas.openxmlformats.org/officeDocument/2006/relationships/hyperlink" Target="https://hal.science/search/index/?q=*&amp;authFullName_s=G&#233;raldine Charranc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Morand</dc:title>
  <dc:description>CV</dc:description>
  <dc:subject/>
  <cp:keywords/>
  <cp:category/>
  <cp:lastModifiedBy/>
  <dcterms:created xsi:type="dcterms:W3CDTF">2026-03-15T13:33:24+01:00</dcterms:created>
  <dcterms:modified xsi:type="dcterms:W3CDTF">2026-03-15T13:33:24+01:00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