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Franck Macrez </w:t>
      </w:r>
      <w:r>
        <w:rPr>
          <w:color w:val="641e6e"/>
        </w:rPr>
        <w:t xml:space="preserve">Maître de conférences au CEIPI, Directeur du laboratoire de recherche du CEIPI (UR 4375), Université de Strasbourg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franck-macrez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2023, 11,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hal-04471978v1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11 -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Flora Donaud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hal-04469737v1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Respect des droits de propriété intellectuelle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Romain Soustelle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Dagher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PIN CODE - Revue internationale de la propriété intellectuelle et du droit numérique</w:t>
            </w:r>
            <w:r>
              <w:rPr/>
              <w:t xml:space="preserve">, 2022,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pp.24-25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hal-03512899v1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 (11), pp.23-28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hal-04096561v1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défi des blockchains : problématique générale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Mouchette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Raphaël Eckert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2021, pp.3-6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hal-04107016v1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L’État au défi des blockchains. Rapport de synthèse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de la propriété intellectuelle</w:t>
            </w:r>
            <w:r>
              <w:rPr/>
              <w:t xml:space="preserve">, 2021, Numéro spécial Blockchain,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hal-04107027v1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brevetabilité des méthodes de simulation selon la grande chambre de recours de l’Office européen des brevets (G1/19, 10 mars 2021)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hal-04108356v1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par ordinateur : évolution(s) en douceur — Regards croisés sur la décision G 1/19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Martin Huyn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2021, 11,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hal-04108336v1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du laboratoire du CEIPI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hal-04108307v1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du copyright européen dans la construction du marché unique numérique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2020, 7,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2020, 11 (11)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hal-04096562v1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hal-04105665v1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11, pp.21-27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hal-04159543v1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Brevetabilité des procédés essentiellement biologiques. Saisine G3/19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hal-04105676v1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Directive 2019/790 du 17 avril 2019, sur le droit d’auteur et les droits voisins dans le marché unique numérique et modifiant les Directives 96/9/CE et 2001/29/CE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Anna Lawrynowicz-Drewek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Bérénice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hal-04105657v1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Directive sur le droit d’auteur et les droits voisins dans le marché unique numérique : les mesures en faveur de l’octroi de licences et de l’accès plus large aux contenus (articles 8 à 14)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affaires</w:t>
            </w:r>
            <w:r>
              <w:rPr/>
              <w:t xml:space="preserve">, 2019, 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hal-04105670v1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Caroline Le Goffic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hal-04107083v1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2018, 11,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des brevets et nouvelles technologies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Matthieu Dhenne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Aujain Eghbali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Abdelaziz Khatab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halshs-02970431v1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hal-04105667v1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L’interopérabilité, principe incontournable des libertés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Duflot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Propriétés intellectuelles</w:t>
            </w:r>
            <w:r>
              <w:rPr/>
              <w:t xml:space="preserve">, 2017, 65, pp.41-48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hal-04105668v1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Soulier » et la résurgence de l'auteur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02, pp.84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halshs-01843881v1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industrielle”, chronique “Droit des brevets : brevetabilité”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hal-04108309v1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Soulier” et la résurgence de l’auteur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2017, 7715, pp.84-87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hal-04105661v1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hal-04107079v1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10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Stéphanie Carre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Laurence Dreyfuss-Bechmann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2017, 11,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hal-04210541v1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européenne en propriété industrielle. Chronique 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Nicolas Bouche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2016,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hal-04105656v1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Cour de justice et du Tribunal de l'Union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Pauline Darnand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CEIPI a célébré ses cinquante ans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2015, Les revues Jurisclasseur, Janvier 2015 (1), pp.2-2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hal-04098292v1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Les revues Jurisclasseur, Novembre 2014 (11), pp.23-29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hal-04098288v1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principes clefs concernant l’élaboration d’un droit d’auteur de l’Union européenne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Stephanie Carre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Jean Lapousterle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2014, Avril 2014 (15), pp.706-708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hal-04038515v1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9 - Un an de jurisprudence de la Cour de justice et du Tribunal de l'Union européenne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 Greffe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2014,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hal-04110796v1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techniques de protection et interopérabilité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Gilles Vercken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Légicom : Revue du droit de la communication des entreprises et de la communication publique</w:t>
            </w:r>
            <w:r>
              <w:rPr/>
              <w:t xml:space="preserve">, 2013, Le livre numérique : une révolution juridique en cours ?, 51, pp.85-94.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⟨10.3917/legi.051.0085⟩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halshs-02448479v1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industrielle.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hal-04098332v1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10 - Un an de jurisprudence de la CJUE et du TUE en propriété industrielle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Geiger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an de jurisprudence de la Cour de Justice et du Tribunal de l'Union Européenne en propriété industrielle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Yann Basire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Kapyrina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Propriété industrielle</w:t>
            </w:r>
            <w:r>
              <w:rPr/>
              <w:t xml:space="preserve">, 2013, Les revues Jurisclasseur, Novembre 2013 (11), pp.26-27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hal-04098289v1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d’auteur, le programme d’ordinateur et la Cour de Justice.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droit d'auteur</w:t>
            </w:r>
            <w:r>
              <w:rPr/>
              <w:t xml:space="preserve">, 2012, 234, pp.191-287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hal-02004661v1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numérique des livres indisponibles : que reste-t-il du droit d’auteur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 Sirey de doctrine de jurisprudence et de législation </w:t>
            </w:r>
            <w:r>
              <w:rPr/>
              <w:t xml:space="preserve">, 2012, 12, pp.749-757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hal-04098365v1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numérique des livres indisponibles : que reste-t-il du droit d'auteur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2012, 12, pp.749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halshs-02213026v1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de l'information. La loi pour l'exploitation numérique des livres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Jean-Pierre Bourguignon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Michèle Battisti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Matthieu Berguig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Lionel Morel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2012, 49 (2012/2), pp.16-21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hal-04099528v1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journée. Les pratiques contemporaines de la propriété intellectuelle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2011, Décembre 2011 (77), pp.4-4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hal-04099533v1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sécurisation: Ce que l'Hadopi 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Julien Gossa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de l'immatériel</w:t>
            </w:r>
            <w:r>
              <w:rPr/>
              <w:t xml:space="preserve">, 2009, 50, pp.79-91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hal-02971874v1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Patent Court and the impartiality issue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Unitary Patent Package &amp; Unified Patent Court – Problems, Possible Improvements and Alternatives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Ledizioni</w:t>
              </w:r>
            </w:hyperlink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et brevetabilité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Nathalie Nevejans. </w:t>
            </w:r>
            <w:r>
              <w:rPr>
                <w:i w:val="1"/>
                <w:iCs w:val="1"/>
              </w:rPr>
              <w:t xml:space="preserve">Données et technologies numériques</w:t>
            </w:r>
            <w:r>
              <w:rPr/>
              <w:t xml:space="preserve">, Mare and Martin, 2021, 9782849345610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dénomination de l’humain en droit d’auteur : l’auteur et le pirate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Angelina Aleksandrova; Jean-Paul Meyer. </w:t>
            </w:r>
            <w:r>
              <w:rPr>
                <w:i w:val="1"/>
                <w:iCs w:val="1"/>
              </w:rPr>
              <w:t xml:space="preserve">Nommer l’humain : Descriptions, catégorisations, enjeux</w:t>
            </w:r>
            <w:r>
              <w:rPr/>
              <w:t xml:space="preserve">, L'Harmattan, 2021, Langages et discours en débats, 978-2-343-23638-4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hal-04105666v1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nouveauté de la variété végétale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pp.583-594,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hal-04105675v1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 hop et droit d’auteur - Du son, du sample et de l’œuvre protégée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Arnaud Montas. </w:t>
            </w:r>
            <w:r>
              <w:rPr>
                <w:i w:val="1"/>
                <w:iCs w:val="1"/>
              </w:rPr>
              <w:t xml:space="preserve">Droit(s) et Hip hop</w:t>
            </w:r>
            <w:r>
              <w:rPr/>
              <w:t xml:space="preserve">, Mare and Martin, 2020, 9782849344545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hal-04104304v1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des applications de l’intelligence artificielle et de ses produits par le brevet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Bérengère Gleize; Agnès Maffre Baugé. </w:t>
            </w:r>
            <w:r>
              <w:rPr>
                <w:i w:val="1"/>
                <w:iCs w:val="1"/>
              </w:rPr>
              <w:t xml:space="preserve">La propriété intellectuelle renouvelée par le numérique</w:t>
            </w:r>
            <w:r>
              <w:rPr/>
              <w:t xml:space="preserve">, pp.13-32,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hal-04108314v1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sur brevets : l’obligation d’exploiter dans la licence, une construction prétorienne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pp.566-579,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hal-04105671v1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lois de la robotique d’Asimov, modèle pour le système juridique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Frédérique Berrod; Philippe Clermont; Damien Trentesaux. </w:t>
            </w:r>
            <w:r>
              <w:rPr>
                <w:i w:val="1"/>
                <w:iCs w:val="1"/>
              </w:rPr>
              <w:t xml:space="preserve">Droit et robots - Droit science-fictionnel et fictions du droit</w:t>
            </w:r>
            <w:r>
              <w:rPr/>
              <w:t xml:space="preserve">, Presses universitaires de Valenciennes, 2020, Synergie - Sciences humaines, technologies, 9782364240704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hal-04104303v1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Authorship in the Age of Machine Learning and Artificial Intelligence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Jean-Marc Deltorn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Sean O'Connor. </w:t>
            </w:r>
            <w:r>
              <w:rPr>
                <w:i w:val="1"/>
                <w:iCs w:val="1"/>
              </w:rPr>
              <w:t xml:space="preserve">The Oxford Handbook of Music Law and Policy</w:t>
            </w:r>
            <w:r>
              <w:rPr/>
              <w:t xml:space="preserve">, </w:t>
            </w:r>
            <w:hyperlink r:id="rId96" w:history="1">
              <w:r>
                <w:rPr>
                  <w:color w:val="#410a8c"/>
                  <w:u w:val="single"/>
                </w:rPr>
                <w:t xml:space="preserve">Oxford University Press</w:t>
              </w:r>
            </w:hyperlink>
            <w:r>
              <w:rPr/>
              <w:t xml:space="preserve">, 2020, 978-0-19-087224-3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hal-04110807v1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L’électronique, le numérique et l’œuvre sonore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Yann Basire. </w:t>
            </w:r>
            <w:r>
              <w:rPr>
                <w:i w:val="1"/>
                <w:iCs w:val="1"/>
              </w:rPr>
              <w:t xml:space="preserve">Propriété intellectuelle et pop culture - Nouveaux enjeux, nouveaux défis</w:t>
            </w:r>
            <w:r>
              <w:rPr/>
              <w:t xml:space="preserve">, </w:t>
            </w:r>
            <w:hyperlink r:id="rId98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2020, Colloques et débats, 978-2-9569841-2-2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hal-04105660v1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Exigences de forme : à propos des revendications dépendantes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Grands arrêts - Grandes décisions, 978-2-247-18915-1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hal-04105674v1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brevetabilité des méthodes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Emmanuel Py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pp.497-513,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hal-04105673v1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pour une sémiologie des propriétés intellectuelles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de droit de la pensée : Mélanges en l'honneur de Michel Vivant</w:t>
            </w:r>
            <w:r>
              <w:rPr/>
              <w:t xml:space="preserve">, LexisNexis / Dalloz, 2020, Études, mélanges, travaux, 978-2-247-18902-1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hal-04105662v1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l’exigence d’activité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Michel Vivant. </w:t>
            </w:r>
            <w:r>
              <w:rPr>
                <w:i w:val="1"/>
                <w:iCs w:val="1"/>
              </w:rPr>
              <w:t xml:space="preserve">Les grands arrêts de la propriété intellectuelle</w:t>
            </w:r>
            <w:r>
              <w:rPr/>
              <w:t xml:space="preserve">, Dalloz, pp.514-522, 2020, 9782247200405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hal-04105672v1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droit spécifique pour le logiciel ? Retour vers le futur d’une protection amphibie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Christophe Geiger; Matthieu Dhenne. </w:t>
            </w:r>
            <w:r>
              <w:rPr>
                <w:i w:val="1"/>
                <w:iCs w:val="1"/>
              </w:rPr>
              <w:t xml:space="preserve">Les inventions mises en œuvre par ordinateur : enjeux, pratiques et perspectives</w:t>
            </w:r>
            <w:r>
              <w:rPr/>
              <w:t xml:space="preserve">, LexisNexis, 2019, Collection du CEIPI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hal-04105663v1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Complexité des créations informatiques et titularité des droits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/>
              <w:t xml:space="preserve">Amélie Favreau. </w:t>
            </w:r>
            <w:r>
              <w:rPr>
                <w:i w:val="1"/>
                <w:iCs w:val="1"/>
              </w:rPr>
              <w:t xml:space="preserve">La propriété intellectuelle en dehors de ses frontières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pp.136-144, 2019, Création Information Communication, 978-2-8079-1473-5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hal-04107030v1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consultation et d’exploitation de bases de données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hal-04110810v1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d’externalisation informatique. – Infogérance, fourniture d’application hébergée, informatique en nuage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2022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« Brevets »</w:t>
            </w:r>
            <w:r>
              <w:rPr/>
              <w:t xml:space="preserve">, 2019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hal-04104320v1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Œuvres orphelines et indisponibles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Propriété littéraire et artistique</w:t>
            </w:r>
            <w:r>
              <w:rPr/>
              <w:t xml:space="preserve">, 2018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hal-04104317v1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hypertextes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Juris-Classeur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hal-04104316v1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fourniture de logiciel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hal-04104308v1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développement de logiciel spécifique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hal-04104313v1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Contrats de conseil 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"Communication"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hal-04104309v1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inventive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Franck Macrez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Brevets</w:t>
            </w:r>
            <w:r>
              <w:rPr/>
              <w:t xml:space="preserve">, 2014, pp.1-26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hal-04098364v1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37B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anck-macrez" TargetMode="External"/><Relationship Id="rId8" Type="http://schemas.openxmlformats.org/officeDocument/2006/relationships/hyperlink" Target="https://hal.science/hal-04471978v1" TargetMode="External"/><Relationship Id="rId9" Type="http://schemas.openxmlformats.org/officeDocument/2006/relationships/hyperlink" Target="https://hal.science/search/index/?q=*&amp;authFullName_s=Jean-Marc Deltorn" TargetMode="External"/><Relationship Id="rId10" Type="http://schemas.openxmlformats.org/officeDocument/2006/relationships/hyperlink" Target="https://hal.science/search/index/?q=*&amp;authFullName_s=Yann Basire" TargetMode="External"/><Relationship Id="rId11" Type="http://schemas.openxmlformats.org/officeDocument/2006/relationships/hyperlink" Target="https://hal.science/search/index/?q=*&amp;authFullName_s=Franck Macrez" TargetMode="External"/><Relationship Id="rId12" Type="http://schemas.openxmlformats.org/officeDocument/2006/relationships/hyperlink" Target="https://hal.science/search/index/?q=*&amp;authFullName_s=Flora Donaud" TargetMode="External"/><Relationship Id="rId13" Type="http://schemas.openxmlformats.org/officeDocument/2006/relationships/hyperlink" Target="https://hal.science/search/index/?q=*&amp;authFullName_s=Julie Dagher" TargetMode="External"/><Relationship Id="rId14" Type="http://schemas.openxmlformats.org/officeDocument/2006/relationships/hyperlink" Target="https://hal.science/hal-04469737v1" TargetMode="External"/><Relationship Id="rId15" Type="http://schemas.openxmlformats.org/officeDocument/2006/relationships/hyperlink" Target="https://hal.science/search/index/?q=*&amp;authFullName_s=Pierre Greffe" TargetMode="External"/><Relationship Id="rId16" Type="http://schemas.openxmlformats.org/officeDocument/2006/relationships/hyperlink" Target="https://hal.science/search/index/?q=*&amp;authFullName_s=Natalia Kapyrina" TargetMode="External"/><Relationship Id="rId17" Type="http://schemas.openxmlformats.org/officeDocument/2006/relationships/hyperlink" Target="https://hal.science/hal-04154775v1" TargetMode="External"/><Relationship Id="rId18" Type="http://schemas.openxmlformats.org/officeDocument/2006/relationships/hyperlink" Target="https://hal.science/search/index/?q=*&amp;authFullName_s=Romain Soustelle" TargetMode="External"/><Relationship Id="rId19" Type="http://schemas.openxmlformats.org/officeDocument/2006/relationships/hyperlink" Target="https://hal.science/search/index/?q=*&amp;authFullName_s=B&#233;r&#233;nice Ferrand" TargetMode="External"/><Relationship Id="rId20" Type="http://schemas.openxmlformats.org/officeDocument/2006/relationships/hyperlink" Target="https://lilloa.hal.science/hal-03512899v1" TargetMode="External"/><Relationship Id="rId21" Type="http://schemas.openxmlformats.org/officeDocument/2006/relationships/hyperlink" Target="https://hal.science/search/index/?q=*&amp;authFullName_s=Caroline Le Goffic" TargetMode="External"/><Relationship Id="rId22" Type="http://schemas.openxmlformats.org/officeDocument/2006/relationships/hyperlink" Target="https://hal.science/hal-04096561v1" TargetMode="External"/><Relationship Id="rId23" Type="http://schemas.openxmlformats.org/officeDocument/2006/relationships/hyperlink" Target="https://hal.science/hal-04107016v1" TargetMode="External"/><Relationship Id="rId24" Type="http://schemas.openxmlformats.org/officeDocument/2006/relationships/hyperlink" Target="https://hal.science/search/index/?q=*&amp;authFullName_s=Julien Mouchette" TargetMode="External"/><Relationship Id="rId25" Type="http://schemas.openxmlformats.org/officeDocument/2006/relationships/hyperlink" Target="https://hal.science/search/index/?q=*&amp;authFullName_s=Rapha&#235;l Eckert" TargetMode="External"/><Relationship Id="rId26" Type="http://schemas.openxmlformats.org/officeDocument/2006/relationships/hyperlink" Target="https://hal.science/hal-04107027v1" TargetMode="External"/><Relationship Id="rId27" Type="http://schemas.openxmlformats.org/officeDocument/2006/relationships/hyperlink" Target="https://hal.science/hal-04108356v1" TargetMode="External"/><Relationship Id="rId28" Type="http://schemas.openxmlformats.org/officeDocument/2006/relationships/hyperlink" Target="https://hal.science/hal-04108336v1" TargetMode="External"/><Relationship Id="rId29" Type="http://schemas.openxmlformats.org/officeDocument/2006/relationships/hyperlink" Target="https://hal.science/search/index/?q=*&amp;authFullName_s=Martin Huyn" TargetMode="External"/><Relationship Id="rId30" Type="http://schemas.openxmlformats.org/officeDocument/2006/relationships/hyperlink" Target="https://hal.science/hal-04108307v1" TargetMode="External"/><Relationship Id="rId31" Type="http://schemas.openxmlformats.org/officeDocument/2006/relationships/hyperlink" Target="https://hal.science/search/index/?q=*&amp;authFullName_s=Laurence Dreyfuss-Bechmann" TargetMode="External"/><Relationship Id="rId32" Type="http://schemas.openxmlformats.org/officeDocument/2006/relationships/hyperlink" Target="https://hal.science/hal-04107086v1" TargetMode="External"/><Relationship Id="rId33" Type="http://schemas.openxmlformats.org/officeDocument/2006/relationships/hyperlink" Target="https://hal.science/search/index/?q=*&amp;authFullName_s=St&#233;phanie Carre" TargetMode="External"/><Relationship Id="rId34" Type="http://schemas.openxmlformats.org/officeDocument/2006/relationships/hyperlink" Target="https://hal.science/hal-04096562v1" TargetMode="External"/><Relationship Id="rId35" Type="http://schemas.openxmlformats.org/officeDocument/2006/relationships/hyperlink" Target="https://hal.science/hal-04105665v1" TargetMode="External"/><Relationship Id="rId36" Type="http://schemas.openxmlformats.org/officeDocument/2006/relationships/hyperlink" Target="https://hal.science/hal-04159543v1" TargetMode="External"/><Relationship Id="rId37" Type="http://schemas.openxmlformats.org/officeDocument/2006/relationships/hyperlink" Target="https://hal.science/hal-04105676v1" TargetMode="External"/><Relationship Id="rId38" Type="http://schemas.openxmlformats.org/officeDocument/2006/relationships/hyperlink" Target="https://hal.science/hal-04105657v1" TargetMode="External"/><Relationship Id="rId39" Type="http://schemas.openxmlformats.org/officeDocument/2006/relationships/hyperlink" Target="https://hal.science/search/index/?q=*&amp;authFullName_s=Anna Lawrynowicz-Drewek" TargetMode="External"/><Relationship Id="rId40" Type="http://schemas.openxmlformats.org/officeDocument/2006/relationships/hyperlink" Target="https://hal.science/hal-04105670v1" TargetMode="External"/><Relationship Id="rId41" Type="http://schemas.openxmlformats.org/officeDocument/2006/relationships/hyperlink" Target="https://hal.science/hal-04107083v1" TargetMode="External"/><Relationship Id="rId42" Type="http://schemas.openxmlformats.org/officeDocument/2006/relationships/hyperlink" Target="https://hal.science/hal-04105664v1" TargetMode="External"/><Relationship Id="rId43" Type="http://schemas.openxmlformats.org/officeDocument/2006/relationships/hyperlink" Target="https://shs.hal.science/halshs-02970431v1" TargetMode="External"/><Relationship Id="rId44" Type="http://schemas.openxmlformats.org/officeDocument/2006/relationships/hyperlink" Target="https://hal.science/search/index/?q=*&amp;authFullName_s=Matthieu Dhenne" TargetMode="External"/><Relationship Id="rId45" Type="http://schemas.openxmlformats.org/officeDocument/2006/relationships/hyperlink" Target="https://hal.science/search/index/?q=*&amp;authFullName_s=Aujain Eghbali" TargetMode="External"/><Relationship Id="rId46" Type="http://schemas.openxmlformats.org/officeDocument/2006/relationships/hyperlink" Target="https://hal.science/search/index/?q=*&amp;authFullName_s=Abdelaziz Khatab" TargetMode="External"/><Relationship Id="rId47" Type="http://schemas.openxmlformats.org/officeDocument/2006/relationships/hyperlink" Target="https://hal.science/hal-04105667v1" TargetMode="External"/><Relationship Id="rId48" Type="http://schemas.openxmlformats.org/officeDocument/2006/relationships/hyperlink" Target="https://hal.science/search/index/?q=*&amp;authFullName_s=Adrien Bouvel" TargetMode="External"/><Relationship Id="rId49" Type="http://schemas.openxmlformats.org/officeDocument/2006/relationships/hyperlink" Target="https://hal.science/search/index/?q=*&amp;authFullName_s=Pauline Darnand" TargetMode="External"/><Relationship Id="rId50" Type="http://schemas.openxmlformats.org/officeDocument/2006/relationships/hyperlink" Target="https://hal.science/hal-04105668v1" TargetMode="External"/><Relationship Id="rId51" Type="http://schemas.openxmlformats.org/officeDocument/2006/relationships/hyperlink" Target="https://hal.science/search/index/?q=*&amp;authFullName_s=Fr&#233;d&#233;ric Duflot" TargetMode="External"/><Relationship Id="rId52" Type="http://schemas.openxmlformats.org/officeDocument/2006/relationships/hyperlink" Target="https://shs.hal.science/halshs-01843881v1" TargetMode="External"/><Relationship Id="rId53" Type="http://schemas.openxmlformats.org/officeDocument/2006/relationships/hyperlink" Target="https://hal.science/hal-04108309v1" TargetMode="External"/><Relationship Id="rId54" Type="http://schemas.openxmlformats.org/officeDocument/2006/relationships/hyperlink" Target="https://hal.science/hal-04105661v1" TargetMode="External"/><Relationship Id="rId55" Type="http://schemas.openxmlformats.org/officeDocument/2006/relationships/hyperlink" Target="https://hal.science/hal-04107079v1" TargetMode="External"/><Relationship Id="rId56" Type="http://schemas.openxmlformats.org/officeDocument/2006/relationships/hyperlink" Target="https://hal.science/hal-04210541v1" TargetMode="External"/><Relationship Id="rId57" Type="http://schemas.openxmlformats.org/officeDocument/2006/relationships/hyperlink" Target="https://hal.science/hal-04210540v1" TargetMode="External"/><Relationship Id="rId58" Type="http://schemas.openxmlformats.org/officeDocument/2006/relationships/hyperlink" Target="https://hal.science/search/index/?q=*&amp;authFullName_s=Nicolas Bouche" TargetMode="External"/><Relationship Id="rId59" Type="http://schemas.openxmlformats.org/officeDocument/2006/relationships/hyperlink" Target="https://hal.science/hal-04105656v1" TargetMode="External"/><Relationship Id="rId60" Type="http://schemas.openxmlformats.org/officeDocument/2006/relationships/hyperlink" Target="https://hal.science/hal-04110815v1" TargetMode="External"/><Relationship Id="rId61" Type="http://schemas.openxmlformats.org/officeDocument/2006/relationships/hyperlink" Target="https://hal.science/hal-04098292v1" TargetMode="External"/><Relationship Id="rId62" Type="http://schemas.openxmlformats.org/officeDocument/2006/relationships/hyperlink" Target="https://hal.science/search/index/?q=*&amp;authFullName_s=Stephanie Carre" TargetMode="External"/><Relationship Id="rId63" Type="http://schemas.openxmlformats.org/officeDocument/2006/relationships/hyperlink" Target="https://hal.science/hal-04098288v1" TargetMode="External"/><Relationship Id="rId64" Type="http://schemas.openxmlformats.org/officeDocument/2006/relationships/hyperlink" Target="https://hal.science/hal-04038515v1" TargetMode="External"/><Relationship Id="rId65" Type="http://schemas.openxmlformats.org/officeDocument/2006/relationships/hyperlink" Target="https://hal.science/search/index/?q=*&amp;authFullName_s=Christophe Geiger" TargetMode="External"/><Relationship Id="rId66" Type="http://schemas.openxmlformats.org/officeDocument/2006/relationships/hyperlink" Target="https://hal.science/search/index/?q=*&amp;authFullName_s=Jean Lapousterle" TargetMode="External"/><Relationship Id="rId67" Type="http://schemas.openxmlformats.org/officeDocument/2006/relationships/hyperlink" Target="https://hal.science/hal-04110796v1" TargetMode="External"/><Relationship Id="rId68" Type="http://schemas.openxmlformats.org/officeDocument/2006/relationships/hyperlink" Target="https://shs.hal.science/halshs-02448479v1" TargetMode="External"/><Relationship Id="rId69" Type="http://schemas.openxmlformats.org/officeDocument/2006/relationships/hyperlink" Target="https://hal.science/search/index/?q=*&amp;authFullName_s=Gilles Vercken" TargetMode="External"/><Relationship Id="rId70" Type="http://schemas.openxmlformats.org/officeDocument/2006/relationships/hyperlink" Target="https://dx.doi.org/10.3917/legi.051.0085" TargetMode="External"/><Relationship Id="rId71" Type="http://schemas.openxmlformats.org/officeDocument/2006/relationships/hyperlink" Target="https://hal.science/hal-04098332v1" TargetMode="External"/><Relationship Id="rId72" Type="http://schemas.openxmlformats.org/officeDocument/2006/relationships/hyperlink" Target="https://hal.science/hal-04110814v1" TargetMode="External"/><Relationship Id="rId73" Type="http://schemas.openxmlformats.org/officeDocument/2006/relationships/hyperlink" Target="https://hal.science/hal-04098289v1" TargetMode="External"/><Relationship Id="rId74" Type="http://schemas.openxmlformats.org/officeDocument/2006/relationships/hyperlink" Target="https://hal.science/search/index/?q=*&amp;authFullName_s=Emmanuel Py" TargetMode="External"/><Relationship Id="rId75" Type="http://schemas.openxmlformats.org/officeDocument/2006/relationships/hyperlink" Target="https://hal.science/hal-02004661v1" TargetMode="External"/><Relationship Id="rId76" Type="http://schemas.openxmlformats.org/officeDocument/2006/relationships/hyperlink" Target="https://hal.science/hal-04098365v1" TargetMode="External"/><Relationship Id="rId77" Type="http://schemas.openxmlformats.org/officeDocument/2006/relationships/hyperlink" Target="https://shs.hal.science/halshs-02213026v1" TargetMode="External"/><Relationship Id="rId78" Type="http://schemas.openxmlformats.org/officeDocument/2006/relationships/hyperlink" Target="https://hal.science/hal-04099528v1" TargetMode="External"/><Relationship Id="rId79" Type="http://schemas.openxmlformats.org/officeDocument/2006/relationships/hyperlink" Target="https://hal.science/search/index/?q=*&amp;authFullName_s=Jean-Pierre Bourguignon" TargetMode="External"/><Relationship Id="rId80" Type="http://schemas.openxmlformats.org/officeDocument/2006/relationships/hyperlink" Target="https://hal.science/search/index/?q=*&amp;authFullName_s=Mich&#232;le Battisti" TargetMode="External"/><Relationship Id="rId81" Type="http://schemas.openxmlformats.org/officeDocument/2006/relationships/hyperlink" Target="https://hal.science/search/index/?q=*&amp;authFullName_s=Matthieu Berguig" TargetMode="External"/><Relationship Id="rId82" Type="http://schemas.openxmlformats.org/officeDocument/2006/relationships/hyperlink" Target="https://hal.science/search/index/?q=*&amp;authFullName_s=Lionel Morel" TargetMode="External"/><Relationship Id="rId83" Type="http://schemas.openxmlformats.org/officeDocument/2006/relationships/hyperlink" Target="https://hal.science/hal-04099533v1" TargetMode="External"/><Relationship Id="rId84" Type="http://schemas.openxmlformats.org/officeDocument/2006/relationships/hyperlink" Target="https://hal.science/hal-02971874v1" TargetMode="External"/><Relationship Id="rId85" Type="http://schemas.openxmlformats.org/officeDocument/2006/relationships/hyperlink" Target="https://hal.science/search/index/?q=*&amp;authFullName_s=Julien Gossa" TargetMode="External"/><Relationship Id="rId86" Type="http://schemas.openxmlformats.org/officeDocument/2006/relationships/hyperlink" Target="https://hal.science/hal-04023211v1" TargetMode="External"/><Relationship Id="rId87" Type="http://schemas.openxmlformats.org/officeDocument/2006/relationships/hyperlink" Target="https://www.ledizioni.it/" TargetMode="External"/><Relationship Id="rId88" Type="http://schemas.openxmlformats.org/officeDocument/2006/relationships/hyperlink" Target="https://hal.science/hal-04104305v1" TargetMode="External"/><Relationship Id="rId89" Type="http://schemas.openxmlformats.org/officeDocument/2006/relationships/hyperlink" Target="https://hal.science/hal-04105666v1" TargetMode="External"/><Relationship Id="rId90" Type="http://schemas.openxmlformats.org/officeDocument/2006/relationships/hyperlink" Target="https://hal.science/hal-04105675v1" TargetMode="External"/><Relationship Id="rId91" Type="http://schemas.openxmlformats.org/officeDocument/2006/relationships/hyperlink" Target="https://hal.science/hal-04104304v1" TargetMode="External"/><Relationship Id="rId92" Type="http://schemas.openxmlformats.org/officeDocument/2006/relationships/hyperlink" Target="https://hal.science/hal-04108314v1" TargetMode="External"/><Relationship Id="rId93" Type="http://schemas.openxmlformats.org/officeDocument/2006/relationships/hyperlink" Target="https://hal.science/hal-04105671v1" TargetMode="External"/><Relationship Id="rId94" Type="http://schemas.openxmlformats.org/officeDocument/2006/relationships/hyperlink" Target="https://hal.science/hal-04104303v1" TargetMode="External"/><Relationship Id="rId95" Type="http://schemas.openxmlformats.org/officeDocument/2006/relationships/hyperlink" Target="https://hal.science/hal-04110807v1" TargetMode="External"/><Relationship Id="rId96" Type="http://schemas.openxmlformats.org/officeDocument/2006/relationships/hyperlink" Target="https://academic.oup.com/edited-volume/35420" TargetMode="External"/><Relationship Id="rId97" Type="http://schemas.openxmlformats.org/officeDocument/2006/relationships/hyperlink" Target="https://hal.science/hal-04105660v1" TargetMode="External"/><Relationship Id="rId98" Type="http://schemas.openxmlformats.org/officeDocument/2006/relationships/hyperlink" Target="https://boutique.lexisnexis.fr/10406-propriete-intellectuelle-et-pop-culture/" TargetMode="External"/><Relationship Id="rId99" Type="http://schemas.openxmlformats.org/officeDocument/2006/relationships/hyperlink" Target="https://hal.science/hal-04105674v1" TargetMode="External"/><Relationship Id="rId100" Type="http://schemas.openxmlformats.org/officeDocument/2006/relationships/hyperlink" Target="https://hal.science/hal-04105673v1" TargetMode="External"/><Relationship Id="rId101" Type="http://schemas.openxmlformats.org/officeDocument/2006/relationships/hyperlink" Target="https://hal.science/hal-04105662v1" TargetMode="External"/><Relationship Id="rId102" Type="http://schemas.openxmlformats.org/officeDocument/2006/relationships/hyperlink" Target="https://hal.science/hal-04105672v1" TargetMode="External"/><Relationship Id="rId103" Type="http://schemas.openxmlformats.org/officeDocument/2006/relationships/hyperlink" Target="https://hal.science/hal-04105663v1" TargetMode="External"/><Relationship Id="rId104" Type="http://schemas.openxmlformats.org/officeDocument/2006/relationships/hyperlink" Target="https://hal.science/hal-04107030v1" TargetMode="External"/><Relationship Id="rId105" Type="http://schemas.openxmlformats.org/officeDocument/2006/relationships/hyperlink" Target="https://www.larcier-intersentia.com/fr/propriete-intellectuelle-frontieres-9782807914735.html" TargetMode="External"/><Relationship Id="rId106" Type="http://schemas.openxmlformats.org/officeDocument/2006/relationships/hyperlink" Target="https://hal.science/hal-04110810v1" TargetMode="External"/><Relationship Id="rId107" Type="http://schemas.openxmlformats.org/officeDocument/2006/relationships/hyperlink" Target="https://hal.science/hal-04110809v1" TargetMode="External"/><Relationship Id="rId108" Type="http://schemas.openxmlformats.org/officeDocument/2006/relationships/hyperlink" Target="https://hal.science/hal-04104320v1" TargetMode="External"/><Relationship Id="rId109" Type="http://schemas.openxmlformats.org/officeDocument/2006/relationships/hyperlink" Target="https://hal.science/hal-04104317v1" TargetMode="External"/><Relationship Id="rId110" Type="http://schemas.openxmlformats.org/officeDocument/2006/relationships/hyperlink" Target="https://hal.science/hal-04104316v1" TargetMode="External"/><Relationship Id="rId111" Type="http://schemas.openxmlformats.org/officeDocument/2006/relationships/hyperlink" Target="https://hal.science/hal-04104308v1" TargetMode="External"/><Relationship Id="rId112" Type="http://schemas.openxmlformats.org/officeDocument/2006/relationships/hyperlink" Target="https://hal.science/hal-04104313v1" TargetMode="External"/><Relationship Id="rId113" Type="http://schemas.openxmlformats.org/officeDocument/2006/relationships/hyperlink" Target="https://hal.science/hal-04104309v1" TargetMode="External"/><Relationship Id="rId114" Type="http://schemas.openxmlformats.org/officeDocument/2006/relationships/hyperlink" Target="https://hal.science/hal-04098364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Macrez</dc:title>
  <dc:description>CV</dc:description>
  <dc:subject/>
  <cp:keywords/>
  <cp:category/>
  <cp:lastModifiedBy/>
  <dcterms:created xsi:type="dcterms:W3CDTF">2026-03-04T16:46:52+01:00</dcterms:created>
  <dcterms:modified xsi:type="dcterms:W3CDTF">2026-03-04T16:46:52+01:00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