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Févotte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regularization for the Richards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 Rappaport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2024, 28 (6), pp.1371-1388.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⟨10.1007/s10596-024-10309-7⟩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hal-04266827v4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regularization, discretization, and linearization for nonsmooth problems based on primal-dual gap estimators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 Rappaport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418 (B), pp.116558.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⟨10.1016/j.cma.2023.116558⟩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for Stochastic Arithmetic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2021, 47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⟨10.1145/3432184⟩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hal-01827319v3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Auto-tuning for floating-point precision with Discrete Stochastic Arithmetic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Picot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2019, 36, pp.101017.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⟨10.1016/j.jocs.2019.07.004⟩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Solution of the 3D Stationary Boltzmann Transport Equation for Diffusive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⟨10.1016/j.jcp.2019.03.019⟩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characteristics for solving population balance equations (PBE) describing the adsorption of impurities during crystallization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 (10), pp.3191-3198.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⟨10.1016/j.ces.2010.02.009⟩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hal-00477332v1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profiling of ACTS using Verrou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Hadrien Grasland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CHEP 2018</w:t>
            </w:r>
            <w:r>
              <w:rPr/>
              <w:t xml:space="preserve">, Jul 2018,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in quadruple precision using stochastic arithmetic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Picot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TNC'18. Minisymposium on Trusted Numerical Computations. International Conference on Emerging Trends in Applied Mathematics and Mechanics</w:t>
            </w:r>
            <w:r>
              <w:rPr/>
              <w:t xml:space="preserve">, Jun 2018, Krakow, Poland. pp.38-53,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⟨10.29007/5c91⟩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la qualité numérique des codes de calcul avec Verrou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PROMISE: floating-point precision tuning with stochastic arithmetic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Picot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Scientific Computing, Computer Arithmetic and Verified Numerics (SCAN 2016)</w:t>
            </w:r>
            <w:r>
              <w:rPr/>
              <w:t xml:space="preserve">, Sep 2016, UPPSALA, Sweden. pp.98-99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hal-01355005v1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thread parallel implementation of the equilibrated flux in Julia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 Rappaport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and optimization of HPC programs in mixed precision with the Verrou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Lathuilìère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hal-02044101v1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Efficiently Vectorized Sums and Dot Products in Julia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 Elrod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hal-02265534v3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VERROU: Assessing Floating-Point Accuracy Without Recompiling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hal-01383417v1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Solution of the 3D Stationary Boltzmann Transport Equation for Diffusive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RR-9116, Inria; EDF Lab. 2017,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hal-01630208v2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traçage pour la méthode des caractéristiques appliquée à la résolution de l'équation du transport des neutrons en domaines multi-dimensionnels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</w:p>
          <w:p>
            <w:pPr/>
            <w:r>
              <w:rPr/>
              <w:t xml:space="preserve">Modélisation et simulation. Université Paris Sud - Paris XI, 2008.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tel-00468118v1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6827v4" TargetMode="External"/><Relationship Id="rId8" Type="http://schemas.openxmlformats.org/officeDocument/2006/relationships/hyperlink" Target="https://hal.science/search/index/?q=*&amp;authFullName_s=Fran&#231;ois F&#233;votte" TargetMode="External"/><Relationship Id="rId9" Type="http://schemas.openxmlformats.org/officeDocument/2006/relationships/hyperlink" Target="https://hal.science/search/index/?q=*&amp;authFullName_s=Ari Rappaport" TargetMode="External"/><Relationship Id="rId10" Type="http://schemas.openxmlformats.org/officeDocument/2006/relationships/hyperlink" Target="https://hal.science/search/index/?q=*&amp;authFullName_s=Martin Vohral&#237;k" TargetMode="External"/><Relationship Id="rId11" Type="http://schemas.openxmlformats.org/officeDocument/2006/relationships/hyperlink" Target="https://dx.doi.org/10.1007/s10596-024-10309-7" TargetMode="External"/><Relationship Id="rId12" Type="http://schemas.openxmlformats.org/officeDocument/2006/relationships/hyperlink" Target="https://hal.science/hal-04105560v2" TargetMode="External"/><Relationship Id="rId13" Type="http://schemas.openxmlformats.org/officeDocument/2006/relationships/hyperlink" Target="https://dx.doi.org/10.1016/j.cma.2023.116558" TargetMode="External"/><Relationship Id="rId14" Type="http://schemas.openxmlformats.org/officeDocument/2006/relationships/hyperlink" Target="https://hal.science/hal-01827319v3" TargetMode="External"/><Relationship Id="rId15" Type="http://schemas.openxmlformats.org/officeDocument/2006/relationships/hyperlink" Target="https://hal.science/search/index/?q=*&amp;authFullName_s=Devan Sohier" TargetMode="External"/><Relationship Id="rId16" Type="http://schemas.openxmlformats.org/officeDocument/2006/relationships/hyperlink" Target="https://hal.science/search/index/?q=*&amp;authFullName_s=Pablo de Oliveira Castro" TargetMode="External"/><Relationship Id="rId17" Type="http://schemas.openxmlformats.org/officeDocument/2006/relationships/hyperlink" Target="https://hal.science/search/index/?q=*&amp;authFullName_s=Bruno Lathuili&#232;re" TargetMode="External"/><Relationship Id="rId18" Type="http://schemas.openxmlformats.org/officeDocument/2006/relationships/hyperlink" Target="https://hal.science/search/index/?q=*&amp;authFullName_s=Eric Petit" TargetMode="External"/><Relationship Id="rId19" Type="http://schemas.openxmlformats.org/officeDocument/2006/relationships/hyperlink" Target="https://dx.doi.org/10.1145/3432184" TargetMode="External"/><Relationship Id="rId20" Type="http://schemas.openxmlformats.org/officeDocument/2006/relationships/hyperlink" Target="https://hal.science/hal-01331917v1" TargetMode="External"/><Relationship Id="rId21" Type="http://schemas.openxmlformats.org/officeDocument/2006/relationships/hyperlink" Target="https://hal.science/search/index/?q=*&amp;authFullName_s=Stef Graillat" TargetMode="External"/><Relationship Id="rId22" Type="http://schemas.openxmlformats.org/officeDocument/2006/relationships/hyperlink" Target="https://hal.science/search/index/?q=*&amp;authFullName_s=Fabienne J&#233;z&#233;quel" TargetMode="External"/><Relationship Id="rId23" Type="http://schemas.openxmlformats.org/officeDocument/2006/relationships/hyperlink" Target="https://hal.science/search/index/?q=*&amp;authFullName_s=Romain Picot" TargetMode="External"/><Relationship Id="rId24" Type="http://schemas.openxmlformats.org/officeDocument/2006/relationships/hyperlink" Target="https://dx.doi.org/10.1016/j.jocs.2019.07.004" TargetMode="External"/><Relationship Id="rId25" Type="http://schemas.openxmlformats.org/officeDocument/2006/relationships/hyperlink" Target="https://inria.hal.science/hal-02080624v1" TargetMode="External"/><Relationship Id="rId26" Type="http://schemas.openxmlformats.org/officeDocument/2006/relationships/hyperlink" Target="https://hal.science/search/index/?q=*&amp;authFullName_s=Salli Moustafa" TargetMode="External"/><Relationship Id="rId27" Type="http://schemas.openxmlformats.org/officeDocument/2006/relationships/hyperlink" Target="https://hal.science/search/index/?q=*&amp;authFullName_s=Mathieu Faverge" TargetMode="External"/><Relationship Id="rId28" Type="http://schemas.openxmlformats.org/officeDocument/2006/relationships/hyperlink" Target="https://hal.science/search/index/?q=*&amp;authFullName_s=Laurent Plagne" TargetMode="External"/><Relationship Id="rId29" Type="http://schemas.openxmlformats.org/officeDocument/2006/relationships/hyperlink" Target="https://hal.science/search/index/?q=*&amp;authFullName_s=Pierre Ramet" TargetMode="External"/><Relationship Id="rId30" Type="http://schemas.openxmlformats.org/officeDocument/2006/relationships/hyperlink" Target="https://dx.doi.org/10.1016/j.jcp.2019.03.019" TargetMode="External"/><Relationship Id="rId31" Type="http://schemas.openxmlformats.org/officeDocument/2006/relationships/hyperlink" Target="https://hal.science/hal-00477332v1" TargetMode="External"/><Relationship Id="rId32" Type="http://schemas.openxmlformats.org/officeDocument/2006/relationships/hyperlink" Target="https://hal.science/search/index/?q=*&amp;authFullName_s=Gilles F&#233;votte" TargetMode="External"/><Relationship Id="rId33" Type="http://schemas.openxmlformats.org/officeDocument/2006/relationships/hyperlink" Target="https://dx.doi.org/10.1016/j.ces.2010.02.009" TargetMode="External"/><Relationship Id="rId34" Type="http://schemas.openxmlformats.org/officeDocument/2006/relationships/hyperlink" Target="https://hal.science/hal-02116915v1" TargetMode="External"/><Relationship Id="rId35" Type="http://schemas.openxmlformats.org/officeDocument/2006/relationships/hyperlink" Target="https://hal.science/search/index/?q=*&amp;authFullName_s=Hadrien Grasland" TargetMode="External"/><Relationship Id="rId36" Type="http://schemas.openxmlformats.org/officeDocument/2006/relationships/hyperlink" Target="https://hal.science/search/index/?q=*&amp;authFullName_s=David Chamont" TargetMode="External"/><Relationship Id="rId37" Type="http://schemas.openxmlformats.org/officeDocument/2006/relationships/hyperlink" Target="https://hal.science/hal-01777397v1" TargetMode="External"/><Relationship Id="rId38" Type="http://schemas.openxmlformats.org/officeDocument/2006/relationships/hyperlink" Target="https://dx.doi.org/10.29007/5c91" TargetMode="External"/><Relationship Id="rId39" Type="http://schemas.openxmlformats.org/officeDocument/2006/relationships/hyperlink" Target="https://hal.science/hal-01908466v1" TargetMode="External"/><Relationship Id="rId40" Type="http://schemas.openxmlformats.org/officeDocument/2006/relationships/hyperlink" Target="https://hal.sorbonne-universite.fr/hal-01355005v1" TargetMode="External"/><Relationship Id="rId41" Type="http://schemas.openxmlformats.org/officeDocument/2006/relationships/hyperlink" Target="https://hal.science/hal-04537446v1" TargetMode="External"/><Relationship Id="rId42" Type="http://schemas.openxmlformats.org/officeDocument/2006/relationships/hyperlink" Target="https://hal.science/hal-02044101v1" TargetMode="External"/><Relationship Id="rId43" Type="http://schemas.openxmlformats.org/officeDocument/2006/relationships/hyperlink" Target="https://hal.science/search/index/?q=*&amp;authFullName_s=Bruno Lathuil&#236;&#232;re" TargetMode="External"/><Relationship Id="rId44" Type="http://schemas.openxmlformats.org/officeDocument/2006/relationships/hyperlink" Target="https://hal.science/hal-02265534v3" TargetMode="External"/><Relationship Id="rId45" Type="http://schemas.openxmlformats.org/officeDocument/2006/relationships/hyperlink" Target="https://hal.science/search/index/?q=*&amp;authFullName_s=Chris Elrod" TargetMode="External"/><Relationship Id="rId46" Type="http://schemas.openxmlformats.org/officeDocument/2006/relationships/hyperlink" Target="https://hal.science/hal-01383417v1" TargetMode="External"/><Relationship Id="rId47" Type="http://schemas.openxmlformats.org/officeDocument/2006/relationships/hyperlink" Target="https://inria.hal.science/hal-01630208v2" TargetMode="External"/><Relationship Id="rId48" Type="http://schemas.openxmlformats.org/officeDocument/2006/relationships/hyperlink" Target="https://theses.hal.science/tel-00468118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Févotte</dc:title>
  <dc:description>CV</dc:description>
  <dc:subject/>
  <cp:keywords/>
  <cp:category/>
  <cp:lastModifiedBy/>
  <dcterms:created xsi:type="dcterms:W3CDTF">2026-03-16T07:23:12+01:00</dcterms:created>
  <dcterms:modified xsi:type="dcterms:W3CDTF">2026-03-16T07:23:12+01:00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