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Lebreton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lionel-lebreton</w:t>
        </w:r>
      </w:hyperlink>
    </w:p>
    <w:p>
      <w:pPr>
        <w:numPr>
          <w:ilvl w:val="0"/>
          <w:numId w:val="1"/>
        </w:numPr>
      </w:pPr>
      <w:r>
        <w:rPr/>
        <w:t xml:space="preserve"> ORCID : </w:t>
      </w:r>
      <w:hyperlink r:id="rId8" w:history="1">
        <w:r>
          <w:rPr>
            <w:color w:val="#410a8c"/>
            <w:u w:val="single"/>
          </w:rPr>
          <w:t xml:space="preserve">0000-0003-1759-5269</w:t>
        </w:r>
      </w:hyperlink>
    </w:p>
    <w:p>
      <w:pPr>
        <w:spacing w:before="600"/>
      </w:pPr>
    </w:p>
    <w:p>
      <w:pPr>
        <w:pStyle w:val="Heading2"/>
      </w:pPr>
      <w:r>
        <w:rPr>
          <w:color w:val="1e198e"/>
          <w:b w:val="1"/>
          <w:bCs w:val="1"/>
        </w:rPr>
        <w:t xml:space="preserve">Présentation</w:t>
      </w:r>
    </w:p>
    <w:p>
      <w:pPr>
        <w:spacing w:after="100"/>
      </w:pPr>
    </w:p>
    <w:p>
      <w:pPr/>
      <w:r>
        <w:rPr/>
        <w:t xml:space="preserve">Ingénieur d’études INRAe</w:t>
      </w:r>
    </w:p>
    <w:p>
      <w:pPr/>
      <w:r>
        <w:rPr/>
        <w:t xml:space="preserve">Docteur en biologie – Université de Rennes I – 1998</w:t>
      </w:r>
    </w:p>
    <w:p>
      <w:pPr/>
      <w:r>
        <w:rPr/>
        <w:t xml:space="preserve">Comme ingénieur d’étude à INRAe Rennes, je contribue à l’étude de l’influence du microbiote du sol, de la rhizosphère et des racines sur le développement des maladies telluriques des plantes en grande culture. D’abord spécialisé sur les champignons parasites, je m’intéresse maintenant aussi aux nématodes et aux insectes, responsables de dégâts racinaires importants.</w:t>
      </w:r>
    </w:p>
    <w:p>
      <w:pPr/>
      <w:r>
        <w:rPr/>
        <w:t xml:space="preserve">Je contribue aussi depuis de longues années à l'évolution des infrastructures dédiées à l'expérimentation sur le végétal sur le site INRAe de Rennes.</w:t>
      </w:r>
    </w:p>
    <w:p>
      <w:pPr/>
      <w:r>
        <w:rPr/>
        <w:t xml:space="preserve">ORCHID # </w:t>
      </w:r>
      <w:hyperlink r:id="rId8" w:history="1">
        <w:r>
          <w:rPr>
            <w:color w:val="#410a8c"/>
            <w:u w:val="single"/>
          </w:rPr>
          <w:t xml:space="preserve">0000-0003-1759-5269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capacity to suppress wheat crown rot disease occurs naturally in contrasted farm soils</w:t>
              </w:r>
            </w:hyperlink>
          </w:p>
          <w:p>
            <w:pPr/>
            <w:hyperlink r:id="rId10" w:history="1">
              <w:r>
                <w:rPr>
                  <w:color w:val="#410a8c"/>
                  <w:u w:val="single"/>
                </w:rPr>
                <w:t xml:space="preserve">Alix Catry</w:t>
              </w:r>
            </w:hyperlink>
            <w:r>
              <w:rPr/>
              <w:t xml:space="preserve">,</w:t>
            </w:r>
            <w:hyperlink r:id="rId11" w:history="1">
              <w:r>
                <w:rPr>
                  <w:color w:val="#410a8c"/>
                  <w:u w:val="single"/>
                </w:rPr>
                <w:t xml:space="preserve">Simon de Donder</w:t>
              </w:r>
            </w:hyperlink>
            <w:r>
              <w:rPr/>
              <w:t xml:space="preserve">,</w:t>
            </w:r>
            <w:hyperlink r:id="rId12" w:history="1">
              <w:r>
                <w:rPr>
                  <w:color w:val="#410a8c"/>
                  <w:u w:val="single"/>
                </w:rPr>
                <w:t xml:space="preserve">Richard Blanc</w:t>
              </w:r>
            </w:hyperlink>
            <w:r>
              <w:rPr/>
              <w:t xml:space="preserve">,</w:t>
            </w:r>
            <w:hyperlink r:id="rId13" w:history="1">
              <w:r>
                <w:rPr>
                  <w:color w:val="#410a8c"/>
                  <w:u w:val="single"/>
                </w:rPr>
                <w:t xml:space="preserve">Michaël Denefle</w:t>
              </w:r>
            </w:hyperlink>
            <w:r>
              <w:rPr/>
              <w:t xml:space="preserve">,</w:t>
            </w:r>
            <w:hyperlink r:id="rId14" w:history="1">
              <w:r>
                <w:rPr>
                  <w:color w:val="#410a8c"/>
                  <w:u w:val="single"/>
                </w:rPr>
                <w:t xml:space="preserve">Romain Bouquet</w:t>
              </w:r>
            </w:hyperlink>
            <w:r>
              <w:rPr/>
              <w:t xml:space="preserve">et al.</w:t>
            </w:r>
          </w:p>
          <w:p>
            <w:pPr/>
            <w:r>
              <w:rPr>
                <w:i w:val="1"/>
                <w:iCs w:val="1"/>
              </w:rPr>
              <w:t xml:space="preserve">Rhizosphere</w:t>
            </w:r>
            <w:r>
              <w:rPr/>
              <w:t xml:space="preserve">, 2026, 38, pp.101320. </w:t>
            </w:r>
            <w:hyperlink r:id="rId15" w:history="1">
              <w:r>
                <w:rPr>
                  <w:color w:val="#410a8c"/>
                  <w:u w:val="single"/>
                </w:rPr>
                <w:t xml:space="preserve">⟨10.1016/j.rhisph.2026.101320⟩</w:t>
              </w:r>
            </w:hyperlink>
          </w:p>
          <w:p>
            <w:pPr/>
            <w:r>
              <w:rPr/>
              <w:t xml:space="preserve">Article dans une revue</w:t>
            </w:r>
          </w:p>
          <w:p>
            <w:pPr/>
            <w:hyperlink r:id="rId9" w:history="1">
              <w:r>
                <w:rPr>
                  <w:color w:val="#410a8c"/>
                  <w:u w:val="single"/>
                </w:rPr>
                <w:t xml:space="preserve">hal-05587477v1</w:t>
              </w:r>
            </w:hyperlink>
          </w:p>
        </w:tc>
      </w:tr>
      <w:tr>
        <w:trPr/>
        <w:tc>
          <w:tcPr>
            <w:noWrap/>
          </w:tcPr>
          <w:p>
            <w:pPr>
              <w:spacing w:after="200"/>
            </w:pPr>
            <w:hyperlink r:id="rId16"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17" w:history="1">
              <w:r>
                <w:rPr>
                  <w:color w:val="#410a8c"/>
                  <w:u w:val="single"/>
                </w:rPr>
                <w:t xml:space="preserve">Lydia Bousset</w:t>
              </w:r>
            </w:hyperlink>
            <w:r>
              <w:rPr/>
              <w:t xml:space="preserve">,</w:t>
            </w:r>
            <w:hyperlink r:id="rId18" w:history="1">
              <w:r>
                <w:rPr>
                  <w:color w:val="#410a8c"/>
                  <w:u w:val="single"/>
                </w:rPr>
                <w:t xml:space="preserve">Magali Ermel</w:t>
              </w:r>
            </w:hyperlink>
            <w:r>
              <w:rPr/>
              <w:t xml:space="preserve">,</w:t>
            </w:r>
            <w:hyperlink r:id="rId19" w:history="1">
              <w:r>
                <w:rPr>
                  <w:color w:val="#410a8c"/>
                  <w:u w:val="single"/>
                </w:rPr>
                <w:t xml:space="preserve">Blandine Bammé</w:t>
              </w:r>
            </w:hyperlink>
            <w:r>
              <w:rPr/>
              <w:t xml:space="preserve">,</w:t>
            </w:r>
            <w:hyperlink r:id="rId20" w:history="1">
              <w:r>
                <w:rPr>
                  <w:color w:val="#410a8c"/>
                  <w:u w:val="single"/>
                </w:rPr>
                <w:t xml:space="preserve">Annette Penaud</w:t>
              </w:r>
            </w:hyperlink>
            <w:r>
              <w:rPr/>
              <w:t xml:space="preserve">,</w:t>
            </w:r>
            <w:hyperlink r:id="rId21"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22" w:history="1">
              <w:r>
                <w:rPr>
                  <w:color w:val="#410a8c"/>
                  <w:u w:val="single"/>
                </w:rPr>
                <w:t xml:space="preserve">⟨10.1111/ppa.70010⟩</w:t>
              </w:r>
            </w:hyperlink>
          </w:p>
          <w:p>
            <w:pPr/>
            <w:r>
              <w:rPr/>
              <w:t xml:space="preserve">Article dans une revue</w:t>
            </w:r>
          </w:p>
          <w:p>
            <w:pPr/>
            <w:hyperlink r:id="rId16" w:history="1">
              <w:r>
                <w:rPr>
                  <w:color w:val="#410a8c"/>
                  <w:u w:val="single"/>
                </w:rPr>
                <w:t xml:space="preserve">hal-05140947v1</w:t>
              </w:r>
            </w:hyperlink>
          </w:p>
        </w:tc>
      </w:tr>
      <w:tr>
        <w:trPr/>
        <w:tc>
          <w:tcPr>
            <w:noWrap/>
          </w:tcPr>
          <w:p>
            <w:pPr>
              <w:spacing w:after="200"/>
            </w:pPr>
            <w:hyperlink r:id="rId23" w:history="1">
              <w:r>
                <w:rPr>
                  <w:color w:val="1e198e"/>
                  <w:b w:val="1"/>
                  <w:bCs w:val="1"/>
                  <w:u w:val="single"/>
                </w:rPr>
                <w:t xml:space="preserve">Contrasting glucosinolate profiles in rapeseed genotypes shape the rhizosphere-insect continuum and microbial detoxification potential in a root herbivore</w:t>
              </w:r>
            </w:hyperlink>
          </w:p>
          <w:p>
            <w:pPr/>
            <w:hyperlink r:id="rId24" w:history="1">
              <w:r>
                <w:rPr>
                  <w:color w:val="#410a8c"/>
                  <w:u w:val="single"/>
                </w:rPr>
                <w:t xml:space="preserve">Juliette M. Carpentier</w:t>
              </w:r>
            </w:hyperlink>
            <w:r>
              <w:rPr/>
              <w:t xml:space="preserve">,</w:t>
            </w:r>
            <w:hyperlink r:id="rId25" w:history="1">
              <w:r>
                <w:rPr>
                  <w:color w:val="#410a8c"/>
                  <w:u w:val="single"/>
                </w:rPr>
                <w:t xml:space="preserve">Stéphane Derocles</w:t>
              </w:r>
            </w:hyperlink>
            <w:r>
              <w:rPr/>
              <w:t xml:space="preserve">,</w:t>
            </w:r>
            <w:hyperlink r:id="rId26" w:history="1">
              <w:r>
                <w:rPr>
                  <w:color w:val="#410a8c"/>
                  <w:u w:val="single"/>
                </w:rPr>
                <w:t xml:space="preserve">Sylvain Chéreau</w:t>
              </w:r>
            </w:hyperlink>
            <w:r>
              <w:rPr/>
              <w:t xml:space="preserve">,</w:t>
            </w:r>
            <w:hyperlink r:id="rId27" w:history="1">
              <w:r>
                <w:rPr>
                  <w:color w:val="#410a8c"/>
                  <w:u w:val="single"/>
                </w:rPr>
                <w:t xml:space="preserve">Bruno Marquer</w:t>
              </w:r>
            </w:hyperlink>
            <w:r>
              <w:rPr/>
              <w:t xml:space="preserve">,</w:t>
            </w:r>
            <w:hyperlink r:id="rId28" w:history="1">
              <w:r>
                <w:rPr>
                  <w:color w:val="#410a8c"/>
                  <w:u w:val="single"/>
                </w:rPr>
                <w:t xml:space="preserve">Juliette Linglin</w:t>
              </w:r>
            </w:hyperlink>
            <w:r>
              <w:rPr/>
              <w:t xml:space="preserve">et al.</w:t>
            </w:r>
          </w:p>
          <w:p>
            <w:pPr/>
            <w:r>
              <w:rPr>
                <w:i w:val="1"/>
                <w:iCs w:val="1"/>
              </w:rPr>
              <w:t xml:space="preserve">mSystems</w:t>
            </w:r>
            <w:r>
              <w:rPr/>
              <w:t xml:space="preserve">, 2025, 10 (12), pp.e01269-25. </w:t>
            </w:r>
            <w:hyperlink r:id="rId29" w:history="1">
              <w:r>
                <w:rPr>
                  <w:color w:val="#410a8c"/>
                  <w:u w:val="single"/>
                </w:rPr>
                <w:t xml:space="preserve">⟨10.1128/msystems.01269-25⟩</w:t>
              </w:r>
            </w:hyperlink>
          </w:p>
          <w:p>
            <w:pPr/>
            <w:r>
              <w:rPr/>
              <w:t xml:space="preserve">Article dans une revue</w:t>
            </w:r>
          </w:p>
          <w:p>
            <w:pPr/>
            <w:hyperlink r:id="rId23" w:history="1">
              <w:r>
                <w:rPr>
                  <w:color w:val="#410a8c"/>
                  <w:u w:val="single"/>
                </w:rPr>
                <w:t xml:space="preserve">hal-05391655v1</w:t>
              </w:r>
            </w:hyperlink>
          </w:p>
        </w:tc>
      </w:tr>
      <w:tr>
        <w:trPr/>
        <w:tc>
          <w:tcPr>
            <w:noWrap/>
          </w:tcPr>
          <w:p>
            <w:pPr>
              <w:spacing w:after="200"/>
            </w:pPr>
            <w:hyperlink r:id="rId30" w:history="1">
              <w:r>
                <w:rPr>
                  <w:color w:val="1e198e"/>
                  <w:b w:val="1"/>
                  <w:bCs w:val="1"/>
                  <w:u w:val="single"/>
                </w:rPr>
                <w:t xml:space="preserve">The carrot cyst nematode Heterodera carotae: a major plant-parasitic nematode requiring more investigation</w:t>
              </w:r>
            </w:hyperlink>
          </w:p>
          <w:p>
            <w:pPr/>
            <w:hyperlink r:id="rId31" w:history="1">
              <w:r>
                <w:rPr>
                  <w:color w:val="#410a8c"/>
                  <w:u w:val="single"/>
                </w:rPr>
                <w:t xml:space="preserve">Josselin Montarry</w:t>
              </w:r>
            </w:hyperlink>
            <w:r>
              <w:rPr/>
              <w:t xml:space="preserve">,</w:t>
            </w:r>
            <w:hyperlink r:id="rId32" w:history="1">
              <w:r>
                <w:rPr>
                  <w:color w:val="#410a8c"/>
                  <w:u w:val="single"/>
                </w:rPr>
                <w:t xml:space="preserve">Marine Biget</w:t>
              </w:r>
            </w:hyperlink>
            <w:r>
              <w:rPr/>
              <w:t xml:space="preserve">,</w:t>
            </w:r>
            <w:hyperlink r:id="rId33" w:history="1">
              <w:r>
                <w:rPr>
                  <w:color w:val="#410a8c"/>
                  <w:u w:val="single"/>
                </w:rPr>
                <w:t xml:space="preserve">Sylvain Chereau</w:t>
              </w:r>
            </w:hyperlink>
            <w:r>
              <w:rPr/>
              <w:t xml:space="preserve">,</w:t>
            </w:r>
            <w:hyperlink r:id="rId34" w:history="1">
              <w:r>
                <w:rPr>
                  <w:color w:val="#410a8c"/>
                  <w:u w:val="single"/>
                </w:rPr>
                <w:t xml:space="preserve">Lionel Lebreton</w:t>
              </w:r>
            </w:hyperlink>
            <w:r>
              <w:rPr/>
              <w:t xml:space="preserve">,</w:t>
            </w:r>
            <w:hyperlink r:id="rId3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6" w:history="1">
              <w:r>
                <w:rPr>
                  <w:color w:val="#410a8c"/>
                  <w:u w:val="single"/>
                </w:rPr>
                <w:t xml:space="preserve">⟨10.1163/15685411-bja10361⟩</w:t>
              </w:r>
            </w:hyperlink>
          </w:p>
          <w:p>
            <w:pPr/>
            <w:r>
              <w:rPr/>
              <w:t xml:space="preserve">Article dans une revue</w:t>
            </w:r>
            <w:r>
              <w:rPr/>
              <w:t xml:space="preserve"> (article de synthèse)</w:t>
            </w:r>
          </w:p>
          <w:p>
            <w:pPr/>
            <w:hyperlink r:id="rId30" w:history="1">
              <w:r>
                <w:rPr>
                  <w:color w:val="#410a8c"/>
                  <w:u w:val="single"/>
                </w:rPr>
                <w:t xml:space="preserve">hal-04757687v1</w:t>
              </w:r>
            </w:hyperlink>
          </w:p>
        </w:tc>
      </w:tr>
      <w:tr>
        <w:trPr/>
        <w:tc>
          <w:tcPr>
            <w:noWrap/>
          </w:tcPr>
          <w:p>
            <w:pPr>
              <w:spacing w:after="200"/>
            </w:pPr>
            <w:hyperlink r:id="rId37"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38" w:history="1">
              <w:r>
                <w:rPr>
                  <w:color w:val="#410a8c"/>
                  <w:u w:val="single"/>
                </w:rPr>
                <w:t xml:space="preserve">Anani Amegan Missinou</w:t>
              </w:r>
            </w:hyperlink>
            <w:r>
              <w:rPr/>
              <w:t xml:space="preserve">,</w:t>
            </w:r>
            <w:hyperlink r:id="rId39" w:history="1">
              <w:r>
                <w:rPr>
                  <w:color w:val="#410a8c"/>
                  <w:u w:val="single"/>
                </w:rPr>
                <w:t xml:space="preserve">Julie Ferreira de Carvalho</w:t>
              </w:r>
            </w:hyperlink>
            <w:r>
              <w:rPr/>
              <w:t xml:space="preserve">,</w:t>
            </w:r>
            <w:hyperlink r:id="rId40" w:history="1">
              <w:r>
                <w:rPr>
                  <w:color w:val="#410a8c"/>
                  <w:u w:val="single"/>
                </w:rPr>
                <w:t xml:space="preserve">Nathalie Marnet</w:t>
              </w:r>
            </w:hyperlink>
            <w:r>
              <w:rPr/>
              <w:t xml:space="preserve">,</w:t>
            </w:r>
            <w:hyperlink r:id="rId41" w:history="1">
              <w:r>
                <w:rPr>
                  <w:color w:val="#410a8c"/>
                  <w:u w:val="single"/>
                </w:rPr>
                <w:t xml:space="preserve">Thomas Delhaye</w:t>
              </w:r>
            </w:hyperlink>
            <w:r>
              <w:rPr/>
              <w:t xml:space="preserve">,</w:t>
            </w:r>
            <w:hyperlink r:id="rId42"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43" w:history="1">
              <w:r>
                <w:rPr>
                  <w:color w:val="#410a8c"/>
                  <w:u w:val="single"/>
                </w:rPr>
                <w:t xml:space="preserve">⟨10.1021/acs.jafc.1c08118⟩</w:t>
              </w:r>
            </w:hyperlink>
          </w:p>
          <w:p>
            <w:pPr/>
            <w:r>
              <w:rPr/>
              <w:t xml:space="preserve">Article dans une revue</w:t>
            </w:r>
          </w:p>
          <w:p>
            <w:pPr/>
            <w:hyperlink r:id="rId37" w:history="1">
              <w:r>
                <w:rPr>
                  <w:color w:val="#410a8c"/>
                  <w:u w:val="single"/>
                </w:rPr>
                <w:t xml:space="preserve">hal-03700611v1</w:t>
              </w:r>
            </w:hyperlink>
          </w:p>
        </w:tc>
      </w:tr>
      <w:tr>
        <w:trPr/>
        <w:tc>
          <w:tcPr>
            <w:noWrap/>
          </w:tcPr>
          <w:p>
            <w:pPr>
              <w:spacing w:after="200"/>
            </w:pPr>
            <w:hyperlink r:id="rId44" w:history="1">
              <w:r>
                <w:rPr>
                  <w:color w:val="1e198e"/>
                  <w:b w:val="1"/>
                  <w:bCs w:val="1"/>
                  <w:u w:val="single"/>
                </w:rPr>
                <w:t xml:space="preserve">Les microbiotes associés aux plantes : un enjeu majeur</w:t>
              </w:r>
            </w:hyperlink>
          </w:p>
          <w:p>
            <w:pPr/>
            <w:hyperlink r:id="rId34" w:history="1">
              <w:r>
                <w:rPr>
                  <w:color w:val="#410a8c"/>
                  <w:u w:val="single"/>
                </w:rPr>
                <w:t xml:space="preserve">Lionel Lebreton</w:t>
              </w:r>
            </w:hyperlink>
            <w:r>
              <w:rPr/>
              <w:t xml:space="preserve">,</w:t>
            </w:r>
            <w:hyperlink r:id="rId45" w:history="1">
              <w:r>
                <w:rPr>
                  <w:color w:val="#410a8c"/>
                  <w:u w:val="single"/>
                </w:rPr>
                <w:t xml:space="preserve">Christophe Mougel</w:t>
              </w:r>
            </w:hyperlink>
          </w:p>
          <w:p>
            <w:pPr/>
            <w:r>
              <w:rPr>
                <w:i w:val="1"/>
                <w:iCs w:val="1"/>
              </w:rPr>
              <w:t xml:space="preserve">Phytoma</w:t>
            </w:r>
            <w:r>
              <w:rPr/>
              <w:t xml:space="preserve">, 2021, 747, pp.14-18</w:t>
            </w:r>
          </w:p>
          <w:p>
            <w:pPr/>
            <w:r>
              <w:rPr/>
              <w:t xml:space="preserve">Article dans une revue</w:t>
            </w:r>
          </w:p>
          <w:p>
            <w:pPr/>
            <w:hyperlink r:id="rId44" w:history="1">
              <w:r>
                <w:rPr>
                  <w:color w:val="#410a8c"/>
                  <w:u w:val="single"/>
                </w:rPr>
                <w:t xml:space="preserve">hal-03407614v1</w:t>
              </w:r>
            </w:hyperlink>
          </w:p>
        </w:tc>
      </w:tr>
      <w:tr>
        <w:trPr/>
        <w:tc>
          <w:tcPr>
            <w:noWrap/>
          </w:tcPr>
          <w:p>
            <w:pPr>
              <w:spacing w:after="200"/>
            </w:pPr>
            <w:hyperlink r:id="rId46" w:history="1">
              <w:r>
                <w:rPr>
                  <w:color w:val="1e198e"/>
                  <w:b w:val="1"/>
                  <w:bCs w:val="1"/>
                  <w:u w:val="single"/>
                </w:rPr>
                <w:t xml:space="preserve">pH effect on strain-specific transcriptomes of the take-all fungus</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48" w:history="1">
              <w:r>
                <w:rPr>
                  <w:color w:val="#410a8c"/>
                  <w:u w:val="single"/>
                </w:rPr>
                <w:t xml:space="preserve">Nicolas Lapalu</w:t>
              </w:r>
            </w:hyperlink>
            <w:r>
              <w:rPr/>
              <w:t xml:space="preserve">,</w:t>
            </w:r>
            <w:hyperlink r:id="rId49" w:history="1">
              <w:r>
                <w:rPr>
                  <w:color w:val="#410a8c"/>
                  <w:u w:val="single"/>
                </w:rPr>
                <w:t xml:space="preserve">Joëlle Amselem</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51" w:history="1">
              <w:r>
                <w:rPr>
                  <w:color w:val="#410a8c"/>
                  <w:u w:val="single"/>
                </w:rPr>
                <w:t xml:space="preserve">⟨10.1371/journal.pone.0236429⟩</w:t>
              </w:r>
            </w:hyperlink>
          </w:p>
          <w:p>
            <w:pPr/>
            <w:r>
              <w:rPr/>
              <w:t xml:space="preserve">Article dans une revue</w:t>
            </w:r>
          </w:p>
          <w:p>
            <w:pPr/>
            <w:hyperlink r:id="rId46" w:history="1">
              <w:r>
                <w:rPr>
                  <w:color w:val="#410a8c"/>
                  <w:u w:val="single"/>
                </w:rPr>
                <w:t xml:space="preserve">hal-02979591v1</w:t>
              </w:r>
            </w:hyperlink>
          </w:p>
        </w:tc>
      </w:tr>
      <w:tr>
        <w:trPr/>
        <w:tc>
          <w:tcPr>
            <w:noWrap/>
          </w:tcPr>
          <w:p>
            <w:pPr>
              <w:spacing w:after="200"/>
            </w:pPr>
            <w:hyperlink r:id="rId52" w:history="1">
              <w:r>
                <w:rPr>
                  <w:color w:val="1e198e"/>
                  <w:b w:val="1"/>
                  <w:bCs w:val="1"/>
                  <w:u w:val="single"/>
                </w:rPr>
                <w:t xml:space="preserve">Hatching of Globodera pallida Induced by Root Exudates Is Not Influenced by Soil Microbiota Composition</w:t>
              </w:r>
            </w:hyperlink>
          </w:p>
          <w:p>
            <w:pPr/>
            <w:hyperlink r:id="rId53" w:history="1">
              <w:r>
                <w:rPr>
                  <w:color w:val="#410a8c"/>
                  <w:u w:val="single"/>
                </w:rPr>
                <w:t xml:space="preserve">Camille Gautier</w:t>
              </w:r>
            </w:hyperlink>
            <w:r>
              <w:rPr/>
              <w:t xml:space="preserve">,</w:t>
            </w:r>
            <w:hyperlink r:id="rId54" w:history="1">
              <w:r>
                <w:rPr>
                  <w:color w:val="#410a8c"/>
                  <w:u w:val="single"/>
                </w:rPr>
                <w:t xml:space="preserve">Lisa Martinez</w:t>
              </w:r>
            </w:hyperlink>
            <w:r>
              <w:rPr/>
              <w:t xml:space="preserve">,</w:t>
            </w:r>
            <w:hyperlink r:id="rId55" w:history="1">
              <w:r>
                <w:rPr>
                  <w:color w:val="#410a8c"/>
                  <w:u w:val="single"/>
                </w:rPr>
                <w:t xml:space="preserve">Sylvain Fournet</w:t>
              </w:r>
            </w:hyperlink>
            <w:r>
              <w:rPr/>
              <w:t xml:space="preserve">,</w:t>
            </w:r>
            <w:hyperlink r:id="rId31" w:history="1">
              <w:r>
                <w:rPr>
                  <w:color w:val="#410a8c"/>
                  <w:u w:val="single"/>
                </w:rPr>
                <w:t xml:space="preserve">Josselin Montarry</w:t>
              </w:r>
            </w:hyperlink>
            <w:r>
              <w:rPr/>
              <w:t xml:space="preserve">,</w:t>
            </w:r>
            <w:hyperlink r:id="rId56"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57" w:history="1">
              <w:r>
                <w:rPr>
                  <w:color w:val="#410a8c"/>
                  <w:u w:val="single"/>
                </w:rPr>
                <w:t xml:space="preserve">⟨10.3389/fmicb.2020.536932⟩</w:t>
              </w:r>
            </w:hyperlink>
          </w:p>
          <w:p>
            <w:pPr/>
            <w:r>
              <w:rPr/>
              <w:t xml:space="preserve">Article dans une revue</w:t>
            </w:r>
          </w:p>
          <w:p>
            <w:pPr/>
            <w:hyperlink r:id="rId52" w:history="1">
              <w:r>
                <w:rPr>
                  <w:color w:val="#410a8c"/>
                  <w:u w:val="single"/>
                </w:rPr>
                <w:t xml:space="preserve">hal-03140131v1</w:t>
              </w:r>
            </w:hyperlink>
          </w:p>
        </w:tc>
      </w:tr>
      <w:tr>
        <w:trPr/>
        <w:tc>
          <w:tcPr>
            <w:noWrap/>
          </w:tcPr>
          <w:p>
            <w:pPr>
              <w:spacing w:after="200"/>
            </w:pPr>
            <w:hyperlink r:id="rId58" w:history="1">
              <w:r>
                <w:rPr>
                  <w:color w:val="1e198e"/>
                  <w:b w:val="1"/>
                  <w:bCs w:val="1"/>
                  <w:u w:val="single"/>
                </w:rPr>
                <w:t xml:space="preserve">Long-lasting effects of antibiotics on bacterial communities of adult flies</w:t>
              </w:r>
            </w:hyperlink>
          </w:p>
          <w:p>
            <w:pPr/>
            <w:hyperlink r:id="rId59" w:history="1">
              <w:r>
                <w:rPr>
                  <w:color w:val="#410a8c"/>
                  <w:u w:val="single"/>
                </w:rPr>
                <w:t xml:space="preserve">M. Ourry</w:t>
              </w:r>
            </w:hyperlink>
            <w:r>
              <w:rPr/>
              <w:t xml:space="preserve">,</w:t>
            </w:r>
            <w:hyperlink r:id="rId60" w:history="1">
              <w:r>
                <w:rPr>
                  <w:color w:val="#410a8c"/>
                  <w:u w:val="single"/>
                </w:rPr>
                <w:t xml:space="preserve">V. Lopez</w:t>
              </w:r>
            </w:hyperlink>
            <w:r>
              <w:rPr/>
              <w:t xml:space="preserve">,</w:t>
            </w:r>
            <w:hyperlink r:id="rId61" w:history="1">
              <w:r>
                <w:rPr>
                  <w:color w:val="#410a8c"/>
                  <w:u w:val="single"/>
                </w:rPr>
                <w:t xml:space="preserve">M. Hervé</w:t>
              </w:r>
            </w:hyperlink>
            <w:r>
              <w:rPr/>
              <w:t xml:space="preserve">,</w:t>
            </w:r>
            <w:hyperlink r:id="rId34" w:history="1">
              <w:r>
                <w:rPr>
                  <w:color w:val="#410a8c"/>
                  <w:u w:val="single"/>
                </w:rPr>
                <w:t xml:space="preserve">Lionel Lebreton</w:t>
              </w:r>
            </w:hyperlink>
            <w:r>
              <w:rPr/>
              <w:t xml:space="preserve">,</w:t>
            </w:r>
            <w:hyperlink r:id="rId45" w:history="1">
              <w:r>
                <w:rPr>
                  <w:color w:val="#410a8c"/>
                  <w:u w:val="single"/>
                </w:rPr>
                <w:t xml:space="preserve">Christophe Mougel</w:t>
              </w:r>
            </w:hyperlink>
            <w:r>
              <w:rPr/>
              <w:t xml:space="preserve">et al.</w:t>
            </w:r>
          </w:p>
          <w:p>
            <w:pPr/>
            <w:r>
              <w:rPr>
                <w:i w:val="1"/>
                <w:iCs w:val="1"/>
              </w:rPr>
              <w:t xml:space="preserve">FEMS Microbiology Ecology</w:t>
            </w:r>
            <w:r>
              <w:rPr/>
              <w:t xml:space="preserve">, 2020, 96 (4), pp.fiaa028. </w:t>
            </w:r>
            <w:hyperlink r:id="rId62" w:history="1">
              <w:r>
                <w:rPr>
                  <w:color w:val="#410a8c"/>
                  <w:u w:val="single"/>
                </w:rPr>
                <w:t xml:space="preserve">⟨10.1093/femsec/fiaa028⟩</w:t>
              </w:r>
            </w:hyperlink>
          </w:p>
          <w:p>
            <w:pPr/>
            <w:r>
              <w:rPr/>
              <w:t xml:space="preserve">Article dans une revue</w:t>
            </w:r>
          </w:p>
          <w:p>
            <w:pPr/>
            <w:hyperlink r:id="rId58" w:history="1">
              <w:r>
                <w:rPr>
                  <w:color w:val="#410a8c"/>
                  <w:u w:val="single"/>
                </w:rPr>
                <w:t xml:space="preserve">hal-02865290v1</w:t>
              </w:r>
            </w:hyperlink>
          </w:p>
        </w:tc>
      </w:tr>
      <w:tr>
        <w:trPr/>
        <w:tc>
          <w:tcPr>
            <w:noWrap/>
          </w:tcPr>
          <w:p>
            <w:pPr>
              <w:spacing w:after="200"/>
            </w:pPr>
            <w:hyperlink r:id="rId63" w:history="1">
              <w:r>
                <w:rPr>
                  <w:color w:val="1e198e"/>
                  <w:b w:val="1"/>
                  <w:bCs w:val="1"/>
                  <w:u w:val="single"/>
                </w:rPr>
                <w:t xml:space="preserve">Soil microbiota influences clubroot disease by modulating Plasmodiophora brassicae and Brassica napus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66" w:history="1">
              <w:r>
                <w:rPr>
                  <w:color w:val="#410a8c"/>
                  <w:u w:val="single"/>
                </w:rPr>
                <w:t xml:space="preserve">⟨10.1111/1751-7915.13634⟩</w:t>
              </w:r>
            </w:hyperlink>
          </w:p>
          <w:p>
            <w:pPr/>
            <w:r>
              <w:rPr/>
              <w:t xml:space="preserve">Article dans une revue</w:t>
            </w:r>
          </w:p>
          <w:p>
            <w:pPr/>
            <w:hyperlink r:id="rId63" w:history="1">
              <w:r>
                <w:rPr>
                  <w:color w:val="#410a8c"/>
                  <w:u w:val="single"/>
                </w:rPr>
                <w:t xml:space="preserve">hal-02624824v2</w:t>
              </w:r>
            </w:hyperlink>
          </w:p>
        </w:tc>
      </w:tr>
      <w:tr>
        <w:trPr/>
        <w:tc>
          <w:tcPr>
            <w:noWrap/>
          </w:tcPr>
          <w:p>
            <w:pPr>
              <w:spacing w:after="200"/>
            </w:pPr>
            <w:hyperlink r:id="rId67" w:history="1">
              <w:r>
                <w:rPr>
                  <w:color w:val="1e198e"/>
                  <w:b w:val="1"/>
                  <w:bCs w:val="1"/>
                  <w:u w:val="single"/>
                </w:rPr>
                <w:t xml:space="preserve">Computational analysis of the Plasmodiophora brassicae genome: mitochondrial sequence description and metabolic pathway database design</w:t>
              </w:r>
            </w:hyperlink>
          </w:p>
          <w:p>
            <w:pPr/>
            <w:hyperlink r:id="rId64" w:history="1">
              <w:r>
                <w:rPr>
                  <w:color w:val="#410a8c"/>
                  <w:u w:val="single"/>
                </w:rPr>
                <w:t xml:space="preserve">Stéphanie Daval</w:t>
              </w:r>
            </w:hyperlink>
            <w:r>
              <w:rPr/>
              <w:t xml:space="preserve">,</w:t>
            </w:r>
            <w:hyperlink r:id="rId65" w:history="1">
              <w:r>
                <w:rPr>
                  <w:color w:val="#410a8c"/>
                  <w:u w:val="single"/>
                </w:rPr>
                <w:t xml:space="preserve">Arnaud Belcour</w:t>
              </w:r>
            </w:hyperlink>
            <w:r>
              <w:rPr/>
              <w:t xml:space="preserve">,</w:t>
            </w:r>
            <w:hyperlink r:id="rId47" w:history="1">
              <w:r>
                <w:rPr>
                  <w:color w:val="#410a8c"/>
                  <w:u w:val="single"/>
                </w:rPr>
                <w:t xml:space="preserve">Kévin Gazengel</w:t>
              </w:r>
            </w:hyperlink>
            <w:r>
              <w:rPr/>
              <w:t xml:space="preserve">,</w:t>
            </w:r>
            <w:hyperlink r:id="rId68" w:history="1">
              <w:r>
                <w:rPr>
                  <w:color w:val="#410a8c"/>
                  <w:u w:val="single"/>
                </w:rPr>
                <w:t xml:space="preserve">Ludovic Legrand</w:t>
              </w:r>
            </w:hyperlink>
            <w:r>
              <w:rPr/>
              <w:t xml:space="preserve">,</w:t>
            </w:r>
            <w:hyperlink r:id="rId69"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70" w:history="1">
              <w:r>
                <w:rPr>
                  <w:color w:val="#410a8c"/>
                  <w:u w:val="single"/>
                </w:rPr>
                <w:t xml:space="preserve">⟨10.1016/j.ygeno.2018.11.013⟩</w:t>
              </w:r>
            </w:hyperlink>
          </w:p>
          <w:p>
            <w:pPr/>
            <w:r>
              <w:rPr/>
              <w:t xml:space="preserve">Article dans une revue</w:t>
            </w:r>
          </w:p>
          <w:p>
            <w:pPr/>
            <w:hyperlink r:id="rId67" w:history="1">
              <w:r>
                <w:rPr>
                  <w:color w:val="#410a8c"/>
                  <w:u w:val="single"/>
                </w:rPr>
                <w:t xml:space="preserve">hal-01943250v1</w:t>
              </w:r>
            </w:hyperlink>
          </w:p>
        </w:tc>
      </w:tr>
      <w:tr>
        <w:trPr/>
        <w:tc>
          <w:tcPr>
            <w:noWrap/>
          </w:tcPr>
          <w:p>
            <w:pPr>
              <w:spacing w:after="200"/>
            </w:pPr>
            <w:hyperlink r:id="rId71" w:history="1">
              <w:r>
                <w:rPr>
                  <w:color w:val="1e198e"/>
                  <w:b w:val="1"/>
                  <w:bCs w:val="1"/>
                  <w:u w:val="single"/>
                </w:rPr>
                <w:t xml:space="preserve">Temporal dynamics of bacterial and fungal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28" w:history="1">
              <w:r>
                <w:rPr>
                  <w:color w:val="#410a8c"/>
                  <w:u w:val="single"/>
                </w:rPr>
                <w:t xml:space="preserve">Juliette Linglin</w:t>
              </w:r>
            </w:hyperlink>
            <w:r>
              <w:rPr/>
              <w:t xml:space="preserve">,</w:t>
            </w:r>
            <w:hyperlink r:id="rId72"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73" w:history="1">
              <w:r>
                <w:rPr>
                  <w:color w:val="#410a8c"/>
                  <w:u w:val="single"/>
                </w:rPr>
                <w:t xml:space="preserve">⟨10.1371/journal.pone.0204195⟩</w:t>
              </w:r>
            </w:hyperlink>
          </w:p>
          <w:p>
            <w:pPr/>
            <w:r>
              <w:rPr/>
              <w:t xml:space="preserve">Article dans une revue</w:t>
            </w:r>
          </w:p>
          <w:p>
            <w:pPr/>
            <w:hyperlink r:id="rId71" w:history="1">
              <w:r>
                <w:rPr>
                  <w:color w:val="#410a8c"/>
                  <w:u w:val="single"/>
                </w:rPr>
                <w:t xml:space="preserve">hal-02094715v1</w:t>
              </w:r>
            </w:hyperlink>
          </w:p>
        </w:tc>
      </w:tr>
      <w:tr>
        <w:trPr/>
        <w:tc>
          <w:tcPr>
            <w:noWrap/>
          </w:tcPr>
          <w:p>
            <w:pPr>
              <w:spacing w:after="200"/>
            </w:pPr>
            <w:hyperlink r:id="rId74" w:history="1">
              <w:r>
                <w:rPr>
                  <w:color w:val="1e198e"/>
                  <w:b w:val="1"/>
                  <w:bCs w:val="1"/>
                  <w:u w:val="single"/>
                </w:rPr>
                <w:t xml:space="preserve">The full life cycle of Leptosphaeria maculans completed on inoculated oilseed rape incubated under controlled conditions</w:t>
              </w:r>
            </w:hyperlink>
          </w:p>
          <w:p>
            <w:pPr/>
            <w:hyperlink r:id="rId17" w:history="1">
              <w:r>
                <w:rPr>
                  <w:color w:val="#410a8c"/>
                  <w:u w:val="single"/>
                </w:rPr>
                <w:t xml:space="preserve">Lydia Bousset</w:t>
              </w:r>
            </w:hyperlink>
            <w:r>
              <w:rPr/>
              <w:t xml:space="preserve">,</w:t>
            </w:r>
            <w:hyperlink r:id="rId18" w:history="1">
              <w:r>
                <w:rPr>
                  <w:color w:val="#410a8c"/>
                  <w:u w:val="single"/>
                </w:rPr>
                <w:t xml:space="preserve">Magali Ermel</w:t>
              </w:r>
            </w:hyperlink>
            <w:r>
              <w:rPr/>
              <w:t xml:space="preserve">,</w:t>
            </w:r>
            <w:hyperlink r:id="rId34" w:history="1">
              <w:r>
                <w:rPr>
                  <w:color w:val="#410a8c"/>
                  <w:u w:val="single"/>
                </w:rPr>
                <w:t xml:space="preserve">Lionel Lebreton</w:t>
              </w:r>
            </w:hyperlink>
          </w:p>
          <w:p>
            <w:pPr/>
            <w:r>
              <w:rPr>
                <w:i w:val="1"/>
                <w:iCs w:val="1"/>
              </w:rPr>
              <w:t xml:space="preserve">Plant Pathology</w:t>
            </w:r>
            <w:r>
              <w:rPr/>
              <w:t xml:space="preserve">, 2018, 67 (6), pp.1321-1328. </w:t>
            </w:r>
            <w:hyperlink r:id="rId75" w:history="1">
              <w:r>
                <w:rPr>
                  <w:color w:val="#410a8c"/>
                  <w:u w:val="single"/>
                </w:rPr>
                <w:t xml:space="preserve">⟨10.1111/ppa.12853⟩</w:t>
              </w:r>
            </w:hyperlink>
          </w:p>
          <w:p>
            <w:pPr/>
            <w:r>
              <w:rPr/>
              <w:t xml:space="preserve">Article dans une revue</w:t>
            </w:r>
          </w:p>
          <w:p>
            <w:pPr/>
            <w:hyperlink r:id="rId74" w:history="1">
              <w:r>
                <w:rPr>
                  <w:color w:val="#410a8c"/>
                  <w:u w:val="single"/>
                </w:rPr>
                <w:t xml:space="preserve">hal-02622715v1</w:t>
              </w:r>
            </w:hyperlink>
          </w:p>
        </w:tc>
      </w:tr>
      <w:tr>
        <w:trPr/>
        <w:tc>
          <w:tcPr>
            <w:noWrap/>
          </w:tcPr>
          <w:p>
            <w:pPr>
              <w:spacing w:after="200"/>
            </w:pPr>
            <w:hyperlink r:id="rId76" w:history="1">
              <w:r>
                <w:rPr>
                  <w:color w:val="1e198e"/>
                  <w:b w:val="1"/>
                  <w:bCs w:val="1"/>
                  <w:u w:val="single"/>
                </w:rPr>
                <w:t xml:space="preserve">Influence of Belowground Herbivory on the Dynamics of Root and Rhizosphere Microbial Communities</w:t>
              </w:r>
            </w:hyperlink>
          </w:p>
          <w:p>
            <w:pPr/>
            <w:hyperlink r:id="rId72" w:history="1">
              <w:r>
                <w:rPr>
                  <w:color w:val="#410a8c"/>
                  <w:u w:val="single"/>
                </w:rPr>
                <w:t xml:space="preserve">Morgane Ourry</w:t>
              </w:r>
            </w:hyperlink>
            <w:r>
              <w:rPr/>
              <w:t xml:space="preserve">,</w:t>
            </w:r>
            <w:hyperlink r:id="rId34" w:history="1">
              <w:r>
                <w:rPr>
                  <w:color w:val="#410a8c"/>
                  <w:u w:val="single"/>
                </w:rPr>
                <w:t xml:space="preserve">Lionel Lebreton</w:t>
              </w:r>
            </w:hyperlink>
            <w:r>
              <w:rPr/>
              <w:t xml:space="preserve">,</w:t>
            </w:r>
            <w:hyperlink r:id="rId77" w:history="1">
              <w:r>
                <w:rPr>
                  <w:color w:val="#410a8c"/>
                  <w:u w:val="single"/>
                </w:rPr>
                <w:t xml:space="preserve">Valérie Chaminade</w:t>
              </w:r>
            </w:hyperlink>
            <w:r>
              <w:rPr/>
              <w:t xml:space="preserve">,</w:t>
            </w:r>
            <w:hyperlink r:id="rId50" w:history="1">
              <w:r>
                <w:rPr>
                  <w:color w:val="#410a8c"/>
                  <w:u w:val="single"/>
                </w:rPr>
                <w:t xml:space="preserve">Anne-Yvonne Guillerm-Erckelboudt</w:t>
              </w:r>
            </w:hyperlink>
            <w:r>
              <w:rPr/>
              <w:t xml:space="preserve">,</w:t>
            </w:r>
            <w:hyperlink r:id="rId78" w:history="1">
              <w:r>
                <w:rPr>
                  <w:color w:val="#410a8c"/>
                  <w:u w:val="single"/>
                </w:rPr>
                <w:t xml:space="preserve">Maxime Hervé</w:t>
              </w:r>
            </w:hyperlink>
            <w:r>
              <w:rPr/>
              <w:t xml:space="preserve">et al.</w:t>
            </w:r>
          </w:p>
          <w:p>
            <w:pPr/>
            <w:r>
              <w:rPr>
                <w:i w:val="1"/>
                <w:iCs w:val="1"/>
              </w:rPr>
              <w:t xml:space="preserve">Frontiers in Ecology and Evolution</w:t>
            </w:r>
            <w:r>
              <w:rPr/>
              <w:t xml:space="preserve">, 2018, 6, pp.1-21. </w:t>
            </w:r>
            <w:hyperlink r:id="rId79" w:history="1">
              <w:r>
                <w:rPr>
                  <w:color w:val="#410a8c"/>
                  <w:u w:val="single"/>
                </w:rPr>
                <w:t xml:space="preserve">⟨10.3389/fevo.2018.00091⟩</w:t>
              </w:r>
            </w:hyperlink>
          </w:p>
          <w:p>
            <w:pPr/>
            <w:r>
              <w:rPr/>
              <w:t xml:space="preserve">Article dans une revue</w:t>
            </w:r>
          </w:p>
          <w:p>
            <w:pPr/>
            <w:hyperlink r:id="rId76" w:history="1">
              <w:r>
                <w:rPr>
                  <w:color w:val="#410a8c"/>
                  <w:u w:val="single"/>
                </w:rPr>
                <w:t xml:space="preserve">hal-02184354v1</w:t>
              </w:r>
            </w:hyperlink>
          </w:p>
        </w:tc>
      </w:tr>
      <w:tr>
        <w:trPr/>
        <w:tc>
          <w:tcPr>
            <w:noWrap/>
          </w:tcPr>
          <w:p>
            <w:pPr>
              <w:spacing w:after="200"/>
            </w:pPr>
            <w:hyperlink r:id="rId80" w:history="1">
              <w:r>
                <w:rPr>
                  <w:color w:val="1e198e"/>
                  <w:b w:val="1"/>
                  <w:bCs w:val="1"/>
                  <w:u w:val="single"/>
                </w:rPr>
                <w:t xml:space="preserve">Can soil microbial diversity influence plant metabolites and life history traits of a rhizophagous insect?</w:t>
              </w:r>
            </w:hyperlink>
          </w:p>
          <w:p>
            <w:pPr/>
            <w:hyperlink r:id="rId81" w:history="1">
              <w:r>
                <w:rPr>
                  <w:color w:val="#410a8c"/>
                  <w:u w:val="single"/>
                </w:rPr>
                <w:t xml:space="preserve">Tom Lachaise</w:t>
              </w:r>
            </w:hyperlink>
            <w:r>
              <w:rPr/>
              <w:t xml:space="preserve">,</w:t>
            </w:r>
            <w:hyperlink r:id="rId72" w:history="1">
              <w:r>
                <w:rPr>
                  <w:color w:val="#410a8c"/>
                  <w:u w:val="single"/>
                </w:rPr>
                <w:t xml:space="preserve">Morgane Ourry</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Insect Science</w:t>
            </w:r>
            <w:r>
              <w:rPr/>
              <w:t xml:space="preserve">, 2017, 24 (6), pp.1045-1056. </w:t>
            </w:r>
            <w:hyperlink r:id="rId82" w:history="1">
              <w:r>
                <w:rPr>
                  <w:color w:val="#410a8c"/>
                  <w:u w:val="single"/>
                </w:rPr>
                <w:t xml:space="preserve">⟨10.1111/1744-7917.12478⟩</w:t>
              </w:r>
            </w:hyperlink>
          </w:p>
          <w:p>
            <w:pPr/>
            <w:r>
              <w:rPr/>
              <w:t xml:space="preserve">Article dans une revue</w:t>
            </w:r>
          </w:p>
          <w:p>
            <w:pPr/>
            <w:hyperlink r:id="rId80" w:history="1">
              <w:r>
                <w:rPr>
                  <w:color w:val="#410a8c"/>
                  <w:u w:val="single"/>
                </w:rPr>
                <w:t xml:space="preserve">hal-01661250v1</w:t>
              </w:r>
            </w:hyperlink>
          </w:p>
        </w:tc>
      </w:tr>
      <w:tr>
        <w:trPr/>
        <w:tc>
          <w:tcPr>
            <w:noWrap/>
          </w:tcPr>
          <w:p>
            <w:pPr>
              <w:spacing w:after="200"/>
            </w:pPr>
            <w:hyperlink r:id="rId83" w:history="1">
              <w:r>
                <w:rPr>
                  <w:color w:val="1e198e"/>
                  <w:b w:val="1"/>
                  <w:bCs w:val="1"/>
                  <w:u w:val="single"/>
                </w:rPr>
                <w:t xml:space="preserve">An easy, rapid and accurate method to quantify plant disease severity: application to phoma stem canker leaf spots</w:t>
              </w:r>
            </w:hyperlink>
          </w:p>
          <w:p>
            <w:pPr/>
            <w:hyperlink r:id="rId17" w:history="1">
              <w:r>
                <w:rPr>
                  <w:color w:val="#410a8c"/>
                  <w:u w:val="single"/>
                </w:rPr>
                <w:t xml:space="preserve">Lydia Bousset</w:t>
              </w:r>
            </w:hyperlink>
            <w:r>
              <w:rPr/>
              <w:t xml:space="preserve">,</w:t>
            </w:r>
            <w:hyperlink r:id="rId84" w:history="1">
              <w:r>
                <w:rPr>
                  <w:color w:val="#410a8c"/>
                  <w:u w:val="single"/>
                </w:rPr>
                <w:t xml:space="preserve">Stéphane Jumel</w:t>
              </w:r>
            </w:hyperlink>
            <w:r>
              <w:rPr/>
              <w:t xml:space="preserve">,</w:t>
            </w:r>
            <w:hyperlink r:id="rId85" w:history="1">
              <w:r>
                <w:rPr>
                  <w:color w:val="#410a8c"/>
                  <w:u w:val="single"/>
                </w:rPr>
                <w:t xml:space="preserve">Hervé Picault</w:t>
              </w:r>
            </w:hyperlink>
            <w:r>
              <w:rPr/>
              <w:t xml:space="preserve">,</w:t>
            </w:r>
            <w:hyperlink r:id="rId86" w:history="1">
              <w:r>
                <w:rPr>
                  <w:color w:val="#410a8c"/>
                  <w:u w:val="single"/>
                </w:rPr>
                <w:t xml:space="preserve">Claude Domin</w:t>
              </w:r>
            </w:hyperlink>
            <w:r>
              <w:rPr/>
              <w:t xml:space="preserve">,</w:t>
            </w:r>
            <w:hyperlink r:id="rId34" w:history="1">
              <w:r>
                <w:rPr>
                  <w:color w:val="#410a8c"/>
                  <w:u w:val="single"/>
                </w:rPr>
                <w:t xml:space="preserve">Lionel Lebreton</w:t>
              </w:r>
            </w:hyperlink>
            <w:r>
              <w:rPr/>
              <w:t xml:space="preserve">et al.</w:t>
            </w:r>
          </w:p>
          <w:p>
            <w:pPr/>
            <w:r>
              <w:rPr>
                <w:i w:val="1"/>
                <w:iCs w:val="1"/>
              </w:rPr>
              <w:t xml:space="preserve">European Journal of Plant Pathology</w:t>
            </w:r>
            <w:r>
              <w:rPr/>
              <w:t xml:space="preserve">, 2016, 145 (3), pp.697-709. </w:t>
            </w:r>
            <w:hyperlink r:id="rId87" w:history="1">
              <w:r>
                <w:rPr>
                  <w:color w:val="#410a8c"/>
                  <w:u w:val="single"/>
                </w:rPr>
                <w:t xml:space="preserve">⟨10.1007/s10658-015-0739-z⟩</w:t>
              </w:r>
            </w:hyperlink>
          </w:p>
          <w:p>
            <w:pPr/>
            <w:r>
              <w:rPr/>
              <w:t xml:space="preserve">Article dans une revue</w:t>
            </w:r>
          </w:p>
          <w:p>
            <w:pPr/>
            <w:hyperlink r:id="rId83" w:history="1">
              <w:r>
                <w:rPr>
                  <w:color w:val="#410a8c"/>
                  <w:u w:val="single"/>
                </w:rPr>
                <w:t xml:space="preserve">hal-01345818v1</w:t>
              </w:r>
            </w:hyperlink>
          </w:p>
        </w:tc>
      </w:tr>
      <w:tr>
        <w:trPr/>
        <w:tc>
          <w:tcPr>
            <w:noWrap/>
          </w:tcPr>
          <w:p>
            <w:pPr>
              <w:spacing w:after="200"/>
            </w:pPr>
            <w:hyperlink r:id="rId88" w:history="1">
              <w:r>
                <w:rPr>
                  <w:color w:val="1e198e"/>
                  <w:b w:val="1"/>
                  <w:bCs w:val="1"/>
                  <w:u w:val="single"/>
                </w:rPr>
                <w:t xml:space="preserve">Sensitivity to pH and ability to modify ambient pH of the take-all fungus Gaeumannomyces graminis var. tritici</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90" w:history="1">
              <w:r>
                <w:rPr>
                  <w:color w:val="#410a8c"/>
                  <w:u w:val="single"/>
                </w:rPr>
                <w:t xml:space="preserve">⟨10.1111/ppa.12062⟩</w:t>
              </w:r>
            </w:hyperlink>
          </w:p>
          <w:p>
            <w:pPr/>
            <w:r>
              <w:rPr/>
              <w:t xml:space="preserve">Article dans une revue</w:t>
            </w:r>
          </w:p>
          <w:p>
            <w:pPr/>
            <w:hyperlink r:id="rId88" w:history="1">
              <w:r>
                <w:rPr>
                  <w:color w:val="#410a8c"/>
                  <w:u w:val="single"/>
                </w:rPr>
                <w:t xml:space="preserve">hal-01208757v1</w:t>
              </w:r>
            </w:hyperlink>
          </w:p>
        </w:tc>
      </w:tr>
      <w:tr>
        <w:trPr/>
        <w:tc>
          <w:tcPr>
            <w:noWrap/>
          </w:tcPr>
          <w:p>
            <w:pPr>
              <w:spacing w:after="200"/>
            </w:pPr>
            <w:hyperlink r:id="rId91"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89" w:history="1">
              <w:r>
                <w:rPr>
                  <w:color w:val="#410a8c"/>
                  <w:u w:val="single"/>
                </w:rPr>
                <w:t xml:space="preserve">Cécile Gracianne</w:t>
              </w:r>
            </w:hyperlink>
            <w:r>
              <w:rPr/>
              <w:t xml:space="preserve">,</w:t>
            </w:r>
            <w:hyperlink r:id="rId50" w:history="1">
              <w:r>
                <w:rPr>
                  <w:color w:val="#410a8c"/>
                  <w:u w:val="single"/>
                </w:rPr>
                <w:t xml:space="preserve">Anne-Yvonne Guillerm-Erckelboudt</w:t>
              </w:r>
            </w:hyperlink>
            <w:r>
              <w:rPr/>
              <w:t xml:space="preserve">,</w:t>
            </w:r>
            <w:hyperlink r:id="rId92"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93" w:history="1">
              <w:r>
                <w:rPr>
                  <w:color w:val="#410a8c"/>
                  <w:u w:val="single"/>
                </w:rPr>
                <w:t xml:space="preserve">⟨10.1016/j.fgb.2013.09.009⟩</w:t>
              </w:r>
            </w:hyperlink>
          </w:p>
          <w:p>
            <w:pPr/>
            <w:r>
              <w:rPr/>
              <w:t xml:space="preserve">Article dans une revue</w:t>
            </w:r>
          </w:p>
          <w:p>
            <w:pPr/>
            <w:hyperlink r:id="rId91" w:history="1">
              <w:r>
                <w:rPr>
                  <w:color w:val="#410a8c"/>
                  <w:u w:val="single"/>
                </w:rPr>
                <w:t xml:space="preserve">hal-01208686v1</w:t>
              </w:r>
            </w:hyperlink>
          </w:p>
        </w:tc>
      </w:tr>
      <w:tr>
        <w:trPr/>
        <w:tc>
          <w:tcPr>
            <w:noWrap/>
          </w:tcPr>
          <w:p>
            <w:pPr>
              <w:spacing w:after="200"/>
            </w:pPr>
            <w:hyperlink r:id="rId94" w:history="1">
              <w:r>
                <w:rPr>
                  <w:color w:val="1e198e"/>
                  <w:b w:val="1"/>
                  <w:bCs w:val="1"/>
                  <w:u w:val="single"/>
                </w:rPr>
                <w:t xml:space="preserve">A new model for the pathozone of the take-all pathogen, Gaeumannomyces graminis var. tritici</w:t>
              </w:r>
            </w:hyperlink>
          </w:p>
          <w:p>
            <w:pPr/>
            <w:hyperlink r:id="rId95" w:history="1">
              <w:r>
                <w:rPr>
                  <w:color w:val="#410a8c"/>
                  <w:u w:val="single"/>
                </w:rPr>
                <w:t xml:space="preserve">Marie Gosme</w:t>
              </w:r>
            </w:hyperlink>
            <w:r>
              <w:rPr/>
              <w:t xml:space="preserve">,</w:t>
            </w:r>
            <w:hyperlink r:id="rId34" w:history="1">
              <w:r>
                <w:rPr>
                  <w:color w:val="#410a8c"/>
                  <w:u w:val="single"/>
                </w:rPr>
                <w:t xml:space="preserve">Lionel Lebreton</w:t>
              </w:r>
            </w:hyperlink>
            <w:r>
              <w:rPr/>
              <w:t xml:space="preserve">,</w:t>
            </w:r>
            <w:hyperlink r:id="rId96" w:history="1">
              <w:r>
                <w:rPr>
                  <w:color w:val="#410a8c"/>
                  <w:u w:val="single"/>
                </w:rPr>
                <w:t xml:space="preserve">Alain A. Sarniguet</w:t>
              </w:r>
            </w:hyperlink>
            <w:r>
              <w:rPr/>
              <w:t xml:space="preserve">,</w:t>
            </w:r>
            <w:hyperlink r:id="rId97" w:history="1">
              <w:r>
                <w:rPr>
                  <w:color w:val="#410a8c"/>
                  <w:u w:val="single"/>
                </w:rPr>
                <w:t xml:space="preserve">P. P. Lucas</w:t>
              </w:r>
            </w:hyperlink>
            <w:r>
              <w:rPr/>
              <w:t xml:space="preserve">,</w:t>
            </w:r>
            <w:hyperlink r:id="rId98" w:history="1">
              <w:r>
                <w:rPr>
                  <w:color w:val="#410a8c"/>
                  <w:u w:val="single"/>
                </w:rPr>
                <w:t xml:space="preserve">C. A. C. A. Gilligan</w:t>
              </w:r>
            </w:hyperlink>
            <w:r>
              <w:rPr/>
              <w:t xml:space="preserve">et al.</w:t>
            </w:r>
          </w:p>
          <w:p>
            <w:pPr/>
            <w:r>
              <w:rPr>
                <w:i w:val="1"/>
                <w:iCs w:val="1"/>
              </w:rPr>
              <w:t xml:space="preserve">Annals of Applied Biology</w:t>
            </w:r>
            <w:r>
              <w:rPr/>
              <w:t xml:space="preserve">, 2013, 163 (3), pp.359 - 366. </w:t>
            </w:r>
            <w:hyperlink r:id="rId99" w:history="1">
              <w:r>
                <w:rPr>
                  <w:color w:val="#410a8c"/>
                  <w:u w:val="single"/>
                </w:rPr>
                <w:t xml:space="preserve">⟨10.1111/aab.12060⟩</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hal-01004552v1</w:t>
              </w:r>
            </w:hyperlink>
          </w:p>
        </w:tc>
      </w:tr>
      <w:tr>
        <w:trPr/>
        <w:tc>
          <w:tcPr>
            <w:noWrap/>
          </w:tcPr>
          <w:p>
            <w:pPr>
              <w:spacing w:after="200"/>
            </w:pPr>
            <w:hyperlink r:id="rId101" w:history="1">
              <w:r>
                <w:rPr>
                  <w:color w:val="1e198e"/>
                  <w:b w:val="1"/>
                  <w:bCs w:val="1"/>
                  <w:u w:val="single"/>
                </w:rPr>
                <w:t xml:space="preserve">Genomic analysis of the biocontrol strain Pseudomonas fluorescens Pf29Arp with evidence of T3SS and T6SS gene expression on plant roots</w:t>
              </w:r>
            </w:hyperlink>
          </w:p>
          <w:p>
            <w:pPr/>
            <w:hyperlink r:id="rId102" w:history="1">
              <w:r>
                <w:rPr>
                  <w:color w:val="#410a8c"/>
                  <w:u w:val="single"/>
                </w:rPr>
                <w:t xml:space="preserve">Muriel Marchi</w:t>
              </w:r>
            </w:hyperlink>
            <w:r>
              <w:rPr/>
              <w:t xml:space="preserve">,</w:t>
            </w:r>
            <w:hyperlink r:id="rId92"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03" w:history="1">
              <w:r>
                <w:rPr>
                  <w:color w:val="#410a8c"/>
                  <w:u w:val="single"/>
                </w:rPr>
                <w:t xml:space="preserve">Claude Rispe</w:t>
              </w:r>
            </w:hyperlink>
            <w:r>
              <w:rPr/>
              <w:t xml:space="preserve">,</w:t>
            </w:r>
            <w:hyperlink r:id="rId104"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105" w:history="1">
              <w:r>
                <w:rPr>
                  <w:color w:val="#410a8c"/>
                  <w:u w:val="single"/>
                </w:rPr>
                <w:t xml:space="preserve">⟨10.1111/1758-2229.12048⟩</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hal-01208629v1</w:t>
              </w:r>
            </w:hyperlink>
          </w:p>
        </w:tc>
      </w:tr>
      <w:tr>
        <w:trPr/>
        <w:tc>
          <w:tcPr>
            <w:noWrap/>
          </w:tcPr>
          <w:p>
            <w:pPr>
              <w:spacing w:after="200"/>
            </w:pPr>
            <w:hyperlink r:id="rId107"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102" w:history="1">
              <w:r>
                <w:rPr>
                  <w:color w:val="#410a8c"/>
                  <w:u w:val="single"/>
                </w:rPr>
                <w:t xml:space="preserve">Muriel Marchi</w:t>
              </w:r>
            </w:hyperlink>
            <w:r>
              <w:rPr/>
              <w:t xml:space="preserve">,</w:t>
            </w:r>
            <w:hyperlink r:id="rId108"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109" w:history="1">
              <w:r>
                <w:rPr>
                  <w:color w:val="#410a8c"/>
                  <w:u w:val="single"/>
                </w:rPr>
                <w:t xml:space="preserve">⟨10.1007/s11557-012-0872-4⟩</w:t>
              </w:r>
            </w:hyperlink>
          </w:p>
          <w:p>
            <w:pPr/>
            <w:r>
              <w:rPr/>
              <w:t xml:space="preserve">Article dans une revue</w:t>
            </w:r>
          </w:p>
          <w:p>
            <w:pPr/>
            <w:hyperlink r:id="rId107" w:history="1">
              <w:r>
                <w:rPr>
                  <w:color w:val="#410a8c"/>
                  <w:u w:val="single"/>
                </w:rPr>
                <w:t xml:space="preserve">hal-01208672v1</w:t>
              </w:r>
            </w:hyperlink>
          </w:p>
        </w:tc>
      </w:tr>
      <w:tr>
        <w:trPr/>
        <w:tc>
          <w:tcPr>
            <w:noWrap/>
          </w:tcPr>
          <w:p>
            <w:pPr>
              <w:spacing w:after="200"/>
            </w:pPr>
            <w:hyperlink r:id="rId110"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92" w:history="1">
              <w:r>
                <w:rPr>
                  <w:color w:val="#410a8c"/>
                  <w:u w:val="single"/>
                </w:rPr>
                <w:t xml:space="preserve">Morgane Boutin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111" w:history="1">
              <w:r>
                <w:rPr>
                  <w:color w:val="#410a8c"/>
                  <w:u w:val="single"/>
                </w:rPr>
                <w:t xml:space="preserve">⟨10.1111/j.1364-3703.2011.00715.x⟩</w:t>
              </w:r>
            </w:hyperlink>
          </w:p>
          <w:p>
            <w:pPr/>
            <w:r>
              <w:rPr/>
              <w:t xml:space="preserve">Article dans une revue</w:t>
            </w:r>
          </w:p>
          <w:p>
            <w:pPr/>
            <w:hyperlink r:id="rId110" w:history="1">
              <w:r>
                <w:rPr>
                  <w:color w:val="#410a8c"/>
                  <w:u w:val="single"/>
                </w:rPr>
                <w:t xml:space="preserve">hal-02651447v1</w:t>
              </w:r>
            </w:hyperlink>
          </w:p>
        </w:tc>
      </w:tr>
      <w:tr>
        <w:trPr/>
        <w:tc>
          <w:tcPr>
            <w:noWrap/>
          </w:tcPr>
          <w:p>
            <w:pPr>
              <w:spacing w:after="200"/>
            </w:pPr>
            <w:hyperlink r:id="rId112" w:history="1">
              <w:r>
                <w:rPr>
                  <w:color w:val="1e198e"/>
                  <w:b w:val="1"/>
                  <w:bCs w:val="1"/>
                  <w:u w:val="single"/>
                </w:rPr>
                <w:t xml:space="preserve">Genetic evidence for differentiation of Gaeumannomyces graminis var. tritici into two major groups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96" w:history="1">
              <w:r>
                <w:rPr>
                  <w:color w:val="#410a8c"/>
                  <w:u w:val="single"/>
                </w:rPr>
                <w:t xml:space="preserve">Alain A. Sarniguet</w:t>
              </w:r>
            </w:hyperlink>
          </w:p>
          <w:p>
            <w:pPr/>
            <w:r>
              <w:rPr>
                <w:i w:val="1"/>
                <w:iCs w:val="1"/>
              </w:rPr>
              <w:t xml:space="preserve">Plant Pathology</w:t>
            </w:r>
            <w:r>
              <w:rPr/>
              <w:t xml:space="preserve">, 2010, 59 (1), pp.165-178. </w:t>
            </w:r>
            <w:hyperlink r:id="rId113" w:history="1">
              <w:r>
                <w:rPr>
                  <w:color w:val="#410a8c"/>
                  <w:u w:val="single"/>
                </w:rPr>
                <w:t xml:space="preserve">⟨10.1111/j.1365-3059.2009.02158.x⟩</w:t>
              </w:r>
            </w:hyperlink>
          </w:p>
          <w:p>
            <w:pPr/>
            <w:r>
              <w:rPr/>
              <w:t xml:space="preserve">Article dans une revue</w:t>
            </w:r>
          </w:p>
          <w:p>
            <w:pPr/>
            <w:hyperlink r:id="rId112" w:history="1">
              <w:r>
                <w:rPr>
                  <w:color w:val="#410a8c"/>
                  <w:u w:val="single"/>
                </w:rPr>
                <w:t xml:space="preserve">hal-02662269v1</w:t>
              </w:r>
            </w:hyperlink>
          </w:p>
        </w:tc>
      </w:tr>
      <w:tr>
        <w:trPr/>
        <w:tc>
          <w:tcPr>
            <w:noWrap/>
          </w:tcPr>
          <w:p>
            <w:pPr>
              <w:spacing w:after="200"/>
            </w:pPr>
            <w:hyperlink r:id="rId114" w:history="1">
              <w:r>
                <w:rPr>
                  <w:color w:val="1e198e"/>
                  <w:b w:val="1"/>
                  <w:bCs w:val="1"/>
                  <w:u w:val="single"/>
                </w:rPr>
                <w:t xml:space="preserve">Piétin-échaudage : associer les méthodes de lutte</w:t>
              </w:r>
            </w:hyperlink>
          </w:p>
          <w:p>
            <w:pPr/>
            <w:hyperlink r:id="rId115" w:history="1">
              <w:r>
                <w:rPr>
                  <w:color w:val="#410a8c"/>
                  <w:u w:val="single"/>
                </w:rPr>
                <w:t xml:space="preserve">Philippe P. Lucas</w:t>
              </w:r>
            </w:hyperlink>
            <w:r>
              <w:rPr/>
              <w:t xml:space="preserve">,</w:t>
            </w:r>
            <w:hyperlink r:id="rId34" w:history="1">
              <w:r>
                <w:rPr>
                  <w:color w:val="#410a8c"/>
                  <w:u w:val="single"/>
                </w:rPr>
                <w:t xml:space="preserve">Lionel Lebreton</w:t>
              </w:r>
            </w:hyperlink>
            <w:r>
              <w:rPr/>
              <w:t xml:space="preserve">,</w:t>
            </w:r>
            <w:hyperlink r:id="rId116" w:history="1">
              <w:r>
                <w:rPr>
                  <w:color w:val="#410a8c"/>
                  <w:u w:val="single"/>
                </w:rPr>
                <w:t xml:space="preserve">Serge Carrillo</w:t>
              </w:r>
            </w:hyperlink>
            <w:r>
              <w:rPr/>
              <w:t xml:space="preserve">,</w:t>
            </w:r>
            <w:hyperlink r:id="rId117" w:history="1">
              <w:r>
                <w:rPr>
                  <w:color w:val="#410a8c"/>
                  <w:u w:val="single"/>
                </w:rPr>
                <w:t xml:space="preserve">E. Masson</w:t>
              </w:r>
            </w:hyperlink>
          </w:p>
          <w:p>
            <w:pPr/>
            <w:r>
              <w:rPr>
                <w:i w:val="1"/>
                <w:iCs w:val="1"/>
              </w:rPr>
              <w:t xml:space="preserve">Perspectives Agricoles</w:t>
            </w:r>
            <w:r>
              <w:rPr/>
              <w:t xml:space="preserve">, 2009, 356, pp.80-82</w:t>
            </w:r>
          </w:p>
          <w:p>
            <w:pPr/>
            <w:r>
              <w:rPr/>
              <w:t xml:space="preserve">Article dans une revue</w:t>
            </w:r>
          </w:p>
          <w:p>
            <w:pPr/>
            <w:hyperlink r:id="rId114" w:history="1">
              <w:r>
                <w:rPr>
                  <w:color w:val="#410a8c"/>
                  <w:u w:val="single"/>
                </w:rPr>
                <w:t xml:space="preserve">hal-02664675v1</w:t>
              </w:r>
            </w:hyperlink>
          </w:p>
        </w:tc>
      </w:tr>
      <w:tr>
        <w:trPr/>
        <w:tc>
          <w:tcPr>
            <w:noWrap/>
          </w:tcPr>
          <w:p>
            <w:pPr>
              <w:spacing w:after="200"/>
            </w:pPr>
            <w:hyperlink r:id="rId118" w:history="1">
              <w:r>
                <w:rPr>
                  <w:color w:val="1e198e"/>
                  <w:b w:val="1"/>
                  <w:bCs w:val="1"/>
                  <w:u w:val="single"/>
                </w:rPr>
                <w:t xml:space="preserve">Bactéries et champignons interagissent pour la santé des plantes</w:t>
              </w:r>
            </w:hyperlink>
          </w:p>
          <w:p>
            <w:pPr/>
            <w:hyperlink r:id="rId96" w:history="1">
              <w:r>
                <w:rPr>
                  <w:color w:val="#410a8c"/>
                  <w:u w:val="single"/>
                </w:rPr>
                <w:t xml:space="preserve">Alain A. Sarniguet</w:t>
              </w:r>
            </w:hyperlink>
            <w:r>
              <w:rPr/>
              <w:t xml:space="preserve">,</w:t>
            </w:r>
            <w:hyperlink r:id="rId119" w:history="1">
              <w:r>
                <w:rPr>
                  <w:color w:val="#410a8c"/>
                  <w:u w:val="single"/>
                </w:rPr>
                <w:t xml:space="preserve">Matthieu Barret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118" w:history="1">
              <w:r>
                <w:rPr>
                  <w:color w:val="#410a8c"/>
                  <w:u w:val="single"/>
                </w:rPr>
                <w:t xml:space="preserve">hal-02664697v1</w:t>
              </w:r>
            </w:hyperlink>
          </w:p>
        </w:tc>
      </w:tr>
      <w:tr>
        <w:trPr/>
        <w:tc>
          <w:tcPr>
            <w:noWrap/>
          </w:tcPr>
          <w:p>
            <w:pPr>
              <w:spacing w:after="200"/>
            </w:pPr>
            <w:hyperlink r:id="rId120" w:history="1">
              <w:r>
                <w:rPr>
                  <w:color w:val="1e198e"/>
                  <w:b w:val="1"/>
                  <w:bCs w:val="1"/>
                  <w:u w:val="single"/>
                </w:rPr>
                <w:t xml:space="preserve">Quantification of within-season focal spread of wheat take-all in relation to pathogen genotype and host spatial distribution</w:t>
              </w:r>
            </w:hyperlink>
          </w:p>
          <w:p>
            <w:pPr/>
            <w:hyperlink r:id="rId121" w:history="1">
              <w:r>
                <w:rPr>
                  <w:color w:val="#410a8c"/>
                  <w:u w:val="single"/>
                </w:rPr>
                <w:t xml:space="preserve">Laetitia Willocquet</w:t>
              </w:r>
            </w:hyperlink>
            <w:r>
              <w:rPr/>
              <w:t xml:space="preserve">,</w:t>
            </w:r>
            <w:hyperlink r:id="rId34" w:history="1">
              <w:r>
                <w:rPr>
                  <w:color w:val="#410a8c"/>
                  <w:u w:val="single"/>
                </w:rPr>
                <w:t xml:space="preserve">Lionel Lebreton</w:t>
              </w:r>
            </w:hyperlink>
            <w:r>
              <w:rPr/>
              <w:t xml:space="preserve">,</w:t>
            </w:r>
            <w:hyperlink r:id="rId96" w:history="1">
              <w:r>
                <w:rPr>
                  <w:color w:val="#410a8c"/>
                  <w:u w:val="single"/>
                </w:rPr>
                <w:t xml:space="preserve">Alain A. Sarniguet</w:t>
              </w:r>
            </w:hyperlink>
            <w:r>
              <w:rPr/>
              <w:t xml:space="preserve">,</w:t>
            </w:r>
            <w:hyperlink r:id="rId115" w:history="1">
              <w:r>
                <w:rPr>
                  <w:color w:val="#410a8c"/>
                  <w:u w:val="single"/>
                </w:rPr>
                <w:t xml:space="preserve">Philippe P. Lucas</w:t>
              </w:r>
            </w:hyperlink>
          </w:p>
          <w:p>
            <w:pPr/>
            <w:r>
              <w:rPr>
                <w:i w:val="1"/>
                <w:iCs w:val="1"/>
              </w:rPr>
              <w:t xml:space="preserve">Plant Pathology</w:t>
            </w:r>
            <w:r>
              <w:rPr/>
              <w:t xml:space="preserve">, 2008, 57 (5), pp.906-915. </w:t>
            </w:r>
            <w:hyperlink r:id="rId122" w:history="1">
              <w:r>
                <w:rPr>
                  <w:color w:val="#410a8c"/>
                  <w:u w:val="single"/>
                </w:rPr>
                <w:t xml:space="preserve">⟨10.1111/j.1365-3059.2008.01834.x⟩</w:t>
              </w:r>
            </w:hyperlink>
          </w:p>
          <w:p>
            <w:pPr/>
            <w:r>
              <w:rPr/>
              <w:t xml:space="preserve">Article dans une revue</w:t>
            </w:r>
          </w:p>
          <w:p>
            <w:pPr/>
            <w:hyperlink r:id="rId120" w:history="1">
              <w:r>
                <w:rPr>
                  <w:color w:val="#410a8c"/>
                  <w:u w:val="single"/>
                </w:rPr>
                <w:t xml:space="preserve">hal-02663122v1</w:t>
              </w:r>
            </w:hyperlink>
          </w:p>
        </w:tc>
      </w:tr>
      <w:tr>
        <w:trPr/>
        <w:tc>
          <w:tcPr>
            <w:noWrap/>
          </w:tcPr>
          <w:p>
            <w:pPr>
              <w:spacing w:after="200"/>
            </w:pPr>
            <w:hyperlink r:id="rId123" w:history="1">
              <w:r>
                <w:rPr>
                  <w:color w:val="1e198e"/>
                  <w:b w:val="1"/>
                  <w:bCs w:val="1"/>
                  <w:u w:val="single"/>
                </w:rPr>
                <w:t xml:space="preserve">Linear relationship between Gaeumannomyces graminis var. tritici (Ggt) genotypic frequencies and disease severity on wheat roots in the field</w:t>
              </w:r>
            </w:hyperlink>
          </w:p>
          <w:p>
            <w:pPr/>
            <w:hyperlink r:id="rId34" w:history="1">
              <w:r>
                <w:rPr>
                  <w:color w:val="#410a8c"/>
                  <w:u w:val="single"/>
                </w:rPr>
                <w:t xml:space="preserve">Lionel Lebreton</w:t>
              </w:r>
            </w:hyperlink>
            <w:r>
              <w:rPr/>
              <w:t xml:space="preserve">,</w:t>
            </w:r>
            <w:hyperlink r:id="rId95" w:history="1">
              <w:r>
                <w:rPr>
                  <w:color w:val="#410a8c"/>
                  <w:u w:val="single"/>
                </w:rPr>
                <w:t xml:space="preserve">Marie Gosme</w:t>
              </w:r>
            </w:hyperlink>
            <w:r>
              <w:rPr/>
              <w:t xml:space="preserve">,</w:t>
            </w:r>
            <w:hyperlink r:id="rId124" w:history="1">
              <w:r>
                <w:rPr>
                  <w:color w:val="#410a8c"/>
                  <w:u w:val="single"/>
                </w:rPr>
                <w:t xml:space="preserve">Philippe Lucas</w:t>
              </w:r>
            </w:hyperlink>
            <w:r>
              <w:rPr/>
              <w:t xml:space="preserve">,</w:t>
            </w:r>
            <w:hyperlink r:id="rId50" w:history="1">
              <w:r>
                <w:rPr>
                  <w:color w:val="#410a8c"/>
                  <w:u w:val="single"/>
                </w:rPr>
                <w:t xml:space="preserve">Anne-Yvonne Guillerm-Erckelboudt</w:t>
              </w:r>
            </w:hyperlink>
            <w:r>
              <w:rPr/>
              <w:t xml:space="preserve">,</w:t>
            </w:r>
            <w:hyperlink r:id="rId108" w:history="1">
              <w:r>
                <w:rPr>
                  <w:color w:val="#410a8c"/>
                  <w:u w:val="single"/>
                </w:rPr>
                <w:t xml:space="preserve">Alain Sarniguet</w:t>
              </w:r>
            </w:hyperlink>
          </w:p>
          <w:p>
            <w:pPr/>
            <w:r>
              <w:rPr>
                <w:i w:val="1"/>
                <w:iCs w:val="1"/>
              </w:rPr>
              <w:t xml:space="preserve">Environmental Microbiology</w:t>
            </w:r>
            <w:r>
              <w:rPr/>
              <w:t xml:space="preserve">, 2007, 9 (2), pp.492-499. </w:t>
            </w:r>
            <w:hyperlink r:id="rId125" w:history="1">
              <w:r>
                <w:rPr>
                  <w:color w:val="#410a8c"/>
                  <w:u w:val="single"/>
                </w:rPr>
                <w:t xml:space="preserve">⟨10.1111/j.1462-2920.2006.01166.x⟩</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hal-02654923v1</w:t>
              </w:r>
            </w:hyperlink>
          </w:p>
        </w:tc>
      </w:tr>
      <w:tr>
        <w:trPr/>
        <w:tc>
          <w:tcPr>
            <w:noWrap/>
          </w:tcPr>
          <w:p>
            <w:pPr>
              <w:spacing w:after="200"/>
            </w:pPr>
            <w:hyperlink r:id="rId127" w:history="1">
              <w:r>
                <w:rPr>
                  <w:color w:val="1e198e"/>
                  <w:b w:val="1"/>
                  <w:bCs w:val="1"/>
                  <w:u w:val="single"/>
                </w:rPr>
                <w:t xml:space="preserve">Aggressiveness and competitive fitness of Phytophthora infestans isolates collected from potato and tomato in France</w:t>
              </w:r>
            </w:hyperlink>
          </w:p>
          <w:p>
            <w:pPr/>
            <w:hyperlink r:id="rId34" w:history="1">
              <w:r>
                <w:rPr>
                  <w:color w:val="#410a8c"/>
                  <w:u w:val="single"/>
                </w:rPr>
                <w:t xml:space="preserve">Lionel Lebreton</w:t>
              </w:r>
            </w:hyperlink>
            <w:r>
              <w:rPr/>
              <w:t xml:space="preserve">,</w:t>
            </w:r>
            <w:hyperlink r:id="rId128" w:history="1">
              <w:r>
                <w:rPr>
                  <w:color w:val="#410a8c"/>
                  <w:u w:val="single"/>
                </w:rPr>
                <w:t xml:space="preserve">J.M. Lucas</w:t>
              </w:r>
            </w:hyperlink>
            <w:r>
              <w:rPr/>
              <w:t xml:space="preserve">,</w:t>
            </w:r>
            <w:hyperlink r:id="rId129" w:history="1">
              <w:r>
                <w:rPr>
                  <w:color w:val="#410a8c"/>
                  <w:u w:val="single"/>
                </w:rPr>
                <w:t xml:space="preserve">Didier Andrivon</w:t>
              </w:r>
            </w:hyperlink>
          </w:p>
          <w:p>
            <w:pPr/>
            <w:r>
              <w:rPr>
                <w:i w:val="1"/>
                <w:iCs w:val="1"/>
              </w:rPr>
              <w:t xml:space="preserve">APS Monograph Series</w:t>
            </w:r>
            <w:r>
              <w:rPr/>
              <w:t xml:space="preserve">, 1999, 89 (8), pp.679-686</w:t>
            </w:r>
          </w:p>
          <w:p>
            <w:pPr/>
            <w:r>
              <w:rPr/>
              <w:t xml:space="preserve">Article dans une revue</w:t>
            </w:r>
          </w:p>
          <w:p>
            <w:pPr/>
            <w:hyperlink r:id="rId127" w:history="1">
              <w:r>
                <w:rPr>
                  <w:color w:val="#410a8c"/>
                  <w:u w:val="single"/>
                </w:rPr>
                <w:t xml:space="preserve">hal-02689419v1</w:t>
              </w:r>
            </w:hyperlink>
          </w:p>
        </w:tc>
      </w:tr>
      <w:tr>
        <w:trPr/>
        <w:tc>
          <w:tcPr>
            <w:noWrap/>
          </w:tcPr>
          <w:p>
            <w:pPr>
              <w:spacing w:after="200"/>
            </w:pPr>
            <w:hyperlink r:id="rId130" w:history="1">
              <w:r>
                <w:rPr>
                  <w:color w:val="1e198e"/>
                  <w:b w:val="1"/>
                  <w:bCs w:val="1"/>
                  <w:u w:val="single"/>
                </w:rPr>
                <w:t xml:space="preserve">Enquêtes sur les souches de mildiou</w:t>
              </w:r>
            </w:hyperlink>
          </w:p>
          <w:p>
            <w:pPr/>
            <w:hyperlink r:id="rId131" w:history="1">
              <w:r>
                <w:rPr>
                  <w:color w:val="#410a8c"/>
                  <w:u w:val="single"/>
                </w:rPr>
                <w:t xml:space="preserve">S. Duvauchelle</w:t>
              </w:r>
            </w:hyperlink>
            <w:r>
              <w:rPr/>
              <w:t xml:space="preserve">,</w:t>
            </w:r>
            <w:hyperlink r:id="rId132" w:history="1">
              <w:r>
                <w:rPr>
                  <w:color w:val="#410a8c"/>
                  <w:u w:val="single"/>
                </w:rPr>
                <w:t xml:space="preserve">Dominique Emery</w:t>
              </w:r>
            </w:hyperlink>
            <w:r>
              <w:rPr/>
              <w:t xml:space="preserve">,</w:t>
            </w:r>
            <w:hyperlink r:id="rId133" w:history="1">
              <w:r>
                <w:rPr>
                  <w:color w:val="#410a8c"/>
                  <w:u w:val="single"/>
                </w:rPr>
                <w:t xml:space="preserve">V. Lherbier</w:t>
              </w:r>
            </w:hyperlink>
            <w:r>
              <w:rPr/>
              <w:t xml:space="preserve">,</w:t>
            </w: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et al.</w:t>
            </w:r>
          </w:p>
          <w:p>
            <w:pPr/>
            <w:r>
              <w:rPr>
                <w:i w:val="1"/>
                <w:iCs w:val="1"/>
              </w:rPr>
              <w:t xml:space="preserve">Phytoma la Défense des Végétaux</w:t>
            </w:r>
            <w:r>
              <w:rPr/>
              <w:t xml:space="preserve">, 1998, 502, pp.32-34</w:t>
            </w:r>
          </w:p>
          <w:p>
            <w:pPr/>
            <w:r>
              <w:rPr/>
              <w:t xml:space="preserve">Article dans une revue</w:t>
            </w:r>
          </w:p>
          <w:p>
            <w:pPr/>
            <w:hyperlink r:id="rId130" w:history="1">
              <w:r>
                <w:rPr>
                  <w:color w:val="#410a8c"/>
                  <w:u w:val="single"/>
                </w:rPr>
                <w:t xml:space="preserve">hal-02690618v1</w:t>
              </w:r>
            </w:hyperlink>
          </w:p>
        </w:tc>
      </w:tr>
      <w:tr>
        <w:trPr/>
        <w:tc>
          <w:tcPr>
            <w:noWrap/>
          </w:tcPr>
          <w:p>
            <w:pPr>
              <w:spacing w:after="200"/>
            </w:pPr>
            <w:hyperlink r:id="rId134" w:history="1">
              <w:r>
                <w:rPr>
                  <w:color w:val="1e198e"/>
                  <w:b w:val="1"/>
                  <w:bCs w:val="1"/>
                  <w:u w:val="single"/>
                </w:rPr>
                <w:t xml:space="preserve">Evolution of Phytophthora infestans populations in the two most important potato production areas of France during 1992-96</w:t>
              </w:r>
            </w:hyperlink>
          </w:p>
          <w:p>
            <w:pPr/>
            <w:hyperlink r:id="rId34" w:history="1">
              <w:r>
                <w:rPr>
                  <w:color w:val="#410a8c"/>
                  <w:u w:val="single"/>
                </w:rPr>
                <w:t xml:space="preserve">Lionel Lebreton</w:t>
              </w:r>
            </w:hyperlink>
            <w:r>
              <w:rPr/>
              <w:t xml:space="preserve">,</w:t>
            </w:r>
            <w:hyperlink r:id="rId135" w:history="1">
              <w:r>
                <w:rPr>
                  <w:color w:val="#410a8c"/>
                  <w:u w:val="single"/>
                </w:rPr>
                <w:t xml:space="preserve">C. Laurent</w:t>
              </w:r>
            </w:hyperlink>
            <w:r>
              <w:rPr/>
              <w:t xml:space="preserve">,</w:t>
            </w:r>
            <w:hyperlink r:id="rId129" w:history="1">
              <w:r>
                <w:rPr>
                  <w:color w:val="#410a8c"/>
                  <w:u w:val="single"/>
                </w:rPr>
                <w:t xml:space="preserve">Didier Andrivon</w:t>
              </w:r>
            </w:hyperlink>
          </w:p>
          <w:p>
            <w:pPr/>
            <w:r>
              <w:rPr>
                <w:i w:val="1"/>
                <w:iCs w:val="1"/>
              </w:rPr>
              <w:t xml:space="preserve">Plant Pathology</w:t>
            </w:r>
            <w:r>
              <w:rPr/>
              <w:t xml:space="preserve">, 1998, 47, pp.427-439</w:t>
            </w:r>
          </w:p>
          <w:p>
            <w:pPr/>
            <w:r>
              <w:rPr/>
              <w:t xml:space="preserve">Article dans une revue</w:t>
            </w:r>
          </w:p>
          <w:p>
            <w:pPr/>
            <w:hyperlink r:id="rId134" w:history="1">
              <w:r>
                <w:rPr>
                  <w:color w:val="#410a8c"/>
                  <w:u w:val="single"/>
                </w:rPr>
                <w:t xml:space="preserve">hal-02685971v1</w:t>
              </w:r>
            </w:hyperlink>
          </w:p>
        </w:tc>
      </w:tr>
      <w:tr>
        <w:trPr/>
        <w:tc>
          <w:tcPr>
            <w:noWrap/>
          </w:tcPr>
          <w:p>
            <w:pPr>
              <w:spacing w:after="200"/>
            </w:pPr>
            <w:hyperlink r:id="rId136" w:history="1">
              <w:r>
                <w:rPr>
                  <w:color w:val="1e198e"/>
                  <w:b w:val="1"/>
                  <w:bCs w:val="1"/>
                  <w:u w:val="single"/>
                </w:rPr>
                <w:t xml:space="preserve">Phytophthora infestans: des populations en évolution</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w:t>
            </w:r>
            <w:hyperlink r:id="rId135" w:history="1">
              <w:r>
                <w:rPr>
                  <w:color w:val="#410a8c"/>
                  <w:u w:val="single"/>
                </w:rPr>
                <w:t xml:space="preserve">C. Laurent</w:t>
              </w:r>
            </w:hyperlink>
            <w:r>
              <w:rPr/>
              <w:t xml:space="preserve">,</w:t>
            </w:r>
            <w:hyperlink r:id="rId131" w:history="1">
              <w:r>
                <w:rPr>
                  <w:color w:val="#410a8c"/>
                  <w:u w:val="single"/>
                </w:rPr>
                <w:t xml:space="preserve">S. Duvauchelle</w:t>
              </w:r>
            </w:hyperlink>
          </w:p>
          <w:p>
            <w:pPr/>
            <w:r>
              <w:rPr>
                <w:i w:val="1"/>
                <w:iCs w:val="1"/>
              </w:rPr>
              <w:t xml:space="preserve">Phytoma la Défense des Végétaux</w:t>
            </w:r>
            <w:r>
              <w:rPr/>
              <w:t xml:space="preserve">, 1998, 502, pp.28-30</w:t>
            </w:r>
          </w:p>
          <w:p>
            <w:pPr/>
            <w:r>
              <w:rPr/>
              <w:t xml:space="preserve">Article dans une revue</w:t>
            </w:r>
          </w:p>
          <w:p>
            <w:pPr/>
            <w:hyperlink r:id="rId136" w:history="1">
              <w:r>
                <w:rPr>
                  <w:color w:val="#410a8c"/>
                  <w:u w:val="single"/>
                </w:rPr>
                <w:t xml:space="preserve">hal-02690614v1</w:t>
              </w:r>
            </w:hyperlink>
          </w:p>
        </w:tc>
      </w:tr>
      <w:tr>
        <w:trPr/>
        <w:tc>
          <w:tcPr>
            <w:noWrap/>
          </w:tcPr>
          <w:p>
            <w:pPr>
              <w:spacing w:after="200"/>
            </w:pPr>
            <w:hyperlink r:id="rId137" w:history="1">
              <w:r>
                <w:rPr>
                  <w:color w:val="1e198e"/>
                  <w:b w:val="1"/>
                  <w:bCs w:val="1"/>
                  <w:u w:val="single"/>
                </w:rPr>
                <w:t xml:space="preserve">French isolates of Phytophthora infestans from potato and tomato differ in phenotype and genotype</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European Journal of Plant Pathology</w:t>
            </w:r>
            <w:r>
              <w:rPr/>
              <w:t xml:space="preserve">, 1998, 104, pp.583-594</w:t>
            </w:r>
          </w:p>
          <w:p>
            <w:pPr/>
            <w:r>
              <w:rPr/>
              <w:t xml:space="preserve">Article dans une revue</w:t>
            </w:r>
          </w:p>
          <w:p>
            <w:pPr/>
            <w:hyperlink r:id="rId137" w:history="1">
              <w:r>
                <w:rPr>
                  <w:color w:val="#410a8c"/>
                  <w:u w:val="single"/>
                </w:rPr>
                <w:t xml:space="preserve">hal-02691177v1</w:t>
              </w:r>
            </w:hyperlink>
          </w:p>
        </w:tc>
      </w:tr>
      <w:tr>
        <w:trPr/>
        <w:tc>
          <w:tcPr>
            <w:noWrap/>
          </w:tcPr>
          <w:p>
            <w:pPr>
              <w:spacing w:after="200"/>
            </w:pPr>
            <w:hyperlink r:id="rId138" w:history="1">
              <w:r>
                <w:rPr>
                  <w:color w:val="1e198e"/>
                  <w:b w:val="1"/>
                  <w:bCs w:val="1"/>
                  <w:u w:val="single"/>
                </w:rPr>
                <w:t xml:space="preserve">Mildiou de la pomme de terre. Où en sommes-nous après 150 ans?</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p>
          <w:p>
            <w:pPr/>
            <w:r>
              <w:rPr>
                <w:i w:val="1"/>
                <w:iCs w:val="1"/>
              </w:rPr>
              <w:t xml:space="preserve">Phytoma la Défense des Végétaux</w:t>
            </w:r>
            <w:r>
              <w:rPr/>
              <w:t xml:space="preserve">, 1997, 494, pp.24-27</w:t>
            </w:r>
          </w:p>
          <w:p>
            <w:pPr/>
            <w:r>
              <w:rPr/>
              <w:t xml:space="preserve">Article dans une revue</w:t>
            </w:r>
          </w:p>
          <w:p>
            <w:pPr/>
            <w:hyperlink r:id="rId138" w:history="1">
              <w:r>
                <w:rPr>
                  <w:color w:val="#410a8c"/>
                  <w:u w:val="single"/>
                </w:rPr>
                <w:t xml:space="preserve">hal-02692179v1</w:t>
              </w:r>
            </w:hyperlink>
          </w:p>
        </w:tc>
      </w:tr>
      <w:tr>
        <w:trPr/>
        <w:tc>
          <w:tcPr>
            <w:noWrap/>
          </w:tcPr>
          <w:p>
            <w:pPr>
              <w:spacing w:after="200"/>
            </w:pPr>
            <w:hyperlink r:id="rId139" w:history="1">
              <w:r>
                <w:rPr>
                  <w:color w:val="1e198e"/>
                  <w:b w:val="1"/>
                  <w:bCs w:val="1"/>
                  <w:u w:val="single"/>
                </w:rPr>
                <w:t xml:space="preserve">Production of cell-wall polysaccharide degrading enzymes in carrot root tissues infected by Mycocentrospora acerina</w:t>
              </w:r>
            </w:hyperlink>
          </w:p>
          <w:p>
            <w:pPr/>
            <w:hyperlink r:id="rId140" w:history="1">
              <w:r>
                <w:rPr>
                  <w:color w:val="#410a8c"/>
                  <w:u w:val="single"/>
                </w:rPr>
                <w:t xml:space="preserve">B. Le Cam</w:t>
              </w:r>
            </w:hyperlink>
            <w:r>
              <w:rPr/>
              <w:t xml:space="preserve">,</w:t>
            </w:r>
            <w:hyperlink r:id="rId34" w:history="1">
              <w:r>
                <w:rPr>
                  <w:color w:val="#410a8c"/>
                  <w:u w:val="single"/>
                </w:rPr>
                <w:t xml:space="preserve">Lionel Lebreton</w:t>
              </w:r>
            </w:hyperlink>
            <w:r>
              <w:rPr/>
              <w:t xml:space="preserve">,</w:t>
            </w:r>
            <w:hyperlink r:id="rId141" w:history="1">
              <w:r>
                <w:rPr>
                  <w:color w:val="#410a8c"/>
                  <w:u w:val="single"/>
                </w:rPr>
                <w:t xml:space="preserve">P. Massiot</w:t>
              </w:r>
            </w:hyperlink>
            <w:r>
              <w:rPr/>
              <w:t xml:space="preserve">,</w:t>
            </w:r>
            <w:hyperlink r:id="rId142" w:history="1">
              <w:r>
                <w:rPr>
                  <w:color w:val="#410a8c"/>
                  <w:u w:val="single"/>
                </w:rPr>
                <w:t xml:space="preserve">Francis Rouxel</w:t>
              </w:r>
            </w:hyperlink>
          </w:p>
          <w:p>
            <w:pPr/>
            <w:r>
              <w:rPr>
                <w:i w:val="1"/>
                <w:iCs w:val="1"/>
              </w:rPr>
              <w:t xml:space="preserve">Plant Pathology</w:t>
            </w:r>
            <w:r>
              <w:rPr/>
              <w:t xml:space="preserve">, 1997, 46, pp.276-281</w:t>
            </w:r>
          </w:p>
          <w:p>
            <w:pPr/>
            <w:r>
              <w:rPr/>
              <w:t xml:space="preserve">Article dans une revue</w:t>
            </w:r>
          </w:p>
          <w:p>
            <w:pPr/>
            <w:hyperlink r:id="rId139" w:history="1">
              <w:r>
                <w:rPr>
                  <w:color w:val="#410a8c"/>
                  <w:u w:val="single"/>
                </w:rPr>
                <w:t xml:space="preserve">hal-02686394v1</w:t>
              </w:r>
            </w:hyperlink>
          </w:p>
        </w:tc>
      </w:tr>
      <w:tr>
        <w:trPr/>
        <w:tc>
          <w:tcPr>
            <w:noWrap/>
          </w:tcPr>
          <w:p>
            <w:pPr>
              <w:spacing w:after="200"/>
            </w:pPr>
            <w:hyperlink r:id="rId143" w:history="1">
              <w:r>
                <w:rPr>
                  <w:color w:val="1e198e"/>
                  <w:b w:val="1"/>
                  <w:bCs w:val="1"/>
                  <w:u w:val="single"/>
                </w:rPr>
                <w:t xml:space="preserve">Phytophthora infestans, agent du mildiou. Du nouveau dans les populations françaises</w:t>
              </w:r>
            </w:hyperlink>
          </w:p>
          <w:p>
            <w:pPr/>
            <w:hyperlink r:id="rId129" w:history="1">
              <w:r>
                <w:rPr>
                  <w:color w:val="#410a8c"/>
                  <w:u w:val="single"/>
                </w:rPr>
                <w:t xml:space="preserve">Didier Andrivon</w:t>
              </w:r>
            </w:hyperlink>
            <w:r>
              <w:rPr/>
              <w:t xml:space="preserve">,</w:t>
            </w:r>
            <w:hyperlink r:id="rId34" w:history="1">
              <w:r>
                <w:rPr>
                  <w:color w:val="#410a8c"/>
                  <w:u w:val="single"/>
                </w:rPr>
                <w:t xml:space="preserve">Lionel Lebreton</w:t>
              </w:r>
            </w:hyperlink>
            <w:r>
              <w:rPr/>
              <w:t xml:space="preserve">,</w:t>
            </w:r>
            <w:hyperlink r:id="rId135" w:history="1">
              <w:r>
                <w:rPr>
                  <w:color w:val="#410a8c"/>
                  <w:u w:val="single"/>
                </w:rPr>
                <w:t xml:space="preserve">C. Laurent</w:t>
              </w:r>
            </w:hyperlink>
            <w:r>
              <w:rPr/>
              <w:t xml:space="preserve">,</w:t>
            </w:r>
            <w:hyperlink r:id="rId144" w:history="1">
              <w:r>
                <w:rPr>
                  <w:color w:val="#410a8c"/>
                  <w:u w:val="single"/>
                </w:rPr>
                <w:t xml:space="preserve">V. L'Herbier</w:t>
              </w:r>
            </w:hyperlink>
            <w:r>
              <w:rPr/>
              <w:t xml:space="preserve">,</w:t>
            </w:r>
            <w:hyperlink r:id="rId131" w:history="1">
              <w:r>
                <w:rPr>
                  <w:color w:val="#410a8c"/>
                  <w:u w:val="single"/>
                </w:rPr>
                <w:t xml:space="preserve">S. Duvauchelle</w:t>
              </w:r>
            </w:hyperlink>
          </w:p>
          <w:p>
            <w:pPr/>
            <w:r>
              <w:rPr>
                <w:i w:val="1"/>
                <w:iCs w:val="1"/>
              </w:rPr>
              <w:t xml:space="preserve">Phytoma la Défense des Végétaux</w:t>
            </w:r>
            <w:r>
              <w:rPr/>
              <w:t xml:space="preserve">, 1996, 480, pp.15</w:t>
            </w:r>
          </w:p>
          <w:p>
            <w:pPr/>
            <w:r>
              <w:rPr/>
              <w:t xml:space="preserve">Article dans une revue</w:t>
            </w:r>
          </w:p>
          <w:p>
            <w:pPr/>
            <w:hyperlink r:id="rId143" w:history="1">
              <w:r>
                <w:rPr>
                  <w:color w:val="#410a8c"/>
                  <w:u w:val="single"/>
                </w:rPr>
                <w:t xml:space="preserve">hal-02697283v1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 soil legacy effect shapes the interaction between the nematode Heterodera schachtii and oilseed rape roots</w:t>
              </w:r>
            </w:hyperlink>
          </w:p>
          <w:p>
            <w:pPr/>
            <w:hyperlink r:id="rId34" w:history="1">
              <w:r>
                <w:rPr>
                  <w:color w:val="#410a8c"/>
                  <w:u w:val="single"/>
                </w:rPr>
                <w:t xml:space="preserve">Lionel Lebreton</w:t>
              </w:r>
            </w:hyperlink>
            <w:r>
              <w:rPr/>
              <w:t xml:space="preserve">,</w:t>
            </w:r>
            <w:hyperlink r:id="rId31" w:history="1">
              <w:r>
                <w:rPr>
                  <w:color w:val="#410a8c"/>
                  <w:u w:val="single"/>
                </w:rPr>
                <w:t xml:space="preserve">Josselin Montarry</w:t>
              </w:r>
            </w:hyperlink>
            <w:r>
              <w:rPr/>
              <w:t xml:space="preserve">,</w:t>
            </w:r>
            <w:hyperlink r:id="rId146" w:history="1">
              <w:r>
                <w:rPr>
                  <w:color w:val="#410a8c"/>
                  <w:u w:val="single"/>
                </w:rPr>
                <w:t xml:space="preserve">Nathan Vannier</w:t>
              </w:r>
            </w:hyperlink>
            <w:r>
              <w:rPr/>
              <w:t xml:space="preserve">,</w:t>
            </w:r>
            <w:hyperlink r:id="rId47" w:history="1">
              <w:r>
                <w:rPr>
                  <w:color w:val="#410a8c"/>
                  <w:u w:val="single"/>
                </w:rPr>
                <w:t xml:space="preserve">Kévin Gazengel</w:t>
              </w:r>
            </w:hyperlink>
            <w:r>
              <w:rPr/>
              <w:t xml:space="preserve">,</w:t>
            </w:r>
            <w:hyperlink r:id="rId45" w:history="1">
              <w:r>
                <w:rPr>
                  <w:color w:val="#410a8c"/>
                  <w:u w:val="single"/>
                </w:rPr>
                <w:t xml:space="preserve">Christophe Mougel</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145" w:history="1">
              <w:r>
                <w:rPr>
                  <w:color w:val="#410a8c"/>
                  <w:u w:val="single"/>
                </w:rPr>
                <w:t xml:space="preserve">hal-05101597v1</w:t>
              </w:r>
            </w:hyperlink>
          </w:p>
        </w:tc>
      </w:tr>
      <w:tr>
        <w:trPr/>
        <w:tc>
          <w:tcPr>
            <w:noWrap/>
          </w:tcPr>
          <w:p>
            <w:pPr>
              <w:spacing w:after="200"/>
            </w:pPr>
            <w:hyperlink r:id="rId147" w:history="1">
              <w:r>
                <w:rPr>
                  <w:color w:val="1e198e"/>
                  <w:b w:val="1"/>
                  <w:bCs w:val="1"/>
                  <w:u w:val="single"/>
                </w:rPr>
                <w:t xml:space="preserve">The biocontrol strategy based on the hatching stimulation of Heterodera carotae is influenced by the soil microbiota selected by previous crops</w:t>
              </w:r>
            </w:hyperlink>
          </w:p>
          <w:p>
            <w:pPr/>
            <w:hyperlink r:id="rId32" w:history="1">
              <w:r>
                <w:rPr>
                  <w:color w:val="#410a8c"/>
                  <w:u w:val="single"/>
                </w:rPr>
                <w:t xml:space="preserve">Marine Biget</w:t>
              </w:r>
            </w:hyperlink>
            <w:r>
              <w:rPr/>
              <w:t xml:space="preserve">,</w:t>
            </w:r>
            <w:hyperlink r:id="rId146" w:history="1">
              <w:r>
                <w:rPr>
                  <w:color w:val="#410a8c"/>
                  <w:u w:val="single"/>
                </w:rPr>
                <w:t xml:space="preserve">Nathan Vannier</w:t>
              </w:r>
            </w:hyperlink>
            <w:r>
              <w:rPr/>
              <w:t xml:space="preserve">,</w:t>
            </w:r>
            <w:hyperlink r:id="rId47" w:history="1">
              <w:r>
                <w:rPr>
                  <w:color w:val="#410a8c"/>
                  <w:u w:val="single"/>
                </w:rPr>
                <w:t xml:space="preserve">Kévin Gazengel</w:t>
              </w:r>
            </w:hyperlink>
            <w:r>
              <w:rPr/>
              <w:t xml:space="preserve">,</w:t>
            </w:r>
            <w:hyperlink r:id="rId27" w:history="1">
              <w:r>
                <w:rPr>
                  <w:color w:val="#410a8c"/>
                  <w:u w:val="single"/>
                </w:rPr>
                <w:t xml:space="preserve">Bruno Marquer</w:t>
              </w:r>
            </w:hyperlink>
            <w:r>
              <w:rPr/>
              <w:t xml:space="preserve">,</w:t>
            </w:r>
            <w:hyperlink r:id="rId28" w:history="1">
              <w:r>
                <w:rPr>
                  <w:color w:val="#410a8c"/>
                  <w:u w:val="single"/>
                </w:rPr>
                <w:t xml:space="preserve">Juliette Linglin</w:t>
              </w:r>
            </w:hyperlink>
            <w:r>
              <w:rPr/>
              <w:t xml:space="preserve">et al.</w:t>
            </w:r>
          </w:p>
          <w:p>
            <w:pPr/>
            <w:r>
              <w:rPr>
                <w:i w:val="1"/>
                <w:iCs w:val="1"/>
              </w:rPr>
              <w:t xml:space="preserve">35. Symposium of the European Society of Nematologists</w:t>
            </w:r>
            <w:r>
              <w:rPr/>
              <w:t xml:space="preserve">, Apr 2024, Cordoue (ES), Spain</w:t>
            </w:r>
          </w:p>
          <w:p>
            <w:pPr/>
            <w:r>
              <w:rPr/>
              <w:t xml:space="preserve">Communication dans un congrès</w:t>
            </w:r>
          </w:p>
          <w:p>
            <w:pPr/>
            <w:hyperlink r:id="rId147" w:history="1">
              <w:r>
                <w:rPr>
                  <w:color w:val="#410a8c"/>
                  <w:u w:val="single"/>
                </w:rPr>
                <w:t xml:space="preserve">hal-04555705v1</w:t>
              </w:r>
            </w:hyperlink>
          </w:p>
        </w:tc>
      </w:tr>
      <w:tr>
        <w:trPr/>
        <w:tc>
          <w:tcPr>
            <w:noWrap/>
          </w:tcPr>
          <w:p>
            <w:pPr>
              <w:spacing w:after="200"/>
            </w:pPr>
            <w:hyperlink r:id="rId148" w:history="1">
              <w:r>
                <w:rPr>
                  <w:color w:val="1e198e"/>
                  <w:b w:val="1"/>
                  <w:bCs w:val="1"/>
                  <w:u w:val="single"/>
                </w:rPr>
                <w:t xml:space="preserve">Quels effets la diversité microbienne du sol a-t-elle sur la croissance et la santé des plantes ?</w:t>
              </w:r>
            </w:hyperlink>
          </w:p>
          <w:p>
            <w:pPr/>
            <w:hyperlink r:id="rId45" w:history="1">
              <w:r>
                <w:rPr>
                  <w:color w:val="#410a8c"/>
                  <w:u w:val="single"/>
                </w:rPr>
                <w:t xml:space="preserve">Christophe Mougel</w:t>
              </w:r>
            </w:hyperlink>
            <w:r>
              <w:rPr/>
              <w:t xml:space="preserve">,</w:t>
            </w:r>
            <w:hyperlink r:id="rId149" w:history="1">
              <w:r>
                <w:rPr>
                  <w:color w:val="#410a8c"/>
                  <w:u w:val="single"/>
                </w:rPr>
                <w:t xml:space="preserve">Julie Aubert</w:t>
              </w:r>
            </w:hyperlink>
            <w:r>
              <w:rPr/>
              <w:t xml:space="preserve">,</w:t>
            </w:r>
            <w:hyperlink r:id="rId17" w:history="1">
              <w:r>
                <w:rPr>
                  <w:color w:val="#410a8c"/>
                  <w:u w:val="single"/>
                </w:rPr>
                <w:t xml:space="preserve">Lydia Bousset</w:t>
              </w:r>
            </w:hyperlink>
            <w:r>
              <w:rPr/>
              <w:t xml:space="preserve">,</w:t>
            </w:r>
            <w:hyperlink r:id="rId150" w:history="1">
              <w:r>
                <w:rPr>
                  <w:color w:val="#410a8c"/>
                  <w:u w:val="single"/>
                </w:rPr>
                <w:t xml:space="preserve">Anne-Marie Cortesero</w:t>
              </w:r>
            </w:hyperlink>
            <w:r>
              <w:rPr/>
              <w:t xml:space="preserve">,</w:t>
            </w:r>
            <w:hyperlink r:id="rId64"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48" w:history="1">
              <w:r>
                <w:rPr>
                  <w:color w:val="#410a8c"/>
                  <w:u w:val="single"/>
                </w:rPr>
                <w:t xml:space="preserve">hal-03349078v1</w:t>
              </w:r>
            </w:hyperlink>
          </w:p>
        </w:tc>
      </w:tr>
      <w:tr>
        <w:trPr/>
        <w:tc>
          <w:tcPr>
            <w:noWrap/>
          </w:tcPr>
          <w:p>
            <w:pPr>
              <w:spacing w:after="200"/>
            </w:pPr>
            <w:hyperlink r:id="rId151" w:history="1">
              <w:r>
                <w:rPr>
                  <w:color w:val="1e198e"/>
                  <w:b w:val="1"/>
                  <w:bCs w:val="1"/>
                  <w:u w:val="single"/>
                </w:rPr>
                <w:t xml:space="preserve">Influence de T6SS sur la compétence rhizosphérique de la souche phytoprotectrice Pseudomonas fluorescens Pf29Arp.</w:t>
              </w:r>
            </w:hyperlink>
          </w:p>
          <w:p>
            <w:pPr/>
            <w:hyperlink r:id="rId152" w:history="1">
              <w:r>
                <w:rPr>
                  <w:color w:val="#410a8c"/>
                  <w:u w:val="single"/>
                </w:rPr>
                <w:t xml:space="preserve">Marchi Muriel</w:t>
              </w:r>
            </w:hyperlink>
            <w:r>
              <w:rPr/>
              <w:t xml:space="preserve">,</w:t>
            </w:r>
            <w:hyperlink r:id="rId153" w:history="1">
              <w:r>
                <w:rPr>
                  <w:color w:val="#410a8c"/>
                  <w:u w:val="single"/>
                </w:rPr>
                <w:t xml:space="preserve">Charline Lecomte</w:t>
              </w:r>
            </w:hyperlink>
            <w:r>
              <w:rPr/>
              <w:t xml:space="preserve">,</w:t>
            </w:r>
            <w:hyperlink r:id="rId92"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54"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51" w:history="1">
              <w:r>
                <w:rPr>
                  <w:color w:val="#410a8c"/>
                  <w:u w:val="single"/>
                </w:rPr>
                <w:t xml:space="preserve">hal-03347772v1</w:t>
              </w:r>
            </w:hyperlink>
          </w:p>
        </w:tc>
      </w:tr>
      <w:tr>
        <w:trPr/>
        <w:tc>
          <w:tcPr>
            <w:noWrap/>
          </w:tcPr>
          <w:p>
            <w:pPr>
              <w:spacing w:after="200"/>
            </w:pPr>
            <w:hyperlink r:id="rId155" w:history="1">
              <w:r>
                <w:rPr>
                  <w:color w:val="1e198e"/>
                  <w:b w:val="1"/>
                  <w:bCs w:val="1"/>
                  <w:u w:val="single"/>
                </w:rPr>
                <w:t xml:space="preserve">Ggt genetic diversity and development of detection method to test the competition between strains on wheat roots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55" w:history="1">
              <w:r>
                <w:rPr>
                  <w:color w:val="#410a8c"/>
                  <w:u w:val="single"/>
                </w:rPr>
                <w:t xml:space="preserve">hal-03349047v1</w:t>
              </w:r>
            </w:hyperlink>
          </w:p>
        </w:tc>
      </w:tr>
      <w:tr>
        <w:trPr/>
        <w:tc>
          <w:tcPr>
            <w:noWrap/>
          </w:tcPr>
          <w:p>
            <w:pPr>
              <w:spacing w:after="200"/>
            </w:pPr>
            <w:hyperlink r:id="rId156"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56" w:history="1">
              <w:r>
                <w:rPr>
                  <w:color w:val="#410a8c"/>
                  <w:u w:val="single"/>
                </w:rPr>
                <w:t xml:space="preserve">hal-03349032v1</w:t>
              </w:r>
            </w:hyperlink>
          </w:p>
        </w:tc>
      </w:tr>
      <w:tr>
        <w:trPr/>
        <w:tc>
          <w:tcPr>
            <w:noWrap/>
          </w:tcPr>
          <w:p>
            <w:pPr>
              <w:spacing w:after="200"/>
            </w:pPr>
            <w:hyperlink r:id="rId157" w:history="1">
              <w:r>
                <w:rPr>
                  <w:color w:val="1e198e"/>
                  <w:b w:val="1"/>
                  <w:bCs w:val="1"/>
                  <w:u w:val="single"/>
                </w:rPr>
                <w:t xml:space="preserve">Genetic evidence for differentiation of Ggt populations into two major clades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57" w:history="1">
              <w:r>
                <w:rPr>
                  <w:color w:val="#410a8c"/>
                  <w:u w:val="single"/>
                </w:rPr>
                <w:t xml:space="preserve">hal-03349037v1</w:t>
              </w:r>
            </w:hyperlink>
          </w:p>
        </w:tc>
      </w:tr>
      <w:tr>
        <w:trPr/>
        <w:tc>
          <w:tcPr>
            <w:noWrap/>
          </w:tcPr>
          <w:p>
            <w:pPr>
              <w:spacing w:after="200"/>
            </w:pPr>
            <w:hyperlink r:id="rId158"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58" w:history="1">
              <w:r>
                <w:rPr>
                  <w:color w:val="#410a8c"/>
                  <w:u w:val="single"/>
                </w:rPr>
                <w:t xml:space="preserve">hal-03349034v1</w:t>
              </w:r>
            </w:hyperlink>
          </w:p>
        </w:tc>
      </w:tr>
      <w:tr>
        <w:trPr/>
        <w:tc>
          <w:tcPr>
            <w:noWrap/>
          </w:tcPr>
          <w:p>
            <w:pPr>
              <w:spacing w:after="200"/>
            </w:pPr>
            <w:hyperlink r:id="rId159" w:history="1">
              <w:r>
                <w:rPr>
                  <w:color w:val="1e198e"/>
                  <w:b w:val="1"/>
                  <w:bCs w:val="1"/>
                  <w:u w:val="single"/>
                </w:rPr>
                <w:t xml:space="preserve">L'hôte et le hasard: deux facteurs majeurs de structuration des populations françaises de Phytophthora infestans, agent du mildiou des Solanacées</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21. Réunion annuelle du Groupe de Biologie et Génétique des Populations</w:t>
            </w:r>
            <w:r>
              <w:rPr/>
              <w:t xml:space="preserve">, Nov 1999, Rennes, France</w:t>
            </w:r>
          </w:p>
          <w:p>
            <w:pPr/>
            <w:r>
              <w:rPr/>
              <w:t xml:space="preserve">Communication dans un congrès</w:t>
            </w:r>
          </w:p>
          <w:p>
            <w:pPr/>
            <w:hyperlink r:id="rId159" w:history="1">
              <w:r>
                <w:rPr>
                  <w:color w:val="#410a8c"/>
                  <w:u w:val="single"/>
                </w:rPr>
                <w:t xml:space="preserve">hal-02767587v1</w:t>
              </w:r>
            </w:hyperlink>
          </w:p>
        </w:tc>
      </w:tr>
      <w:tr>
        <w:trPr/>
        <w:tc>
          <w:tcPr>
            <w:noWrap/>
          </w:tcPr>
          <w:p>
            <w:pPr>
              <w:spacing w:after="200"/>
            </w:pPr>
            <w:hyperlink r:id="rId160" w:history="1">
              <w:r>
                <w:rPr>
                  <w:color w:val="1e198e"/>
                  <w:b w:val="1"/>
                  <w:bCs w:val="1"/>
                  <w:u w:val="single"/>
                </w:rPr>
                <w:t xml:space="preserve">Preferential adaptation to potato or tomato explains the distribution of Phytophthora infestans genotypes in France</w:t>
              </w:r>
            </w:hyperlink>
          </w:p>
          <w:p>
            <w:pPr/>
            <w:hyperlink r:id="rId34" w:history="1">
              <w:r>
                <w:rPr>
                  <w:color w:val="#410a8c"/>
                  <w:u w:val="single"/>
                </w:rPr>
                <w:t xml:space="preserve">Lionel Lebreton</w:t>
              </w:r>
            </w:hyperlink>
            <w:r>
              <w:rPr/>
              <w:t xml:space="preserve">,</w:t>
            </w:r>
            <w:hyperlink r:id="rId128" w:history="1">
              <w:r>
                <w:rPr>
                  <w:color w:val="#410a8c"/>
                  <w:u w:val="single"/>
                </w:rPr>
                <w:t xml:space="preserve">J.M. Lucas</w:t>
              </w:r>
            </w:hyperlink>
            <w:r>
              <w:rPr/>
              <w:t xml:space="preserve">,</w:t>
            </w:r>
            <w:hyperlink r:id="rId129" w:history="1">
              <w:r>
                <w:rPr>
                  <w:color w:val="#410a8c"/>
                  <w:u w:val="single"/>
                </w:rPr>
                <w:t xml:space="preserve">Didier Andrivon</w:t>
              </w:r>
            </w:hyperlink>
          </w:p>
          <w:p>
            <w:pPr/>
            <w:r>
              <w:rPr>
                <w:i w:val="1"/>
                <w:iCs w:val="1"/>
              </w:rPr>
              <w:t xml:space="preserve">7. International Congress of Plant Pathology</w:t>
            </w:r>
            <w:r>
              <w:rPr/>
              <w:t xml:space="preserve">, Aug 1998, Edinburgh, United Kingdom</w:t>
            </w:r>
          </w:p>
          <w:p>
            <w:pPr/>
            <w:r>
              <w:rPr/>
              <w:t xml:space="preserve">Communication dans un congrès</w:t>
            </w:r>
          </w:p>
          <w:p>
            <w:pPr/>
            <w:hyperlink r:id="rId160" w:history="1">
              <w:r>
                <w:rPr>
                  <w:color w:val="#410a8c"/>
                  <w:u w:val="single"/>
                </w:rPr>
                <w:t xml:space="preserve">hal-02768478v1</w:t>
              </w:r>
            </w:hyperlink>
          </w:p>
        </w:tc>
      </w:tr>
      <w:tr>
        <w:trPr/>
        <w:tc>
          <w:tcPr>
            <w:noWrap/>
          </w:tcPr>
          <w:p>
            <w:pPr>
              <w:spacing w:after="200"/>
            </w:pPr>
            <w:hyperlink r:id="rId161" w:history="1">
              <w:r>
                <w:rPr>
                  <w:color w:val="1e198e"/>
                  <w:b w:val="1"/>
                  <w:bCs w:val="1"/>
                  <w:u w:val="single"/>
                </w:rPr>
                <w:t xml:space="preserve">Répartition des souches A2 de Phytophthora infestans en France en 1996</w:t>
              </w:r>
            </w:hyperlink>
          </w:p>
          <w:p>
            <w:pPr/>
            <w:hyperlink r:id="rId131" w:history="1">
              <w:r>
                <w:rPr>
                  <w:color w:val="#410a8c"/>
                  <w:u w:val="single"/>
                </w:rPr>
                <w:t xml:space="preserve">S. Duvauchelle</w:t>
              </w:r>
            </w:hyperlink>
            <w:r>
              <w:rPr/>
              <w:t xml:space="preserve">,</w:t>
            </w:r>
            <w:hyperlink r:id="rId133" w:history="1">
              <w:r>
                <w:rPr>
                  <w:color w:val="#410a8c"/>
                  <w:u w:val="single"/>
                </w:rPr>
                <w:t xml:space="preserve">V. Lherbier</w:t>
              </w:r>
            </w:hyperlink>
            <w:r>
              <w:rPr/>
              <w:t xml:space="preserve">,</w:t>
            </w:r>
            <w:hyperlink r:id="rId132" w:history="1">
              <w:r>
                <w:rPr>
                  <w:color w:val="#410a8c"/>
                  <w:u w:val="single"/>
                </w:rPr>
                <w:t xml:space="preserve">Dominique Emery</w:t>
              </w:r>
            </w:hyperlink>
            <w:r>
              <w:rPr/>
              <w:t xml:space="preserve">,</w:t>
            </w:r>
            <w:hyperlink r:id="rId162" w:history="1">
              <w:r>
                <w:rPr>
                  <w:color w:val="#410a8c"/>
                  <w:u w:val="single"/>
                </w:rPr>
                <w:t xml:space="preserve">C. Sarniguet</w:t>
              </w:r>
            </w:hyperlink>
            <w:r>
              <w:rPr/>
              <w:t xml:space="preserve">,</w:t>
            </w:r>
            <w:hyperlink r:id="rId34" w:history="1">
              <w:r>
                <w:rPr>
                  <w:color w:val="#410a8c"/>
                  <w:u w:val="single"/>
                </w:rPr>
                <w:t xml:space="preserve">Lionel Lebreton</w:t>
              </w:r>
            </w:hyperlink>
            <w:r>
              <w:rPr/>
              <w:t xml:space="preserve">et al.</w:t>
            </w:r>
          </w:p>
          <w:p>
            <w:pPr/>
            <w:r>
              <w:rPr>
                <w:i w:val="1"/>
                <w:iCs w:val="1"/>
              </w:rPr>
              <w:t xml:space="preserve">5. Conférence internationale</w:t>
            </w:r>
            <w:r>
              <w:rPr/>
              <w:t xml:space="preserve">, Dec 1997, Tours, France</w:t>
            </w:r>
          </w:p>
          <w:p>
            <w:pPr/>
            <w:r>
              <w:rPr/>
              <w:t xml:space="preserve">Communication dans un congrès</w:t>
            </w:r>
          </w:p>
          <w:p>
            <w:pPr/>
            <w:hyperlink r:id="rId161" w:history="1">
              <w:r>
                <w:rPr>
                  <w:color w:val="#410a8c"/>
                  <w:u w:val="single"/>
                </w:rPr>
                <w:t xml:space="preserve">hal-02768562v1</w:t>
              </w:r>
            </w:hyperlink>
          </w:p>
        </w:tc>
      </w:tr>
      <w:tr>
        <w:trPr/>
        <w:tc>
          <w:tcPr>
            <w:noWrap/>
          </w:tcPr>
          <w:p>
            <w:pPr>
              <w:spacing w:after="200"/>
            </w:pPr>
            <w:hyperlink r:id="rId163" w:history="1">
              <w:r>
                <w:rPr>
                  <w:color w:val="1e198e"/>
                  <w:b w:val="1"/>
                  <w:bCs w:val="1"/>
                  <w:u w:val="single"/>
                </w:rPr>
                <w:t xml:space="preserve">Evolution de la résistance de Phytophthora infestans aux phénylamides en France de 1981 à 1996</w:t>
              </w:r>
            </w:hyperlink>
          </w:p>
          <w:p>
            <w:pPr/>
            <w:hyperlink r:id="rId131" w:history="1">
              <w:r>
                <w:rPr>
                  <w:color w:val="#410a8c"/>
                  <w:u w:val="single"/>
                </w:rPr>
                <w:t xml:space="preserve">S. Duvauchelle</w:t>
              </w:r>
            </w:hyperlink>
            <w:r>
              <w:rPr/>
              <w:t xml:space="preserve">,</w:t>
            </w:r>
            <w:hyperlink r:id="rId133" w:history="1">
              <w:r>
                <w:rPr>
                  <w:color w:val="#410a8c"/>
                  <w:u w:val="single"/>
                </w:rPr>
                <w:t xml:space="preserve">V. Lherbier</w:t>
              </w:r>
            </w:hyperlink>
            <w:r>
              <w:rPr/>
              <w:t xml:space="preserve">,</w:t>
            </w:r>
            <w:hyperlink r:id="rId162" w:history="1">
              <w:r>
                <w:rPr>
                  <w:color w:val="#410a8c"/>
                  <w:u w:val="single"/>
                </w:rPr>
                <w:t xml:space="preserve">C. Sarniguet</w:t>
              </w:r>
            </w:hyperlink>
            <w:r>
              <w:rPr/>
              <w:t xml:space="preserve">,</w:t>
            </w: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5. Conférence internationale</w:t>
            </w:r>
            <w:r>
              <w:rPr/>
              <w:t xml:space="preserve">, Dec 1997, Tours, France</w:t>
            </w:r>
          </w:p>
          <w:p>
            <w:pPr/>
            <w:r>
              <w:rPr/>
              <w:t xml:space="preserve">Communication dans un congrès</w:t>
            </w:r>
          </w:p>
          <w:p>
            <w:pPr/>
            <w:hyperlink r:id="rId163" w:history="1">
              <w:r>
                <w:rPr>
                  <w:color w:val="#410a8c"/>
                  <w:u w:val="single"/>
                </w:rPr>
                <w:t xml:space="preserve">hal-02771108v1</w:t>
              </w:r>
            </w:hyperlink>
          </w:p>
        </w:tc>
      </w:tr>
      <w:tr>
        <w:trPr/>
        <w:tc>
          <w:tcPr>
            <w:noWrap/>
          </w:tcPr>
          <w:p>
            <w:pPr>
              <w:spacing w:after="200"/>
            </w:pPr>
            <w:hyperlink r:id="rId164" w:history="1">
              <w:r>
                <w:rPr>
                  <w:color w:val="1e198e"/>
                  <w:b w:val="1"/>
                  <w:bCs w:val="1"/>
                  <w:u w:val="single"/>
                </w:rPr>
                <w:t xml:space="preserve">Occurence in France and Belgium of A2 mating type isolates of Phytophtora infestans in 1995</w:t>
              </w:r>
            </w:hyperlink>
          </w:p>
          <w:p>
            <w:pPr/>
            <w:hyperlink r:id="rId34" w:history="1">
              <w:r>
                <w:rPr>
                  <w:color w:val="#410a8c"/>
                  <w:u w:val="single"/>
                </w:rPr>
                <w:t xml:space="preserve">Lionel Lebreton</w:t>
              </w:r>
            </w:hyperlink>
            <w:r>
              <w:rPr/>
              <w:t xml:space="preserve">,</w:t>
            </w:r>
            <w:hyperlink r:id="rId131" w:history="1">
              <w:r>
                <w:rPr>
                  <w:color w:val="#410a8c"/>
                  <w:u w:val="single"/>
                </w:rPr>
                <w:t xml:space="preserve">S. Duvauchelle</w:t>
              </w:r>
            </w:hyperlink>
            <w:r>
              <w:rPr/>
              <w:t xml:space="preserve">,</w:t>
            </w:r>
            <w:hyperlink r:id="rId129" w:history="1">
              <w:r>
                <w:rPr>
                  <w:color w:val="#410a8c"/>
                  <w:u w:val="single"/>
                </w:rPr>
                <w:t xml:space="preserve">Didier Andrivon</w:t>
              </w:r>
            </w:hyperlink>
          </w:p>
          <w:p>
            <w:pPr/>
            <w:r>
              <w:rPr>
                <w:i w:val="1"/>
                <w:iCs w:val="1"/>
              </w:rPr>
              <w:t xml:space="preserve">13. Triennal Conference of the EAPR</w:t>
            </w:r>
            <w:r>
              <w:rPr/>
              <w:t xml:space="preserve">, Jul 1996, Veldhover, Netherlands. pp.262-263</w:t>
            </w:r>
          </w:p>
          <w:p>
            <w:pPr/>
            <w:r>
              <w:rPr/>
              <w:t xml:space="preserve">Communication dans un congrès</w:t>
            </w:r>
          </w:p>
          <w:p>
            <w:pPr/>
            <w:hyperlink r:id="rId164" w:history="1">
              <w:r>
                <w:rPr>
                  <w:color w:val="#410a8c"/>
                  <w:u w:val="single"/>
                </w:rPr>
                <w:t xml:space="preserve">hal-02839280v1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The soil microbiota diversity influences clubroot disease by modulation of host plant and pathogen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5" w:history="1">
              <w:r>
                <w:rPr>
                  <w:color w:val="#410a8c"/>
                  <w:u w:val="single"/>
                </w:rPr>
                <w:t xml:space="preserve">hal-03348609v1</w:t>
              </w:r>
            </w:hyperlink>
          </w:p>
        </w:tc>
      </w:tr>
      <w:tr>
        <w:trPr/>
        <w:tc>
          <w:tcPr>
            <w:noWrap/>
          </w:tcPr>
          <w:p>
            <w:pPr>
              <w:spacing w:after="200"/>
            </w:pPr>
            <w:hyperlink r:id="rId166" w:history="1">
              <w:r>
                <w:rPr>
                  <w:color w:val="1e198e"/>
                  <w:b w:val="1"/>
                  <w:bCs w:val="1"/>
                  <w:u w:val="single"/>
                </w:rPr>
                <w:t xml:space="preserve">Does the soil microbiota diversity influence the interactions between Brassica napus and its bioagressors ?</w:t>
              </w:r>
            </w:hyperlink>
          </w:p>
          <w:p>
            <w:pPr/>
            <w:hyperlink r:id="rId34" w:history="1">
              <w:r>
                <w:rPr>
                  <w:color w:val="#410a8c"/>
                  <w:u w:val="single"/>
                </w:rPr>
                <w:t xml:space="preserve">Lionel Lebreton</w:t>
              </w:r>
            </w:hyperlink>
            <w:r>
              <w:rPr/>
              <w:t xml:space="preserve">,</w:t>
            </w:r>
            <w:hyperlink r:id="rId77" w:history="1">
              <w:r>
                <w:rPr>
                  <w:color w:val="#410a8c"/>
                  <w:u w:val="single"/>
                </w:rPr>
                <w:t xml:space="preserve">Valérie Chaminade</w:t>
              </w:r>
            </w:hyperlink>
            <w:r>
              <w:rPr/>
              <w:t xml:space="preserve">,</w:t>
            </w:r>
            <w:hyperlink r:id="rId167" w:history="1">
              <w:r>
                <w:rPr>
                  <w:color w:val="#410a8c"/>
                  <w:u w:val="single"/>
                </w:rPr>
                <w:t xml:space="preserve">Anne Marie Cortesero</w:t>
              </w:r>
            </w:hyperlink>
            <w:r>
              <w:rPr/>
              <w:t xml:space="preserve">,</w:t>
            </w:r>
            <w:hyperlink r:id="rId64" w:history="1">
              <w:r>
                <w:rPr>
                  <w:color w:val="#410a8c"/>
                  <w:u w:val="single"/>
                </w:rPr>
                <w:t xml:space="preserve">Stéphanie Daval</w:t>
              </w:r>
            </w:hyperlink>
            <w:r>
              <w:rPr/>
              <w:t xml:space="preserve">,</w:t>
            </w:r>
            <w:hyperlink r:id="rId55"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66" w:history="1">
              <w:r>
                <w:rPr>
                  <w:color w:val="#410a8c"/>
                  <w:u w:val="single"/>
                </w:rPr>
                <w:t xml:space="preserve">hal-03232457v1</w:t>
              </w:r>
            </w:hyperlink>
          </w:p>
        </w:tc>
      </w:tr>
      <w:tr>
        <w:trPr/>
        <w:tc>
          <w:tcPr>
            <w:noWrap/>
          </w:tcPr>
          <w:p>
            <w:pPr>
              <w:spacing w:after="200"/>
            </w:pPr>
            <w:hyperlink r:id="rId168"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68" w:history="1">
              <w:r>
                <w:rPr>
                  <w:color w:val="#410a8c"/>
                  <w:u w:val="single"/>
                </w:rPr>
                <w:t xml:space="preserve">hal-03348615v1</w:t>
              </w:r>
            </w:hyperlink>
          </w:p>
        </w:tc>
      </w:tr>
      <w:tr>
        <w:trPr/>
        <w:tc>
          <w:tcPr>
            <w:noWrap/>
          </w:tcPr>
          <w:p>
            <w:pPr>
              <w:spacing w:after="200"/>
            </w:pPr>
            <w:hyperlink r:id="rId169" w:history="1">
              <w:r>
                <w:rPr>
                  <w:color w:val="1e198e"/>
                  <w:b w:val="1"/>
                  <w:bCs w:val="1"/>
                  <w:u w:val="single"/>
                </w:rPr>
                <w:t xml:space="preserve">Does the soil microbiota modulate the interactions between Brassica napus and its bioagressors?</w:t>
              </w:r>
            </w:hyperlink>
          </w:p>
          <w:p>
            <w:pPr/>
            <w:hyperlink r:id="rId34" w:history="1">
              <w:r>
                <w:rPr>
                  <w:color w:val="#410a8c"/>
                  <w:u w:val="single"/>
                </w:rPr>
                <w:t xml:space="preserve">Lionel Lebreton</w:t>
              </w:r>
            </w:hyperlink>
            <w:r>
              <w:rPr/>
              <w:t xml:space="preserve">,</w:t>
            </w:r>
            <w:hyperlink r:id="rId150" w:history="1">
              <w:r>
                <w:rPr>
                  <w:color w:val="#410a8c"/>
                  <w:u w:val="single"/>
                </w:rPr>
                <w:t xml:space="preserve">Anne-Marie Cortesero</w:t>
              </w:r>
            </w:hyperlink>
            <w:r>
              <w:rPr/>
              <w:t xml:space="preserve">,</w:t>
            </w:r>
            <w:hyperlink r:id="rId64" w:history="1">
              <w:r>
                <w:rPr>
                  <w:color w:val="#410a8c"/>
                  <w:u w:val="single"/>
                </w:rPr>
                <w:t xml:space="preserve">Stéphanie Daval</w:t>
              </w:r>
            </w:hyperlink>
            <w:r>
              <w:rPr/>
              <w:t xml:space="preserve">,</w:t>
            </w:r>
            <w:hyperlink r:id="rId55" w:history="1">
              <w:r>
                <w:rPr>
                  <w:color w:val="#410a8c"/>
                  <w:u w:val="single"/>
                </w:rPr>
                <w:t xml:space="preserve">Sylvain Fournet</w:t>
              </w:r>
            </w:hyperlink>
            <w:r>
              <w:rPr/>
              <w:t xml:space="preserve">,</w:t>
            </w:r>
            <w:hyperlink r:id="rId47"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9" w:history="1">
              <w:r>
                <w:rPr>
                  <w:color w:val="#410a8c"/>
                  <w:u w:val="single"/>
                </w:rPr>
                <w:t xml:space="preserve">hal-03348613v1</w:t>
              </w:r>
            </w:hyperlink>
          </w:p>
        </w:tc>
      </w:tr>
      <w:tr>
        <w:trPr/>
        <w:tc>
          <w:tcPr>
            <w:noWrap/>
          </w:tcPr>
          <w:p>
            <w:pPr>
              <w:spacing w:after="200"/>
            </w:pPr>
            <w:hyperlink r:id="rId170" w:history="1">
              <w:r>
                <w:rPr>
                  <w:color w:val="1e198e"/>
                  <w:b w:val="1"/>
                  <w:bCs w:val="1"/>
                  <w:u w:val="single"/>
                </w:rPr>
                <w:t xml:space="preserve">The soil microbiota diversity influences clubroot disease by modulation of Brassica napus and Plasmodiophora brassicae transcriptomes</w:t>
              </w:r>
            </w:hyperlink>
          </w:p>
          <w:p>
            <w:pPr/>
            <w:hyperlink r:id="rId64" w:history="1">
              <w:r>
                <w:rPr>
                  <w:color w:val="#410a8c"/>
                  <w:u w:val="single"/>
                </w:rPr>
                <w:t xml:space="preserve">Stéphanie Daval</w:t>
              </w:r>
            </w:hyperlink>
            <w:r>
              <w:rPr/>
              <w:t xml:space="preserve">,</w:t>
            </w:r>
            <w:hyperlink r:id="rId47" w:history="1">
              <w:r>
                <w:rPr>
                  <w:color w:val="#410a8c"/>
                  <w:u w:val="single"/>
                </w:rPr>
                <w:t xml:space="preserve">Kévin Gazengel</w:t>
              </w:r>
            </w:hyperlink>
            <w:r>
              <w:rPr/>
              <w:t xml:space="preserve">,</w:t>
            </w:r>
            <w:hyperlink r:id="rId65" w:history="1">
              <w:r>
                <w:rPr>
                  <w:color w:val="#410a8c"/>
                  <w:u w:val="single"/>
                </w:rPr>
                <w:t xml:space="preserve">Arnaud Belcour</w:t>
              </w:r>
            </w:hyperlink>
            <w:r>
              <w:rPr/>
              <w:t xml:space="preserve">,</w:t>
            </w:r>
            <w:hyperlink r:id="rId28" w:history="1">
              <w:r>
                <w:rPr>
                  <w:color w:val="#410a8c"/>
                  <w:u w:val="single"/>
                </w:rPr>
                <w:t xml:space="preserve">Juliette Linglin</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70" w:history="1">
              <w:r>
                <w:rPr>
                  <w:color w:val="#410a8c"/>
                  <w:u w:val="single"/>
                </w:rPr>
                <w:t xml:space="preserve">hal-03348616v1</w:t>
              </w:r>
            </w:hyperlink>
          </w:p>
        </w:tc>
      </w:tr>
      <w:tr>
        <w:trPr/>
        <w:tc>
          <w:tcPr>
            <w:noWrap/>
          </w:tcPr>
          <w:p>
            <w:pPr>
              <w:spacing w:after="200"/>
            </w:pPr>
            <w:hyperlink r:id="rId171" w:history="1">
              <w:r>
                <w:rPr>
                  <w:color w:val="1e198e"/>
                  <w:b w:val="1"/>
                  <w:bCs w:val="1"/>
                  <w:u w:val="single"/>
                </w:rPr>
                <w:t xml:space="preserve">Influence de la diversité du microbiome du sol sur l'agent pathogène tellurique responsable de la hernie des crucifères</w:t>
              </w:r>
            </w:hyperlink>
          </w:p>
          <w:p>
            <w:pPr/>
            <w:hyperlink r:id="rId65" w:history="1">
              <w:r>
                <w:rPr>
                  <w:color w:val="#410a8c"/>
                  <w:u w:val="single"/>
                </w:rPr>
                <w:t xml:space="preserve">Arnaud Belcour</w:t>
              </w:r>
            </w:hyperlink>
            <w:r>
              <w:rPr/>
              <w:t xml:space="preserve">,</w:t>
            </w: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28"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171" w:history="1">
              <w:r>
                <w:rPr>
                  <w:color w:val="#410a8c"/>
                  <w:u w:val="single"/>
                </w:rPr>
                <w:t xml:space="preserve">hal-03348606v1</w:t>
              </w:r>
            </w:hyperlink>
          </w:p>
        </w:tc>
      </w:tr>
      <w:tr>
        <w:trPr/>
        <w:tc>
          <w:tcPr>
            <w:noWrap/>
          </w:tcPr>
          <w:p>
            <w:pPr>
              <w:spacing w:after="200"/>
            </w:pPr>
            <w:hyperlink r:id="rId172"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172" w:history="1">
              <w:r>
                <w:rPr>
                  <w:color w:val="#410a8c"/>
                  <w:u w:val="single"/>
                </w:rPr>
                <w:t xml:space="preserve">hal-03231661v1</w:t>
              </w:r>
            </w:hyperlink>
          </w:p>
        </w:tc>
      </w:tr>
      <w:tr>
        <w:trPr/>
        <w:tc>
          <w:tcPr>
            <w:noWrap/>
          </w:tcPr>
          <w:p>
            <w:pPr>
              <w:spacing w:after="200"/>
            </w:pPr>
            <w:hyperlink r:id="rId173"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w:t>
            </w:r>
            <w:hyperlink r:id="rId64" w:history="1">
              <w:r>
                <w:rPr>
                  <w:color w:val="#410a8c"/>
                  <w:u w:val="single"/>
                </w:rPr>
                <w:t xml:space="preserve">Stéphanie Daval</w:t>
              </w:r>
            </w:hyperlink>
            <w:r>
              <w:rPr/>
              <w:t xml:space="preserve">,</w:t>
            </w:r>
            <w:hyperlink r:id="rId108"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173" w:history="1">
              <w:r>
                <w:rPr>
                  <w:color w:val="#410a8c"/>
                  <w:u w:val="single"/>
                </w:rPr>
                <w:t xml:space="preserve">hal-03348604v1</w:t>
              </w:r>
            </w:hyperlink>
          </w:p>
        </w:tc>
      </w:tr>
      <w:tr>
        <w:trPr/>
        <w:tc>
          <w:tcPr>
            <w:noWrap/>
          </w:tcPr>
          <w:p>
            <w:pPr>
              <w:spacing w:after="200"/>
            </w:pPr>
            <w:hyperlink r:id="rId174" w:history="1">
              <w:r>
                <w:rPr>
                  <w:color w:val="1e198e"/>
                  <w:b w:val="1"/>
                  <w:bCs w:val="1"/>
                  <w:u w:val="single"/>
                </w:rPr>
                <w:t xml:space="preserve">Influence of type VI secretion system (T6SS) on rhizosphere competence of a rhizobacterium.</w:t>
              </w:r>
            </w:hyperlink>
          </w:p>
          <w:p>
            <w:pPr/>
            <w:hyperlink r:id="rId152" w:history="1">
              <w:r>
                <w:rPr>
                  <w:color w:val="#410a8c"/>
                  <w:u w:val="single"/>
                </w:rPr>
                <w:t xml:space="preserve">Marchi Muriel</w:t>
              </w:r>
            </w:hyperlink>
            <w:r>
              <w:rPr/>
              <w:t xml:space="preserve">,</w:t>
            </w:r>
            <w:hyperlink r:id="rId153" w:history="1">
              <w:r>
                <w:rPr>
                  <w:color w:val="#410a8c"/>
                  <w:u w:val="single"/>
                </w:rPr>
                <w:t xml:space="preserve">Charline Lecomte</w:t>
              </w:r>
            </w:hyperlink>
            <w:r>
              <w:rPr/>
              <w:t xml:space="preserve">,</w:t>
            </w:r>
            <w:hyperlink r:id="rId92"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w:t>
            </w:r>
            <w:hyperlink r:id="rId154"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174" w:history="1">
              <w:r>
                <w:rPr>
                  <w:color w:val="#410a8c"/>
                  <w:u w:val="single"/>
                </w:rPr>
                <w:t xml:space="preserve">hal-03347842v1</w:t>
              </w:r>
            </w:hyperlink>
          </w:p>
        </w:tc>
      </w:tr>
      <w:tr>
        <w:trPr/>
        <w:tc>
          <w:tcPr>
            <w:noWrap/>
          </w:tcPr>
          <w:p>
            <w:pPr>
              <w:spacing w:after="200"/>
            </w:pPr>
            <w:hyperlink r:id="rId175" w:history="1">
              <w:r>
                <w:rPr>
                  <w:color w:val="1e198e"/>
                  <w:b w:val="1"/>
                  <w:bCs w:val="1"/>
                  <w:u w:val="single"/>
                </w:rPr>
                <w:t xml:space="preserve">Optimized and standardized 192-plex solution for 16S rDNA gene sequencing on Illumina Miseq platform to assess soil biodiversity</w:t>
              </w:r>
            </w:hyperlink>
          </w:p>
          <w:p>
            <w:pPr/>
            <w:hyperlink r:id="rId176" w:history="1">
              <w:r>
                <w:rPr>
                  <w:color w:val="#410a8c"/>
                  <w:u w:val="single"/>
                </w:rPr>
                <w:t xml:space="preserve">J. Denonfoux</w:t>
              </w:r>
            </w:hyperlink>
            <w:r>
              <w:rPr/>
              <w:t xml:space="preserve">,</w:t>
            </w:r>
            <w:hyperlink r:id="rId177" w:history="1">
              <w:r>
                <w:rPr>
                  <w:color w:val="#410a8c"/>
                  <w:u w:val="single"/>
                </w:rPr>
                <w:t xml:space="preserve">C. Wahl</w:t>
              </w:r>
            </w:hyperlink>
            <w:r>
              <w:rPr/>
              <w:t xml:space="preserve">,</w:t>
            </w:r>
            <w:hyperlink r:id="rId104" w:history="1">
              <w:r>
                <w:rPr>
                  <w:color w:val="#410a8c"/>
                  <w:u w:val="single"/>
                </w:rPr>
                <w:t xml:space="preserve">Jean-Pierre Gauthier</w:t>
              </w:r>
            </w:hyperlink>
            <w:r>
              <w:rPr/>
              <w:t xml:space="preserve">,</w:t>
            </w:r>
            <w:hyperlink r:id="rId178" w:history="1">
              <w:r>
                <w:rPr>
                  <w:color w:val="#410a8c"/>
                  <w:u w:val="single"/>
                </w:rPr>
                <w:t xml:space="preserve">Y. Laurent</w:t>
              </w:r>
            </w:hyperlink>
            <w:r>
              <w:rPr/>
              <w:t xml:space="preserve">,</w:t>
            </w:r>
            <w:hyperlink r:id="rId34" w:history="1">
              <w:r>
                <w:rPr>
                  <w:color w:val="#410a8c"/>
                  <w:u w:val="single"/>
                </w:rPr>
                <w:t xml:space="preserve">Lionel Lebreton</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175" w:history="1">
              <w:r>
                <w:rPr>
                  <w:color w:val="#410a8c"/>
                  <w:u w:val="single"/>
                </w:rPr>
                <w:t xml:space="preserve">hal-01208772v1</w:t>
              </w:r>
            </w:hyperlink>
          </w:p>
        </w:tc>
      </w:tr>
      <w:tr>
        <w:trPr/>
        <w:tc>
          <w:tcPr>
            <w:noWrap/>
          </w:tcPr>
          <w:p>
            <w:pPr>
              <w:spacing w:after="200"/>
            </w:pPr>
            <w:hyperlink r:id="rId179"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47"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50" w:history="1">
              <w:r>
                <w:rPr>
                  <w:color w:val="#410a8c"/>
                  <w:u w:val="single"/>
                </w:rPr>
                <w:t xml:space="preserve">Anne-Yvonne Guillerm-Erckelboudt</w:t>
              </w:r>
            </w:hyperlink>
            <w:r>
              <w:rPr/>
              <w:t xml:space="preserve">,</w:t>
            </w:r>
            <w:hyperlink r:id="rId152" w:history="1">
              <w:r>
                <w:rPr>
                  <w:color w:val="#410a8c"/>
                  <w:u w:val="single"/>
                </w:rPr>
                <w:t xml:space="preserve">Marchi Muriel</w:t>
              </w:r>
            </w:hyperlink>
            <w:r>
              <w:rPr/>
              <w:t xml:space="preserve">,</w:t>
            </w:r>
            <w:hyperlink r:id="rId108"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79" w:history="1">
              <w:r>
                <w:rPr>
                  <w:color w:val="#410a8c"/>
                  <w:u w:val="single"/>
                </w:rPr>
                <w:t xml:space="preserve">hal-03347741v1</w:t>
              </w:r>
            </w:hyperlink>
          </w:p>
        </w:tc>
      </w:tr>
      <w:tr>
        <w:trPr/>
        <w:tc>
          <w:tcPr>
            <w:noWrap/>
          </w:tcPr>
          <w:p>
            <w:pPr>
              <w:spacing w:after="200"/>
            </w:pPr>
            <w:hyperlink r:id="rId180"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80" w:history="1">
              <w:r>
                <w:rPr>
                  <w:color w:val="#410a8c"/>
                  <w:u w:val="single"/>
                </w:rPr>
                <w:t xml:space="preserve">hal-03347750v1</w:t>
              </w:r>
            </w:hyperlink>
          </w:p>
        </w:tc>
      </w:tr>
      <w:tr>
        <w:trPr/>
        <w:tc>
          <w:tcPr>
            <w:noWrap/>
          </w:tcPr>
          <w:p>
            <w:pPr>
              <w:spacing w:after="200"/>
            </w:pPr>
            <w:hyperlink r:id="rId181"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92"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181" w:history="1">
              <w:r>
                <w:rPr>
                  <w:color w:val="#410a8c"/>
                  <w:u w:val="single"/>
                </w:rPr>
                <w:t xml:space="preserve">hal-03347784v1</w:t>
              </w:r>
            </w:hyperlink>
          </w:p>
        </w:tc>
      </w:tr>
      <w:tr>
        <w:trPr/>
        <w:tc>
          <w:tcPr>
            <w:noWrap/>
          </w:tcPr>
          <w:p>
            <w:pPr>
              <w:spacing w:after="200"/>
            </w:pPr>
            <w:hyperlink r:id="rId182" w:history="1">
              <w:r>
                <w:rPr>
                  <w:color w:val="1e198e"/>
                  <w:b w:val="1"/>
                  <w:bCs w:val="1"/>
                  <w:u w:val="single"/>
                </w:rPr>
                <w:t xml:space="preserve">Role of the Type VI secretion system of Pseudomonas fluorescens Pf29Arp in biofilm process.</w:t>
              </w:r>
            </w:hyperlink>
          </w:p>
          <w:p>
            <w:pPr/>
            <w:hyperlink r:id="rId152" w:history="1">
              <w:r>
                <w:rPr>
                  <w:color w:val="#410a8c"/>
                  <w:u w:val="single"/>
                </w:rPr>
                <w:t xml:space="preserve">Marchi Muriel</w:t>
              </w:r>
            </w:hyperlink>
            <w:r>
              <w:rPr/>
              <w:t xml:space="preserve">,</w:t>
            </w:r>
            <w:hyperlink r:id="rId183" w:history="1">
              <w:r>
                <w:rPr>
                  <w:color w:val="#410a8c"/>
                  <w:u w:val="single"/>
                </w:rPr>
                <w:t xml:space="preserve">Maxime R Hervé</w:t>
              </w:r>
            </w:hyperlink>
            <w:r>
              <w:rPr/>
              <w:t xml:space="preserve">,</w:t>
            </w:r>
            <w:hyperlink r:id="rId153" w:history="1">
              <w:r>
                <w:rPr>
                  <w:color w:val="#410a8c"/>
                  <w:u w:val="single"/>
                </w:rPr>
                <w:t xml:space="preserve">Charline Lecomte</w:t>
              </w:r>
            </w:hyperlink>
            <w:r>
              <w:rPr/>
              <w:t xml:space="preserve">,</w:t>
            </w:r>
            <w:hyperlink r:id="rId50" w:history="1">
              <w:r>
                <w:rPr>
                  <w:color w:val="#410a8c"/>
                  <w:u w:val="single"/>
                </w:rPr>
                <w:t xml:space="preserve">Anne-Yvonne Guillerm-Erckelboudt</w:t>
              </w:r>
            </w:hyperlink>
            <w:r>
              <w:rPr/>
              <w:t xml:space="preserve">,</w:t>
            </w:r>
            <w:hyperlink r:id="rId47"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182" w:history="1">
              <w:r>
                <w:rPr>
                  <w:color w:val="#410a8c"/>
                  <w:u w:val="single"/>
                </w:rPr>
                <w:t xml:space="preserve">hal-03347835v1</w:t>
              </w:r>
            </w:hyperlink>
          </w:p>
        </w:tc>
      </w:tr>
      <w:tr>
        <w:trPr/>
        <w:tc>
          <w:tcPr>
            <w:noWrap/>
          </w:tcPr>
          <w:p>
            <w:pPr>
              <w:spacing w:after="200"/>
            </w:pPr>
            <w:hyperlink r:id="rId184"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8"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92" w:history="1">
              <w:r>
                <w:rPr>
                  <w:color w:val="#410a8c"/>
                  <w:u w:val="single"/>
                </w:rPr>
                <w:t xml:space="preserve">Morgane Boutin</w:t>
              </w:r>
            </w:hyperlink>
            <w:r>
              <w:rPr/>
              <w:t xml:space="preserve">,</w:t>
            </w:r>
            <w:hyperlink r:id="rId47"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184" w:history="1">
              <w:r>
                <w:rPr>
                  <w:color w:val="#410a8c"/>
                  <w:u w:val="single"/>
                </w:rPr>
                <w:t xml:space="preserve">hal-03347848v1</w:t>
              </w:r>
            </w:hyperlink>
          </w:p>
        </w:tc>
      </w:tr>
      <w:tr>
        <w:trPr/>
        <w:tc>
          <w:tcPr>
            <w:noWrap/>
          </w:tcPr>
          <w:p>
            <w:pPr>
              <w:spacing w:after="200"/>
            </w:pPr>
            <w:hyperlink r:id="rId185" w:history="1">
              <w:r>
                <w:rPr>
                  <w:color w:val="1e198e"/>
                  <w:b w:val="1"/>
                  <w:bCs w:val="1"/>
                  <w:u w:val="single"/>
                </w:rPr>
                <w:t xml:space="preserve">Variabilité du déterminisme génétique de la réponse au pH chez un champignon pathogène du blé, Gaeumannomyces graminis var. tritici</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85" w:history="1">
              <w:r>
                <w:rPr>
                  <w:color w:val="#410a8c"/>
                  <w:u w:val="single"/>
                </w:rPr>
                <w:t xml:space="preserve">hal-03347496v1</w:t>
              </w:r>
            </w:hyperlink>
          </w:p>
        </w:tc>
      </w:tr>
      <w:tr>
        <w:trPr/>
        <w:tc>
          <w:tcPr>
            <w:noWrap/>
          </w:tcPr>
          <w:p>
            <w:pPr>
              <w:spacing w:after="200"/>
            </w:pPr>
            <w:hyperlink r:id="rId186"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34" w:history="1">
              <w:r>
                <w:rPr>
                  <w:color w:val="#410a8c"/>
                  <w:u w:val="single"/>
                </w:rPr>
                <w:t xml:space="preserve">Lionel Lebreton</w:t>
              </w:r>
            </w:hyperlink>
            <w:r>
              <w:rPr/>
              <w:t xml:space="preserve">,</w:t>
            </w:r>
            <w:hyperlink r:id="rId64" w:history="1">
              <w:r>
                <w:rPr>
                  <w:color w:val="#410a8c"/>
                  <w:u w:val="single"/>
                </w:rPr>
                <w:t xml:space="preserve">Stéphanie Daval</w:t>
              </w:r>
            </w:hyperlink>
            <w:r>
              <w:rPr/>
              <w:t xml:space="preserve">,</w:t>
            </w:r>
            <w:hyperlink r:id="rId50" w:history="1">
              <w:r>
                <w:rPr>
                  <w:color w:val="#410a8c"/>
                  <w:u w:val="single"/>
                </w:rPr>
                <w:t xml:space="preserve">Anne-Yvonne Guillerm-Erckelboudt</w:t>
              </w:r>
            </w:hyperlink>
            <w:r>
              <w:rPr/>
              <w:t xml:space="preserve">,</w:t>
            </w:r>
            <w:hyperlink r:id="rId89" w:history="1">
              <w:r>
                <w:rPr>
                  <w:color w:val="#410a8c"/>
                  <w:u w:val="single"/>
                </w:rPr>
                <w:t xml:space="preserve">Cécile Gracianne</w:t>
              </w:r>
            </w:hyperlink>
            <w:r>
              <w:rPr/>
              <w:t xml:space="preserve">,</w:t>
            </w:r>
            <w:hyperlink r:id="rId47"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186" w:history="1">
              <w:r>
                <w:rPr>
                  <w:color w:val="#410a8c"/>
                  <w:u w:val="single"/>
                </w:rPr>
                <w:t xml:space="preserve">hal-03347819v1</w:t>
              </w:r>
            </w:hyperlink>
          </w:p>
        </w:tc>
      </w:tr>
      <w:tr>
        <w:trPr/>
        <w:tc>
          <w:tcPr>
            <w:noWrap/>
          </w:tcPr>
          <w:p>
            <w:pPr>
              <w:spacing w:after="200"/>
            </w:pPr>
            <w:hyperlink r:id="rId187" w:history="1">
              <w:r>
                <w:rPr>
                  <w:color w:val="1e198e"/>
                  <w:b w:val="1"/>
                  <w:bCs w:val="1"/>
                  <w:u w:val="single"/>
                </w:rPr>
                <w:t xml:space="preserve">Influence d’une bactérie antagoniste sur l’expression in planta de gènes du pouvoir pathogène de Gaeumannomyces graminis var. tritici.</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92"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187" w:history="1">
              <w:r>
                <w:rPr>
                  <w:color w:val="#410a8c"/>
                  <w:u w:val="single"/>
                </w:rPr>
                <w:t xml:space="preserve">hal-03347802v1</w:t>
              </w:r>
            </w:hyperlink>
          </w:p>
        </w:tc>
      </w:tr>
      <w:tr>
        <w:trPr/>
        <w:tc>
          <w:tcPr>
            <w:noWrap/>
          </w:tcPr>
          <w:p>
            <w:pPr>
              <w:spacing w:after="200"/>
            </w:pPr>
            <w:hyperlink r:id="rId188" w:history="1">
              <w:r>
                <w:rPr>
                  <w:color w:val="1e198e"/>
                  <w:b w:val="1"/>
                  <w:bCs w:val="1"/>
                  <w:u w:val="single"/>
                </w:rPr>
                <w:t xml:space="preserve">Existence de deux groupes de génotypes dans les populations de Gaeumannomyces graminis var tritici, agent du piétin-échaudage du blé.</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47" w:history="1">
              <w:r>
                <w:rPr>
                  <w:color w:val="#410a8c"/>
                  <w:u w:val="single"/>
                </w:rPr>
                <w:t xml:space="preserve">Kévin Gazengel</w:t>
              </w:r>
            </w:hyperlink>
            <w:r>
              <w:rPr/>
              <w:t xml:space="preserve">,</w:t>
            </w:r>
            <w:hyperlink r:id="rId50" w:history="1">
              <w:r>
                <w:rPr>
                  <w:color w:val="#410a8c"/>
                  <w:u w:val="single"/>
                </w:rPr>
                <w:t xml:space="preserve">Anne-Yvonne Guillerm-Erckelboudt</w:t>
              </w:r>
            </w:hyperlink>
            <w:r>
              <w:rPr/>
              <w:t xml:space="preserve">,</w:t>
            </w:r>
            <w:hyperlink r:id="rId108"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188" w:history="1">
              <w:r>
                <w:rPr>
                  <w:color w:val="#410a8c"/>
                  <w:u w:val="single"/>
                </w:rPr>
                <w:t xml:space="preserve">hal-03347808v1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64"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08"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190" w:history="1">
              <w:r>
                <w:rPr>
                  <w:color w:val="#410a8c"/>
                  <w:u w:val="single"/>
                </w:rPr>
                <w:t xml:space="preserve">⟨10.1002/9781118297674.ch59⟩</w:t>
              </w:r>
            </w:hyperlink>
          </w:p>
          <w:p>
            <w:pPr/>
            <w:r>
              <w:rPr/>
              <w:t xml:space="preserve">Chapitre d'ouvrage</w:t>
            </w:r>
          </w:p>
          <w:p>
            <w:pPr/>
            <w:hyperlink r:id="rId189" w:history="1">
              <w:r>
                <w:rPr>
                  <w:color w:val="#410a8c"/>
                  <w:u w:val="single"/>
                </w:rPr>
                <w:t xml:space="preserve">hal-02803301v1</w:t>
              </w:r>
            </w:hyperlink>
          </w:p>
        </w:tc>
      </w:tr>
      <w:tr>
        <w:trPr/>
        <w:tc>
          <w:tcPr>
            <w:noWrap/>
          </w:tcPr>
          <w:p>
            <w:pPr>
              <w:spacing w:after="200"/>
            </w:pPr>
            <w:hyperlink r:id="rId191" w:history="1">
              <w:r>
                <w:rPr>
                  <w:color w:val="1e198e"/>
                  <w:b w:val="1"/>
                  <w:bCs w:val="1"/>
                  <w:u w:val="single"/>
                </w:rPr>
                <w:t xml:space="preserve">Structure of Phytophthora infestans population in France</w:t>
              </w:r>
            </w:hyperlink>
          </w:p>
          <w:p>
            <w:pPr/>
            <w:hyperlink r:id="rId34" w:history="1">
              <w:r>
                <w:rPr>
                  <w:color w:val="#410a8c"/>
                  <w:u w:val="single"/>
                </w:rPr>
                <w:t xml:space="preserve">Lionel Lebreton</w:t>
              </w:r>
            </w:hyperlink>
            <w:r>
              <w:rPr/>
              <w:t xml:space="preserve">,</w:t>
            </w:r>
            <w:hyperlink r:id="rId129" w:history="1">
              <w:r>
                <w:rPr>
                  <w:color w:val="#410a8c"/>
                  <w:u w:val="single"/>
                </w:rPr>
                <w:t xml:space="preserve">Didier Andrivon</w:t>
              </w:r>
            </w:hyperlink>
          </w:p>
          <w:p>
            <w:pPr/>
            <w:r>
              <w:rPr>
                <w:i w:val="1"/>
                <w:iCs w:val="1"/>
              </w:rPr>
              <w:t xml:space="preserve">Phytophthora infestans 150</w:t>
            </w:r>
            <w:r>
              <w:rPr/>
              <w:t xml:space="preserve">, Boole, 1995</w:t>
            </w:r>
          </w:p>
          <w:p>
            <w:pPr/>
            <w:r>
              <w:rPr/>
              <w:t xml:space="preserve">Chapitre d'ouvrage</w:t>
            </w:r>
          </w:p>
          <w:p>
            <w:pPr/>
            <w:hyperlink r:id="rId191" w:history="1">
              <w:r>
                <w:rPr>
                  <w:color w:val="#410a8c"/>
                  <w:u w:val="single"/>
                </w:rPr>
                <w:t xml:space="preserve">hal-02846301v1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5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lebreton" TargetMode="External"/><Relationship Id="rId8" Type="http://schemas.openxmlformats.org/officeDocument/2006/relationships/hyperlink" Target="https://orcid.org/0000-0003-1759-5269" TargetMode="External"/><Relationship Id="rId9" Type="http://schemas.openxmlformats.org/officeDocument/2006/relationships/hyperlink" Target="https://hal.science/hal-05587477v1" TargetMode="External"/><Relationship Id="rId10" Type="http://schemas.openxmlformats.org/officeDocument/2006/relationships/hyperlink" Target="https://hal.science/search/index/?q=*&amp;authFullName_s=Alix Catry" TargetMode="External"/><Relationship Id="rId11" Type="http://schemas.openxmlformats.org/officeDocument/2006/relationships/hyperlink" Target="https://hal.science/search/index/?q=*&amp;authFullName_s=Simon de Donder" TargetMode="External"/><Relationship Id="rId12" Type="http://schemas.openxmlformats.org/officeDocument/2006/relationships/hyperlink" Target="https://hal.science/search/index/?q=*&amp;authFullName_s=Richard Blanc" TargetMode="External"/><Relationship Id="rId13" Type="http://schemas.openxmlformats.org/officeDocument/2006/relationships/hyperlink" Target="https://hal.science/search/index/?q=*&amp;authFullName_s=Micha&#235;l Denefle" TargetMode="External"/><Relationship Id="rId14" Type="http://schemas.openxmlformats.org/officeDocument/2006/relationships/hyperlink" Target="https://hal.science/search/index/?q=*&amp;authFullName_s=Romain Bouquet" TargetMode="External"/><Relationship Id="rId15" Type="http://schemas.openxmlformats.org/officeDocument/2006/relationships/hyperlink" Target="https://dx.doi.org/10.1016/j.rhisph.2026.101320" TargetMode="External"/><Relationship Id="rId16" Type="http://schemas.openxmlformats.org/officeDocument/2006/relationships/hyperlink" Target="https://hal.science/hal-05140947v1" TargetMode="External"/><Relationship Id="rId17" Type="http://schemas.openxmlformats.org/officeDocument/2006/relationships/hyperlink" Target="https://hal.science/search/index/?q=*&amp;authFullName_s=Lydia Bousset" TargetMode="External"/><Relationship Id="rId18" Type="http://schemas.openxmlformats.org/officeDocument/2006/relationships/hyperlink" Target="https://hal.science/search/index/?q=*&amp;authFullName_s=Magali Ermel" TargetMode="External"/><Relationship Id="rId19" Type="http://schemas.openxmlformats.org/officeDocument/2006/relationships/hyperlink" Target="https://hal.science/search/index/?q=*&amp;authFullName_s=Blandine Bamm&#233;" TargetMode="External"/><Relationship Id="rId20" Type="http://schemas.openxmlformats.org/officeDocument/2006/relationships/hyperlink" Target="https://hal.science/search/index/?q=*&amp;authFullName_s=Annette Penaud" TargetMode="External"/><Relationship Id="rId21" Type="http://schemas.openxmlformats.org/officeDocument/2006/relationships/hyperlink" Target="https://hal.science/search/index/?q=*&amp;authFullName_s=Julien Carpezat" TargetMode="External"/><Relationship Id="rId22" Type="http://schemas.openxmlformats.org/officeDocument/2006/relationships/hyperlink" Target="https://dx.doi.org/10.1111/ppa.70010" TargetMode="External"/><Relationship Id="rId23" Type="http://schemas.openxmlformats.org/officeDocument/2006/relationships/hyperlink" Target="https://hal.science/hal-05391655v1" TargetMode="External"/><Relationship Id="rId24" Type="http://schemas.openxmlformats.org/officeDocument/2006/relationships/hyperlink" Target="https://hal.science/search/index/?q=*&amp;authFullName_s=Juliette M. Carpentier" TargetMode="External"/><Relationship Id="rId25" Type="http://schemas.openxmlformats.org/officeDocument/2006/relationships/hyperlink" Target="https://hal.science/search/index/?q=*&amp;authFullName_s=St&#233;phane Derocles" TargetMode="External"/><Relationship Id="rId26" Type="http://schemas.openxmlformats.org/officeDocument/2006/relationships/hyperlink" Target="https://hal.science/search/index/?q=*&amp;authFullName_s=Sylvain Ch&#233;reau" TargetMode="External"/><Relationship Id="rId27" Type="http://schemas.openxmlformats.org/officeDocument/2006/relationships/hyperlink" Target="https://hal.science/search/index/?q=*&amp;authFullName_s=Bruno Marquer" TargetMode="External"/><Relationship Id="rId28" Type="http://schemas.openxmlformats.org/officeDocument/2006/relationships/hyperlink" Target="https://hal.science/search/index/?q=*&amp;authFullName_s=Juliette Linglin" TargetMode="External"/><Relationship Id="rId29" Type="http://schemas.openxmlformats.org/officeDocument/2006/relationships/hyperlink" Target="https://dx.doi.org/10.1128/msystems.01269-25" TargetMode="External"/><Relationship Id="rId30" Type="http://schemas.openxmlformats.org/officeDocument/2006/relationships/hyperlink" Target="https://hal.science/hal-04757687v1" TargetMode="External"/><Relationship Id="rId31" Type="http://schemas.openxmlformats.org/officeDocument/2006/relationships/hyperlink" Target="https://hal.science/search/index/?q=*&amp;authFullName_s=Josselin Montarry" TargetMode="External"/><Relationship Id="rId32" Type="http://schemas.openxmlformats.org/officeDocument/2006/relationships/hyperlink" Target="https://hal.science/search/index/?q=*&amp;authFullName_s=Marine Biget" TargetMode="External"/><Relationship Id="rId33" Type="http://schemas.openxmlformats.org/officeDocument/2006/relationships/hyperlink" Target="https://hal.science/search/index/?q=*&amp;authFullName_s=Sylvain Chereau" TargetMode="External"/><Relationship Id="rId34" Type="http://schemas.openxmlformats.org/officeDocument/2006/relationships/hyperlink" Target="https://hal.science/search/index/?q=*&amp;authFullName_s=Lionel Lebreton" TargetMode="External"/><Relationship Id="rId35" Type="http://schemas.openxmlformats.org/officeDocument/2006/relationships/hyperlink" Target="https://hal.science/search/index/?q=*&amp;authFullName_s=Eric Grenier" TargetMode="External"/><Relationship Id="rId36" Type="http://schemas.openxmlformats.org/officeDocument/2006/relationships/hyperlink" Target="https://dx.doi.org/10.1163/15685411-bja10361" TargetMode="External"/><Relationship Id="rId37" Type="http://schemas.openxmlformats.org/officeDocument/2006/relationships/hyperlink" Target="https://hal.inrae.fr/hal-03700611v1" TargetMode="External"/><Relationship Id="rId38" Type="http://schemas.openxmlformats.org/officeDocument/2006/relationships/hyperlink" Target="https://hal.science/search/index/?q=*&amp;authFullName_s=Anani Amegan Missinou" TargetMode="External"/><Relationship Id="rId39" Type="http://schemas.openxmlformats.org/officeDocument/2006/relationships/hyperlink" Target="https://hal.science/search/index/?q=*&amp;authFullName_s=Julie Ferreira de Carvalho" TargetMode="External"/><Relationship Id="rId40" Type="http://schemas.openxmlformats.org/officeDocument/2006/relationships/hyperlink" Target="https://hal.science/search/index/?q=*&amp;authFullName_s=Nathalie Marnet" TargetMode="External"/><Relationship Id="rId41" Type="http://schemas.openxmlformats.org/officeDocument/2006/relationships/hyperlink" Target="https://hal.science/search/index/?q=*&amp;authFullName_s=Thomas Delhaye" TargetMode="External"/><Relationship Id="rId42" Type="http://schemas.openxmlformats.org/officeDocument/2006/relationships/hyperlink" Target="https://hal.science/search/index/?q=*&amp;authFullName_s=Oumayma Hamzaoui" TargetMode="External"/><Relationship Id="rId43" Type="http://schemas.openxmlformats.org/officeDocument/2006/relationships/hyperlink" Target="https://dx.doi.org/10.1021/acs.jafc.1c08118" TargetMode="External"/><Relationship Id="rId44" Type="http://schemas.openxmlformats.org/officeDocument/2006/relationships/hyperlink" Target="https://hal.inrae.fr/hal-03407614v1" TargetMode="External"/><Relationship Id="rId45" Type="http://schemas.openxmlformats.org/officeDocument/2006/relationships/hyperlink" Target="https://hal.science/search/index/?q=*&amp;authFullName_s=Christophe Mougel" TargetMode="External"/><Relationship Id="rId46" Type="http://schemas.openxmlformats.org/officeDocument/2006/relationships/hyperlink" Target="https://hal.inrae.fr/hal-02979591v1" TargetMode="External"/><Relationship Id="rId47" Type="http://schemas.openxmlformats.org/officeDocument/2006/relationships/hyperlink" Target="https://hal.science/search/index/?q=*&amp;authFullName_s=K&#233;vin Gazengel" TargetMode="External"/><Relationship Id="rId48" Type="http://schemas.openxmlformats.org/officeDocument/2006/relationships/hyperlink" Target="https://hal.science/search/index/?q=*&amp;authFullName_s=Nicolas Lapalu" TargetMode="External"/><Relationship Id="rId49" Type="http://schemas.openxmlformats.org/officeDocument/2006/relationships/hyperlink" Target="https://hal.science/search/index/?q=*&amp;authFullName_s=Jo&#235;lle Amselem" TargetMode="External"/><Relationship Id="rId50" Type="http://schemas.openxmlformats.org/officeDocument/2006/relationships/hyperlink" Target="https://hal.science/search/index/?q=*&amp;authFullName_s=Anne-Yvonne Guillerm-Erckelboudt" TargetMode="External"/><Relationship Id="rId51" Type="http://schemas.openxmlformats.org/officeDocument/2006/relationships/hyperlink" Target="https://dx.doi.org/10.1371/journal.pone.0236429" TargetMode="External"/><Relationship Id="rId52" Type="http://schemas.openxmlformats.org/officeDocument/2006/relationships/hyperlink" Target="https://hal.inrae.fr/hal-03140131v1" TargetMode="External"/><Relationship Id="rId53" Type="http://schemas.openxmlformats.org/officeDocument/2006/relationships/hyperlink" Target="https://hal.science/search/index/?q=*&amp;authFullName_s=Camille Gautier" TargetMode="External"/><Relationship Id="rId54" Type="http://schemas.openxmlformats.org/officeDocument/2006/relationships/hyperlink" Target="https://hal.science/search/index/?q=*&amp;authFullName_s=Lisa Martinez" TargetMode="External"/><Relationship Id="rId55" Type="http://schemas.openxmlformats.org/officeDocument/2006/relationships/hyperlink" Target="https://hal.science/search/index/?q=*&amp;authFullName_s=Sylvain Fournet" TargetMode="External"/><Relationship Id="rId56" Type="http://schemas.openxmlformats.org/officeDocument/2006/relationships/hyperlink" Target="https://hal.science/search/index/?q=*&amp;authFullName_s=Jean-Claude Yvin" TargetMode="External"/><Relationship Id="rId57" Type="http://schemas.openxmlformats.org/officeDocument/2006/relationships/hyperlink" Target="https://dx.doi.org/10.3389/fmicb.2020.536932" TargetMode="External"/><Relationship Id="rId58" Type="http://schemas.openxmlformats.org/officeDocument/2006/relationships/hyperlink" Target="https://univ-rennes.hal.science/hal-02865290v1" TargetMode="External"/><Relationship Id="rId59" Type="http://schemas.openxmlformats.org/officeDocument/2006/relationships/hyperlink" Target="https://hal.science/search/index/?q=*&amp;authFullName_s=M. Ourry" TargetMode="External"/><Relationship Id="rId60" Type="http://schemas.openxmlformats.org/officeDocument/2006/relationships/hyperlink" Target="https://hal.science/search/index/?q=*&amp;authFullName_s=V. Lopez" TargetMode="External"/><Relationship Id="rId61" Type="http://schemas.openxmlformats.org/officeDocument/2006/relationships/hyperlink" Target="https://hal.science/search/index/?q=*&amp;authFullName_s=M. Herv&#233;" TargetMode="External"/><Relationship Id="rId62" Type="http://schemas.openxmlformats.org/officeDocument/2006/relationships/hyperlink" Target="https://dx.doi.org/10.1093/femsec/fiaa028" TargetMode="External"/><Relationship Id="rId63" Type="http://schemas.openxmlformats.org/officeDocument/2006/relationships/hyperlink" Target="https://hal.inrae.fr/hal-02624824v2" TargetMode="External"/><Relationship Id="rId64" Type="http://schemas.openxmlformats.org/officeDocument/2006/relationships/hyperlink" Target="https://hal.science/search/index/?q=*&amp;authFullName_s=St&#233;phanie Daval" TargetMode="External"/><Relationship Id="rId65" Type="http://schemas.openxmlformats.org/officeDocument/2006/relationships/hyperlink" Target="https://hal.science/search/index/?q=*&amp;authFullName_s=Arnaud Belcour" TargetMode="External"/><Relationship Id="rId66" Type="http://schemas.openxmlformats.org/officeDocument/2006/relationships/hyperlink" Target="https://dx.doi.org/10.1111/1751-7915.13634" TargetMode="External"/><Relationship Id="rId67" Type="http://schemas.openxmlformats.org/officeDocument/2006/relationships/hyperlink" Target="https://institut-agro-rennes-angers.hal.science/hal-01943250v1" TargetMode="External"/><Relationship Id="rId68" Type="http://schemas.openxmlformats.org/officeDocument/2006/relationships/hyperlink" Target="https://hal.science/search/index/?q=*&amp;authFullName_s=Ludovic Legrand" TargetMode="External"/><Relationship Id="rId69" Type="http://schemas.openxmlformats.org/officeDocument/2006/relationships/hyperlink" Target="https://hal.science/search/index/?q=*&amp;authFullName_s=Jerome Gouzy" TargetMode="External"/><Relationship Id="rId70" Type="http://schemas.openxmlformats.org/officeDocument/2006/relationships/hyperlink" Target="https://dx.doi.org/10.1016/j.ygeno.2018.11.013" TargetMode="External"/><Relationship Id="rId71" Type="http://schemas.openxmlformats.org/officeDocument/2006/relationships/hyperlink" Target="https://hal.science/hal-02094715v1" TargetMode="External"/><Relationship Id="rId72" Type="http://schemas.openxmlformats.org/officeDocument/2006/relationships/hyperlink" Target="https://hal.science/search/index/?q=*&amp;authFullName_s=Morgane Ourry" TargetMode="External"/><Relationship Id="rId73" Type="http://schemas.openxmlformats.org/officeDocument/2006/relationships/hyperlink" Target="https://dx.doi.org/10.1371/journal.pone.0204195" TargetMode="External"/><Relationship Id="rId74" Type="http://schemas.openxmlformats.org/officeDocument/2006/relationships/hyperlink" Target="https://hal.inrae.fr/hal-02622715v1" TargetMode="External"/><Relationship Id="rId75" Type="http://schemas.openxmlformats.org/officeDocument/2006/relationships/hyperlink" Target="https://dx.doi.org/10.1111/ppa.12853" TargetMode="External"/><Relationship Id="rId76" Type="http://schemas.openxmlformats.org/officeDocument/2006/relationships/hyperlink" Target="https://normandie-univ.hal.science/hal-02184354v1" TargetMode="External"/><Relationship Id="rId77" Type="http://schemas.openxmlformats.org/officeDocument/2006/relationships/hyperlink" Target="https://hal.science/search/index/?q=*&amp;authFullName_s=Val&#233;rie Chaminade" TargetMode="External"/><Relationship Id="rId78" Type="http://schemas.openxmlformats.org/officeDocument/2006/relationships/hyperlink" Target="https://hal.science/search/index/?q=*&amp;authFullName_s=Maxime Herv&#233;" TargetMode="External"/><Relationship Id="rId79" Type="http://schemas.openxmlformats.org/officeDocument/2006/relationships/hyperlink" Target="https://dx.doi.org/10.3389/fevo.2018.00091" TargetMode="External"/><Relationship Id="rId80" Type="http://schemas.openxmlformats.org/officeDocument/2006/relationships/hyperlink" Target="https://hal.science/hal-01661250v1" TargetMode="External"/><Relationship Id="rId81" Type="http://schemas.openxmlformats.org/officeDocument/2006/relationships/hyperlink" Target="https://hal.science/search/index/?q=*&amp;authFullName_s=Tom Lachaise" TargetMode="External"/><Relationship Id="rId82" Type="http://schemas.openxmlformats.org/officeDocument/2006/relationships/hyperlink" Target="https://dx.doi.org/10.1111/1744-7917.12478" TargetMode="External"/><Relationship Id="rId83" Type="http://schemas.openxmlformats.org/officeDocument/2006/relationships/hyperlink" Target="https://hal.science/hal-01345818v1" TargetMode="External"/><Relationship Id="rId84" Type="http://schemas.openxmlformats.org/officeDocument/2006/relationships/hyperlink" Target="https://hal.science/search/index/?q=*&amp;authFullName_s=St&#233;phane Jumel" TargetMode="External"/><Relationship Id="rId85" Type="http://schemas.openxmlformats.org/officeDocument/2006/relationships/hyperlink" Target="https://hal.science/search/index/?q=*&amp;authFullName_s=Herv&#233; Picault" TargetMode="External"/><Relationship Id="rId86" Type="http://schemas.openxmlformats.org/officeDocument/2006/relationships/hyperlink" Target="https://hal.science/search/index/?q=*&amp;authFullName_s=Claude Domin" TargetMode="External"/><Relationship Id="rId87" Type="http://schemas.openxmlformats.org/officeDocument/2006/relationships/hyperlink" Target="https://dx.doi.org/10.1007/s10658-015-0739-z" TargetMode="External"/><Relationship Id="rId88" Type="http://schemas.openxmlformats.org/officeDocument/2006/relationships/hyperlink" Target="https://hal.science/hal-01208757v1" TargetMode="External"/><Relationship Id="rId89" Type="http://schemas.openxmlformats.org/officeDocument/2006/relationships/hyperlink" Target="https://hal.science/search/index/?q=*&amp;authFullName_s=C&#233;cile Gracianne" TargetMode="External"/><Relationship Id="rId90" Type="http://schemas.openxmlformats.org/officeDocument/2006/relationships/hyperlink" Target="https://dx.doi.org/10.1111/ppa.12062" TargetMode="External"/><Relationship Id="rId91" Type="http://schemas.openxmlformats.org/officeDocument/2006/relationships/hyperlink" Target="https://hal.science/hal-01208686v1" TargetMode="External"/><Relationship Id="rId92" Type="http://schemas.openxmlformats.org/officeDocument/2006/relationships/hyperlink" Target="https://hal.science/search/index/?q=*&amp;authFullName_s=Morgane Boutin" TargetMode="External"/><Relationship Id="rId93" Type="http://schemas.openxmlformats.org/officeDocument/2006/relationships/hyperlink" Target="https://dx.doi.org/10.1016/j.fgb.2013.09.009" TargetMode="External"/><Relationship Id="rId94" Type="http://schemas.openxmlformats.org/officeDocument/2006/relationships/hyperlink" Target="https://hal.science/hal-01004552v1" TargetMode="External"/><Relationship Id="rId95" Type="http://schemas.openxmlformats.org/officeDocument/2006/relationships/hyperlink" Target="https://hal.science/search/index/?q=*&amp;authFullName_s=Marie Gosme" TargetMode="External"/><Relationship Id="rId96" Type="http://schemas.openxmlformats.org/officeDocument/2006/relationships/hyperlink" Target="https://hal.science/search/index/?q=*&amp;authFullName_s=Alain A. Sarniguet" TargetMode="External"/><Relationship Id="rId97" Type="http://schemas.openxmlformats.org/officeDocument/2006/relationships/hyperlink" Target="https://hal.science/search/index/?q=*&amp;authFullName_s=P. P. Lucas" TargetMode="External"/><Relationship Id="rId98" Type="http://schemas.openxmlformats.org/officeDocument/2006/relationships/hyperlink" Target="https://hal.science/search/index/?q=*&amp;authFullName_s=C. A. C. A. Gilligan" TargetMode="External"/><Relationship Id="rId99" Type="http://schemas.openxmlformats.org/officeDocument/2006/relationships/hyperlink" Target="https://dx.doi.org/10.1111/aab.12060" TargetMode="External"/><Relationship Id="rId100" Type="http://schemas.openxmlformats.org/officeDocument/2006/relationships/hyperlink" Target="https://api.istex.fr/ark:/67375/WNG-1SD724KG-Q/fulltext.pdf?sid=hal" TargetMode="External"/><Relationship Id="rId101" Type="http://schemas.openxmlformats.org/officeDocument/2006/relationships/hyperlink" Target="https://hal.science/hal-01208629v1" TargetMode="External"/><Relationship Id="rId102" Type="http://schemas.openxmlformats.org/officeDocument/2006/relationships/hyperlink" Target="https://hal.science/search/index/?q=*&amp;authFullName_s=Muriel Marchi" TargetMode="External"/><Relationship Id="rId103" Type="http://schemas.openxmlformats.org/officeDocument/2006/relationships/hyperlink" Target="https://hal.science/search/index/?q=*&amp;authFullName_s=Claude Rispe" TargetMode="External"/><Relationship Id="rId104" Type="http://schemas.openxmlformats.org/officeDocument/2006/relationships/hyperlink" Target="https://hal.science/search/index/?q=*&amp;authFullName_s=Jean-Pierre Gauthier" TargetMode="External"/><Relationship Id="rId105" Type="http://schemas.openxmlformats.org/officeDocument/2006/relationships/hyperlink" Target="https://dx.doi.org/10.1111/1758-2229.12048" TargetMode="External"/><Relationship Id="rId106" Type="http://schemas.openxmlformats.org/officeDocument/2006/relationships/hyperlink" Target="https://api.istex.fr/document/DC3E51FDFC087840E465C867B6B5D26B1DBFC217/fulltext/pdf?sid=hal" TargetMode="External"/><Relationship Id="rId107" Type="http://schemas.openxmlformats.org/officeDocument/2006/relationships/hyperlink" Target="https://hal.science/hal-01208672v1" TargetMode="External"/><Relationship Id="rId108" Type="http://schemas.openxmlformats.org/officeDocument/2006/relationships/hyperlink" Target="https://hal.science/search/index/?q=*&amp;authFullName_s=Alain Sarniguet" TargetMode="External"/><Relationship Id="rId109" Type="http://schemas.openxmlformats.org/officeDocument/2006/relationships/hyperlink" Target="https://dx.doi.org/10.1007/s11557-012-0872-4" TargetMode="External"/><Relationship Id="rId110" Type="http://schemas.openxmlformats.org/officeDocument/2006/relationships/hyperlink" Target="https://hal.inrae.fr/hal-02651447v1" TargetMode="External"/><Relationship Id="rId111" Type="http://schemas.openxmlformats.org/officeDocument/2006/relationships/hyperlink" Target="https://dx.doi.org/10.1111/j.1364-3703.2011.00715.x" TargetMode="External"/><Relationship Id="rId112" Type="http://schemas.openxmlformats.org/officeDocument/2006/relationships/hyperlink" Target="https://hal.inrae.fr/hal-02662269v1" TargetMode="External"/><Relationship Id="rId113" Type="http://schemas.openxmlformats.org/officeDocument/2006/relationships/hyperlink" Target="https://dx.doi.org/10.1111/j.1365-3059.2009.02158.x" TargetMode="External"/><Relationship Id="rId114" Type="http://schemas.openxmlformats.org/officeDocument/2006/relationships/hyperlink" Target="https://hal.inrae.fr/hal-02664675v1" TargetMode="External"/><Relationship Id="rId115" Type="http://schemas.openxmlformats.org/officeDocument/2006/relationships/hyperlink" Target="https://hal.science/search/index/?q=*&amp;authFullName_s=Philippe P. Lucas" TargetMode="External"/><Relationship Id="rId116" Type="http://schemas.openxmlformats.org/officeDocument/2006/relationships/hyperlink" Target="https://hal.science/search/index/?q=*&amp;authFullName_s=Serge Carrillo" TargetMode="External"/><Relationship Id="rId117" Type="http://schemas.openxmlformats.org/officeDocument/2006/relationships/hyperlink" Target="https://hal.science/search/index/?q=*&amp;authFullName_s=E. Masson" TargetMode="External"/><Relationship Id="rId118" Type="http://schemas.openxmlformats.org/officeDocument/2006/relationships/hyperlink" Target="https://hal.inrae.fr/hal-02664697v1" TargetMode="External"/><Relationship Id="rId119" Type="http://schemas.openxmlformats.org/officeDocument/2006/relationships/hyperlink" Target="https://hal.science/search/index/?q=*&amp;authFullName_s=Matthieu Barret" TargetMode="External"/><Relationship Id="rId120" Type="http://schemas.openxmlformats.org/officeDocument/2006/relationships/hyperlink" Target="https://hal.inrae.fr/hal-02663122v1" TargetMode="External"/><Relationship Id="rId121" Type="http://schemas.openxmlformats.org/officeDocument/2006/relationships/hyperlink" Target="https://hal.science/search/index/?q=*&amp;authFullName_s=Laetitia Willocquet" TargetMode="External"/><Relationship Id="rId122" Type="http://schemas.openxmlformats.org/officeDocument/2006/relationships/hyperlink" Target="https://dx.doi.org/10.1111/j.1365-3059.2008.01834.x" TargetMode="External"/><Relationship Id="rId123" Type="http://schemas.openxmlformats.org/officeDocument/2006/relationships/hyperlink" Target="https://hal.inrae.fr/hal-02654923v1" TargetMode="External"/><Relationship Id="rId124" Type="http://schemas.openxmlformats.org/officeDocument/2006/relationships/hyperlink" Target="https://hal.science/search/index/?q=*&amp;authFullName_s=Philippe Lucas" TargetMode="External"/><Relationship Id="rId125" Type="http://schemas.openxmlformats.org/officeDocument/2006/relationships/hyperlink" Target="https://dx.doi.org/10.1111/j.1462-2920.2006.01166.x" TargetMode="External"/><Relationship Id="rId126" Type="http://schemas.openxmlformats.org/officeDocument/2006/relationships/hyperlink" Target="https://api.istex.fr/ark:/67375/WNG-MH57SM7G-3/fulltext.pdf?sid=hal" TargetMode="External"/><Relationship Id="rId127" Type="http://schemas.openxmlformats.org/officeDocument/2006/relationships/hyperlink" Target="https://hal.inrae.fr/hal-02689419v1" TargetMode="External"/><Relationship Id="rId128" Type="http://schemas.openxmlformats.org/officeDocument/2006/relationships/hyperlink" Target="https://hal.science/search/index/?q=*&amp;authFullName_s=J.M. Lucas" TargetMode="External"/><Relationship Id="rId129" Type="http://schemas.openxmlformats.org/officeDocument/2006/relationships/hyperlink" Target="https://hal.science/search/index/?q=*&amp;authFullName_s=Didier Andrivon" TargetMode="External"/><Relationship Id="rId130" Type="http://schemas.openxmlformats.org/officeDocument/2006/relationships/hyperlink" Target="https://hal.inrae.fr/hal-02690618v1" TargetMode="External"/><Relationship Id="rId131" Type="http://schemas.openxmlformats.org/officeDocument/2006/relationships/hyperlink" Target="https://hal.science/search/index/?q=*&amp;authFullName_s=S. Duvauchelle" TargetMode="External"/><Relationship Id="rId132" Type="http://schemas.openxmlformats.org/officeDocument/2006/relationships/hyperlink" Target="https://hal.science/search/index/?q=*&amp;authFullName_s=Dominique Emery" TargetMode="External"/><Relationship Id="rId133" Type="http://schemas.openxmlformats.org/officeDocument/2006/relationships/hyperlink" Target="https://hal.science/search/index/?q=*&amp;authFullName_s=V. Lherbier" TargetMode="External"/><Relationship Id="rId134" Type="http://schemas.openxmlformats.org/officeDocument/2006/relationships/hyperlink" Target="https://hal.inrae.fr/hal-02685971v1" TargetMode="External"/><Relationship Id="rId135" Type="http://schemas.openxmlformats.org/officeDocument/2006/relationships/hyperlink" Target="https://hal.science/search/index/?q=*&amp;authFullName_s=C. Laurent" TargetMode="External"/><Relationship Id="rId136" Type="http://schemas.openxmlformats.org/officeDocument/2006/relationships/hyperlink" Target="https://hal.inrae.fr/hal-02690614v1" TargetMode="External"/><Relationship Id="rId137" Type="http://schemas.openxmlformats.org/officeDocument/2006/relationships/hyperlink" Target="https://hal.inrae.fr/hal-02691177v1" TargetMode="External"/><Relationship Id="rId138" Type="http://schemas.openxmlformats.org/officeDocument/2006/relationships/hyperlink" Target="https://hal.inrae.fr/hal-02692179v1" TargetMode="External"/><Relationship Id="rId139" Type="http://schemas.openxmlformats.org/officeDocument/2006/relationships/hyperlink" Target="https://hal.inrae.fr/hal-02686394v1" TargetMode="External"/><Relationship Id="rId140" Type="http://schemas.openxmlformats.org/officeDocument/2006/relationships/hyperlink" Target="https://hal.science/search/index/?q=*&amp;authFullName_s=B. Le Cam" TargetMode="External"/><Relationship Id="rId141" Type="http://schemas.openxmlformats.org/officeDocument/2006/relationships/hyperlink" Target="https://hal.science/search/index/?q=*&amp;authFullName_s=P. Massiot" TargetMode="External"/><Relationship Id="rId142" Type="http://schemas.openxmlformats.org/officeDocument/2006/relationships/hyperlink" Target="https://hal.science/search/index/?q=*&amp;authFullName_s=Francis Rouxel" TargetMode="External"/><Relationship Id="rId143" Type="http://schemas.openxmlformats.org/officeDocument/2006/relationships/hyperlink" Target="https://hal.inrae.fr/hal-02697283v1" TargetMode="External"/><Relationship Id="rId144" Type="http://schemas.openxmlformats.org/officeDocument/2006/relationships/hyperlink" Target="https://hal.science/search/index/?q=*&amp;authFullName_s=V. L'Herbier" TargetMode="External"/><Relationship Id="rId145" Type="http://schemas.openxmlformats.org/officeDocument/2006/relationships/hyperlink" Target="https://hal.science/hal-05101597v1" TargetMode="External"/><Relationship Id="rId146" Type="http://schemas.openxmlformats.org/officeDocument/2006/relationships/hyperlink" Target="https://hal.science/search/index/?q=*&amp;authFullName_s=Nathan Vannier" TargetMode="External"/><Relationship Id="rId147" Type="http://schemas.openxmlformats.org/officeDocument/2006/relationships/hyperlink" Target="https://hal.science/hal-04555705v1" TargetMode="External"/><Relationship Id="rId148" Type="http://schemas.openxmlformats.org/officeDocument/2006/relationships/hyperlink" Target="https://hal.inrae.fr/hal-03349078v1" TargetMode="External"/><Relationship Id="rId149" Type="http://schemas.openxmlformats.org/officeDocument/2006/relationships/hyperlink" Target="https://hal.science/search/index/?q=*&amp;authFullName_s=Julie Aubert" TargetMode="External"/><Relationship Id="rId150" Type="http://schemas.openxmlformats.org/officeDocument/2006/relationships/hyperlink" Target="https://hal.science/search/index/?q=*&amp;authFullName_s=Anne-Marie Cortesero" TargetMode="External"/><Relationship Id="rId151" Type="http://schemas.openxmlformats.org/officeDocument/2006/relationships/hyperlink" Target="https://hal.inrae.fr/hal-03347772v1" TargetMode="External"/><Relationship Id="rId152" Type="http://schemas.openxmlformats.org/officeDocument/2006/relationships/hyperlink" Target="https://hal.science/search/index/?q=*&amp;authFullName_s=Marchi Muriel" TargetMode="External"/><Relationship Id="rId153" Type="http://schemas.openxmlformats.org/officeDocument/2006/relationships/hyperlink" Target="https://hal.science/search/index/?q=*&amp;authFullName_s=Charline Lecomte" TargetMode="External"/><Relationship Id="rId154" Type="http://schemas.openxmlformats.org/officeDocument/2006/relationships/hyperlink" Target="https://hal.science/search/index/?q=*&amp;authFullName_s=C. Rispe" TargetMode="External"/><Relationship Id="rId155" Type="http://schemas.openxmlformats.org/officeDocument/2006/relationships/hyperlink" Target="https://hal.inrae.fr/hal-03349047v1" TargetMode="External"/><Relationship Id="rId156" Type="http://schemas.openxmlformats.org/officeDocument/2006/relationships/hyperlink" Target="https://hal.inrae.fr/hal-03349032v1" TargetMode="External"/><Relationship Id="rId157" Type="http://schemas.openxmlformats.org/officeDocument/2006/relationships/hyperlink" Target="https://hal.inrae.fr/hal-03349037v1" TargetMode="External"/><Relationship Id="rId158" Type="http://schemas.openxmlformats.org/officeDocument/2006/relationships/hyperlink" Target="https://hal.inrae.fr/hal-03349034v1" TargetMode="External"/><Relationship Id="rId159" Type="http://schemas.openxmlformats.org/officeDocument/2006/relationships/hyperlink" Target="https://hal.inrae.fr/hal-02767587v1" TargetMode="External"/><Relationship Id="rId160" Type="http://schemas.openxmlformats.org/officeDocument/2006/relationships/hyperlink" Target="https://hal.inrae.fr/hal-02768478v1" TargetMode="External"/><Relationship Id="rId161" Type="http://schemas.openxmlformats.org/officeDocument/2006/relationships/hyperlink" Target="https://hal.inrae.fr/hal-02768562v1" TargetMode="External"/><Relationship Id="rId162" Type="http://schemas.openxmlformats.org/officeDocument/2006/relationships/hyperlink" Target="https://hal.science/search/index/?q=*&amp;authFullName_s=C. Sarniguet" TargetMode="External"/><Relationship Id="rId163" Type="http://schemas.openxmlformats.org/officeDocument/2006/relationships/hyperlink" Target="https://hal.inrae.fr/hal-02771108v1" TargetMode="External"/><Relationship Id="rId164" Type="http://schemas.openxmlformats.org/officeDocument/2006/relationships/hyperlink" Target="https://hal.inrae.fr/hal-02839280v1" TargetMode="External"/><Relationship Id="rId165" Type="http://schemas.openxmlformats.org/officeDocument/2006/relationships/hyperlink" Target="https://hal.inrae.fr/hal-03348609v1" TargetMode="External"/><Relationship Id="rId166" Type="http://schemas.openxmlformats.org/officeDocument/2006/relationships/hyperlink" Target="https://hal.inrae.fr/hal-03232457v1" TargetMode="External"/><Relationship Id="rId167" Type="http://schemas.openxmlformats.org/officeDocument/2006/relationships/hyperlink" Target="https://hal.science/search/index/?q=*&amp;authFullName_s=Anne Marie Cortesero" TargetMode="External"/><Relationship Id="rId168" Type="http://schemas.openxmlformats.org/officeDocument/2006/relationships/hyperlink" Target="https://hal.inrae.fr/hal-03348615v1" TargetMode="External"/><Relationship Id="rId169" Type="http://schemas.openxmlformats.org/officeDocument/2006/relationships/hyperlink" Target="https://hal.inrae.fr/hal-03348613v1" TargetMode="External"/><Relationship Id="rId170" Type="http://schemas.openxmlformats.org/officeDocument/2006/relationships/hyperlink" Target="https://hal.inrae.fr/hal-03348616v1" TargetMode="External"/><Relationship Id="rId171" Type="http://schemas.openxmlformats.org/officeDocument/2006/relationships/hyperlink" Target="https://hal.inrae.fr/hal-03348606v1" TargetMode="External"/><Relationship Id="rId172" Type="http://schemas.openxmlformats.org/officeDocument/2006/relationships/hyperlink" Target="https://hal.inrae.fr/hal-03231661v1" TargetMode="External"/><Relationship Id="rId173" Type="http://schemas.openxmlformats.org/officeDocument/2006/relationships/hyperlink" Target="https://hal.inrae.fr/hal-03348604v1" TargetMode="External"/><Relationship Id="rId174" Type="http://schemas.openxmlformats.org/officeDocument/2006/relationships/hyperlink" Target="https://hal.inrae.fr/hal-03347842v1" TargetMode="External"/><Relationship Id="rId175" Type="http://schemas.openxmlformats.org/officeDocument/2006/relationships/hyperlink" Target="https://hal.science/hal-01208772v1" TargetMode="External"/><Relationship Id="rId176" Type="http://schemas.openxmlformats.org/officeDocument/2006/relationships/hyperlink" Target="https://hal.science/search/index/?q=*&amp;authFullName_s=J. Denonfoux" TargetMode="External"/><Relationship Id="rId177" Type="http://schemas.openxmlformats.org/officeDocument/2006/relationships/hyperlink" Target="https://hal.science/search/index/?q=*&amp;authFullName_s=C. Wahl" TargetMode="External"/><Relationship Id="rId178" Type="http://schemas.openxmlformats.org/officeDocument/2006/relationships/hyperlink" Target="https://hal.science/search/index/?q=*&amp;authFullName_s=Y. Laurent" TargetMode="External"/><Relationship Id="rId179" Type="http://schemas.openxmlformats.org/officeDocument/2006/relationships/hyperlink" Target="https://hal.inrae.fr/hal-03347741v1" TargetMode="External"/><Relationship Id="rId180" Type="http://schemas.openxmlformats.org/officeDocument/2006/relationships/hyperlink" Target="https://hal.inrae.fr/hal-03347750v1" TargetMode="External"/><Relationship Id="rId181" Type="http://schemas.openxmlformats.org/officeDocument/2006/relationships/hyperlink" Target="https://hal.inrae.fr/hal-03347784v1" TargetMode="External"/><Relationship Id="rId182" Type="http://schemas.openxmlformats.org/officeDocument/2006/relationships/hyperlink" Target="https://hal.inrae.fr/hal-03347835v1" TargetMode="External"/><Relationship Id="rId183" Type="http://schemas.openxmlformats.org/officeDocument/2006/relationships/hyperlink" Target="https://hal.science/search/index/?q=*&amp;authFullName_s=Maxime R Herv&#233;" TargetMode="External"/><Relationship Id="rId184" Type="http://schemas.openxmlformats.org/officeDocument/2006/relationships/hyperlink" Target="https://hal.inrae.fr/hal-03347848v1" TargetMode="External"/><Relationship Id="rId185" Type="http://schemas.openxmlformats.org/officeDocument/2006/relationships/hyperlink" Target="https://hal.inrae.fr/hal-03347496v1" TargetMode="External"/><Relationship Id="rId186" Type="http://schemas.openxmlformats.org/officeDocument/2006/relationships/hyperlink" Target="https://hal.inrae.fr/hal-03347819v1" TargetMode="External"/><Relationship Id="rId187" Type="http://schemas.openxmlformats.org/officeDocument/2006/relationships/hyperlink" Target="https://hal.inrae.fr/hal-03347802v1" TargetMode="External"/><Relationship Id="rId188" Type="http://schemas.openxmlformats.org/officeDocument/2006/relationships/hyperlink" Target="https://hal.inrae.fr/hal-03347808v1" TargetMode="External"/><Relationship Id="rId189" Type="http://schemas.openxmlformats.org/officeDocument/2006/relationships/hyperlink" Target="https://hal.inrae.fr/hal-02803301v1" TargetMode="External"/><Relationship Id="rId190" Type="http://schemas.openxmlformats.org/officeDocument/2006/relationships/hyperlink" Target="https://dx.doi.org/10.1002/9781118297674.ch59" TargetMode="External"/><Relationship Id="rId191" Type="http://schemas.openxmlformats.org/officeDocument/2006/relationships/hyperlink" Target="https://hal.inrae.fr/hal-02846301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Lebreton</dc:title>
  <dc:description>CV</dc:description>
  <dc:subject/>
  <cp:keywords/>
  <cp:category/>
  <cp:lastModifiedBy/>
  <dcterms:created xsi:type="dcterms:W3CDTF">2026-04-11T15:36:31+02:00</dcterms:created>
  <dcterms:modified xsi:type="dcterms:W3CDTF">2026-04-11T15:36:31+02:00</dcterms:modified>
</cp:coreProperties>
</file>

<file path=docProps/custom.xml><?xml version="1.0" encoding="utf-8"?>
<Properties xmlns="http://schemas.openxmlformats.org/officeDocument/2006/custom-properties" xmlns:vt="http://schemas.openxmlformats.org/officeDocument/2006/docPropsVTypes"/>
</file>