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58730158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Magali Demoor </w:t></w:r><w:r><w:rPr><w:color w:val="641e6e"/></w:rPr><w:t xml:space="preserve">MCF HC - HDRDirectrice Unité BioTARGen UR7450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magali-demoor</w:t></w:r></w:hyperlink></w:p><w:p><w:pPr><w:numPr><w:ilvl w:val="0"/><w:numId w:val="1"/></w:numPr></w:pPr><w:r><w:rPr/><w:t xml:space="preserve"> ORCID : </w:t></w:r><w:hyperlink r:id="rId9" w:history="1"><w:r><w:rPr><w:color w:val="#410a8c"/><w:u w:val="single"/></w:rPr><w:t xml:space="preserve">0000-0002-8975-7055</w:t></w:r></w:hyperlink></w:p><w:p><w:pPr><w:numPr><w:ilvl w:val="0"/><w:numId w:val="1"/></w:numPr></w:pPr><w:r><w:rPr/><w:t xml:space="preserve"> IdRef : </w:t></w:r><w:hyperlink r:id="rId10" w:history="1"><w:r><w:rPr><w:color w:val="#410a8c"/><w:u w:val="single"/></w:rPr><w:t xml:space="preserve">187907374</w:t></w:r></w:hyperlink></w:p><w:p><w:pPr><w:spacing w:before="600"/></w:pPr></w:p><w:p><w:pPr><w:pStyle w:val="Heading2"/></w:pPr><w:r><w:rPr><w:color w:val="1e198e"/><w:b w:val="1"/><w:bCs w:val="1"/></w:rPr><w:t xml:space="preserve">Présentation</w:t></w:r></w:p><w:p><w:pPr><w:spacing w:after="100"/></w:pPr></w:p><w:p><w:pPr/><w:r><w:rPr><w:b w:val="1"/><w:bCs w:val="1"/></w:rPr><w:t xml:space="preserve">DOMAINES DE COMPETENCES</w:t></w:r><w:r><w:rPr/><w:t xml:space="preserve">Thérapie (a)-cellulaire et ingénierie tissulaire du cartilage, Physiopathologie du cartilage, Utilisation des cellules souches mésenchymateuses pour les thérapies régénératrices. Modélisation physiopathologique du tissu cartilagineux.</w:t></w:r></w:p><w:p><w:pPr/><w:r><w:rPr><w:b w:val="1"/><w:bCs w:val="1"/></w:rPr><w:t xml:space="preserve">DIPLOMES, PARCOURS SCIENTIFIQUE</w:t></w:r></w:p><w:p><w:pPr/><w:r><w:rPr/><w:t xml:space="preserve">2014  Diplôme d'Habilitation à Diriger des Recherches, Université de Caen</w:t></w:r></w:p><w:p><w:pPr/><w:r><w:rPr/><w:t xml:space="preserve">Depuis 2003  Maître de conférences Université de Caen Normandie, Laboratoire Oestrogènes et Reproduction (UPRES EA, USC INRA) puis Laboratoire Microenvironnement Cellulaire et Pathologies (MILPAT EA 4652) et BioTARGen, UR 7450.</w:t></w:r></w:p><w:p><w:pPr/><w:r><w:rPr/><w:t xml:space="preserve">2001-2003  ATER IUT / Laboratoire Oestrogènes et Reproduction UPRES EA, USC INRA, Université de Caen1998-2001  Laboratoire de Biochimie du Tissu Conjonctif (LBTC), Université de Caen1998  Doctorat Aspects moléculaires et cellulaires de la Biologie, Université de Caen</w:t></w:r></w:p><w:p><w:pPr/><w:r><w:rPr/><w:t xml:space="preserve">1994  Diplôme d’Etude Approfondie de l’Université de Paris XI - Orsay</w:t></w:r></w:p><w:p><w:pPr/><w:r><w:rPr><w:b w:val="1"/><w:bCs w:val="1"/></w:rPr><w:t xml:space="preserve">PRINCIPALES RESPONSABILITES ET ACTIVITES</w:t></w:r></w:p><w:p><w:pPr/><w:r><w:rPr/><w:t xml:space="preserve">Depuis 2017 Directrice de l'Unité BioTARGen, Biologie, Génétique et Thérapies Ostéoarticulaires et Respiratoires, UR 7450, Université de Caen</w:t></w:r></w:p><w:p><w:pPr/><w:r><w:rPr/><w:t xml:space="preserve">2021-2027 Responsable du projet Contrat de Plan Etat Région CPER Centaure II “One Health for equines and humans”, co-Responsable : Pr F. Audigié EnvA CIRALE</w:t></w:r></w:p><w:p><w:pPr/><w:r><w:rPr/><w:t xml:space="preserve">2019-2023 Membre titulaire nommé au Conseil National des Universités section 65</w:t></w:r></w:p><w:p><w:pPr/><w:r><w:rPr/><w:t xml:space="preserve">Depuis 2022 Membre du Conseil Scientifique et Technique de l’UMT-SABOT (ANSES/IFCE)</w:t></w:r></w:p><w:p><w:pPr/><w:r><w:rPr/><w:t xml:space="preserve">Depuis 2018 Représentante scientifique du Conseil de groupement du GIS CENTAURE Recherche Equine (Normandie Université, Université de Caen, Ecole NationaleVétérinaire d’Alfort/ENVA, Agence Nationale Sécurité Sanitaire Alimentaire Nationale/Anses, GIP Labéo)</w:t></w:r></w:p><w:p><w:pPr/><w:r><w:rPr/><w:t xml:space="preserve">Depuis 2017 Membre du Conseil Scientifique du GIP Labéo</w:t></w:r></w:p><w:p><w:pPr/><w:r><w:rPr/><w:t xml:space="preserve">2010-2018 Membre élu du Conseil d’Administration de la Société Française de Biologie de la Matrice Extracellulaire</w:t></w:r></w:p><w:p><w:pPr/><w:r><w:rPr/><w:t xml:space="preserve">Depuis 2017 Responsable d’une Unité d’Enseignement Master 2 Biologie Santé, Universités Caen-Rouen (Plasticité Phénotypique, Microenvirronement et Cancer 2017-2021 ; Biothérapies Moléculaires, (A)-Cellulaires et Tissulaires 2022-2026)</w:t></w:r></w:p><w:p><w:pPr/><w:r><w:rPr/><w:t xml:space="preserve">2014-2015 Co-Directrice des études 1ère année, IUT, Université de Caen</w:t></w:r></w:p><w:p><w:pPr/><w:r><w:rPr/><w:t xml:space="preserve">2005-2015 Responsable pédagogique de l’unité d’enseignement professionnalisé, L2 Sciences du Vivant/IUT, Université de Caen</w:t></w:r></w:p><w:p><w:pPr/><w:r><w:rPr/><w:t xml:space="preserve">2006-2008 Responsable pédagogique de la licence professionnelle «Biologie Analytique et Expérimentale», IUT, Université de Caen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Long term safety and efficacy of a functionalized nanogel with endothelin-1 and bradykinin receptor antagonist peptides for treatment of osteoarthritis of the metacarpophalangeal and distal interphalangeal joints in horses: a descriptive clinical pilot study</w:t></w:r></w:hyperlink></w:p><w:p><w:pPr/><w:hyperlink r:id="rId12" w:history="1"><w:r><w:rPr><w:color w:val="#410a8c"/><w:u w:val="single"/></w:rPr><w:t xml:space="preserve">Antoinette Terlinden</w:t></w:r></w:hyperlink><w:r><w:rPr/><w:t xml:space="preserve">,</w:t></w:r><w:hyperlink r:id="rId13" w:history="1"><w:r><w:rPr><w:color w:val="#410a8c"/><w:u w:val="single"/></w:rPr><w:t xml:space="preserve">Sandrine Jacquet</w:t></w:r></w:hyperlink><w:r><w:rPr/><w:t xml:space="preserve">,</w:t></w:r><w:hyperlink r:id="rId14" w:history="1"><w:r><w:rPr><w:color w:val="#410a8c"/><w:u w:val="single"/></w:rPr><w:t xml:space="preserve">Seng Manivong</w:t></w:r></w:hyperlink><w:r><w:rPr/><w:t xml:space="preserve">,</w:t></w:r><w:hyperlink r:id="rId15" w:history="1"><w:r><w:rPr><w:color w:val="#410a8c"/><w:u w:val="single"/></w:rPr><w:t xml:space="preserve">Virginie Coudry</w:t></w:r></w:hyperlink><w:r><w:rPr/><w:t xml:space="preserve">,</w:t></w:r><w:hyperlink r:id="rId16" w:history="1"><w:r><w:rPr><w:color w:val="#410a8c"/><w:u w:val="single"/></w:rPr><w:t xml:space="preserve">Amelie Tallaj</w:t></w:r></w:hyperlink><w:r><w:rPr/><w:t xml:space="preserve">et al.</w:t></w:r></w:p><w:p><w:pPr/><w:r><w:rPr><w:i w:val="1"/><w:iCs w:val="1"/></w:rPr><w:t xml:space="preserve">BMC Veterinary Research</w:t></w:r><w:r><w:rPr/><w:t xml:space="preserve">, 2026, </w:t></w:r><w:hyperlink r:id="rId17" w:history="1"><w:r><w:rPr><w:color w:val="#410a8c"/><w:u w:val="single"/></w:rPr><w:t xml:space="preserve">⟨10.1186/s12917-026-05368-0⟩</w:t></w:r></w:hyperlink></w:p><w:p><w:pPr/><w:r><w:rPr/><w:t xml:space="preserve">Article dans une revue</w:t></w:r></w:p><w:p><w:pPr/><w:hyperlink r:id="rId11" w:history="1"><w:r><w:rPr><w:color w:val="#410a8c"/><w:u w:val="single"/></w:rPr><w:t xml:space="preserve">hal-05582212v1</w:t></w:r></w:hyperlink></w:p></w:tc></w:tr><w:tr><w:trPr/><w:tc><w:tcPr><w:noWrap/></w:tcPr><w:p><w:pPr><w:spacing w:after="200"/></w:pPr><w:hyperlink r:id="rId18" w:history="1"><w:r><w:rPr><w:color w:val="1e198e"/><w:b w:val="1"/><w:bCs w:val="1"/><w:u w:val="single"/></w:rPr><w:t xml:space="preserve">Arthrose du cheval - La recherche mise sur les cellules souches</w:t></w:r></w:hyperlink></w:p><w:p><w:pPr/><w:hyperlink r:id="rId19" w:history="1"><w:r><w:rPr><w:color w:val="#410a8c"/><w:u w:val="single"/></w:rPr><w:t xml:space="preserve">Magali Demoor</w:t></w:r></w:hyperlink></w:p><w:p><w:pPr/><w:r><w:rPr><w:i w:val="1"/><w:iCs w:val="1"/></w:rPr><w:t xml:space="preserve">Prisme - unir et innover</w:t></w:r><w:r><w:rPr/><w:t xml:space="preserve">, 2025, 17, pp.4</w:t></w:r></w:p><w:p><w:pPr/><w:r><w:rPr/><w:t xml:space="preserve">Article dans une revue</w:t></w:r></w:p><w:p><w:pPr/><w:hyperlink r:id="rId18" w:history="1"><w:r><w:rPr><w:color w:val="#410a8c"/><w:u w:val="single"/></w:rPr><w:t xml:space="preserve">hal-04920524v1</w:t></w:r></w:hyperlink></w:p></w:tc></w:tr><w:tr><w:trPr/><w:tc><w:tcPr><w:noWrap/></w:tcPr><w:p><w:pPr><w:spacing w:after="200"/></w:pPr><w:hyperlink r:id="rId20" w:history="1"><w:r><w:rPr><w:color w:val="1e198e"/><w:b w:val="1"/><w:bCs w:val="1"/><w:u w:val="single"/></w:rPr><w:t xml:space="preserve">Mechanical Stimulation of Equine Bone Marrow Mesenchymal Stromal Cell-Derived Cartilage-Like In Vitro Model Triggers Osteoarthritis Features</w:t></w:r></w:hyperlink></w:p><w:p><w:pPr/><w:hyperlink r:id="rId21" w:history="1"><w:r><w:rPr><w:color w:val="#410a8c"/><w:u w:val="single"/></w:rPr><w:t xml:space="preserve">Romain Contentin</w:t></w:r></w:hyperlink><w:r><w:rPr/><w:t xml:space="preserve">,</w:t></w:r><w:hyperlink r:id="rId22" w:history="1"><w:r><w:rPr><w:color w:val="#410a8c"/><w:u w:val="single"/></w:rPr><w:t xml:space="preserve">Cassie Jehl</w:t></w:r></w:hyperlink><w:r><w:rPr/><w:t xml:space="preserve">,</w:t></w:r><w:hyperlink r:id="rId23" w:history="1"><w:r><w:rPr><w:color w:val="#410a8c"/><w:u w:val="single"/></w:rPr><w:t xml:space="preserve">Kevin Commenchail</w:t></w:r></w:hyperlink><w:r><w:rPr/><w:t xml:space="preserve">,</w:t></w:r><w:hyperlink r:id="rId24" w:history="1"><w:r><w:rPr><w:color w:val="#410a8c"/><w:u w:val="single"/></w:rPr><w:t xml:space="preserve">Florence Legendre</w:t></w:r></w:hyperlink><w:r><w:rPr/><w:t xml:space="preserve">,</w:t></w:r><w:hyperlink r:id="rId25" w:history="1"><w:r><w:rPr><w:color w:val="#410a8c"/><w:u w:val="single"/></w:rPr><w:t xml:space="preserve">Philippe Galéra</w:t></w:r></w:hyperlink><w:r><w:rPr/><w:t xml:space="preserve">et al.</w:t></w:r></w:p><w:p><w:pPr/><w:r><w:rPr><w:i w:val="1"/><w:iCs w:val="1"/></w:rPr><w:t xml:space="preserve">ACS Biomaterials Science and Engineering</w:t></w:r><w:r><w:rPr/><w:t xml:space="preserve">, 2025, </w:t></w:r><w:hyperlink r:id="rId26" w:history="1"><w:r><w:rPr><w:color w:val="#410a8c"/><w:u w:val="single"/></w:rPr><w:t xml:space="preserve">⟨10.1021/acsbiomaterials.5c00500⟩</w:t></w:r></w:hyperlink></w:p><w:p><w:pPr/><w:r><w:rPr/><w:t xml:space="preserve">Article dans une revue</w:t></w:r></w:p><w:p><w:pPr/><w:hyperlink r:id="rId20" w:history="1"><w:r><w:rPr><w:color w:val="#410a8c"/><w:u w:val="single"/></w:rPr><w:t xml:space="preserve">hal-05131501v1</w:t></w:r></w:hyperlink></w:p></w:tc></w:tr><w:tr><w:trPr/><w:tc><w:tcPr><w:noWrap/></w:tcPr><w:p><w:pPr><w:spacing w:after="200"/></w:pPr><w:hyperlink r:id="rId27" w:history="1"><w:r><w:rPr><w:color w:val="1e198e"/><w:b w:val="1"/><w:bCs w:val="1"/><w:u w:val="single"/></w:rPr><w:t xml:space="preserve">L’arthrose chez le cheval : des thérapies innovantes</w:t></w:r></w:hyperlink></w:p><w:p><w:pPr/><w:hyperlink r:id="rId24" w:history="1"><w:r><w:rPr><w:color w:val="#410a8c"/><w:u w:val="single"/></w:rPr><w:t xml:space="preserve">Florence Legendre</w:t></w:r></w:hyperlink><w:r><w:rPr/><w:t xml:space="preserve">,</w:t></w:r><w:hyperlink r:id="rId28" w:history="1"><w:r><w:rPr><w:color w:val="#410a8c"/><w:u w:val="single"/></w:rPr><w:t xml:space="preserve">Frédéric Cassé</w:t></w:r></w:hyperlink><w:r><w:rPr/><w:t xml:space="preserve">,</w:t></w:r><w:hyperlink r:id="rId21" w:history="1"><w:r><w:rPr><w:color w:val="#410a8c"/><w:u w:val="single"/></w:rPr><w:t xml:space="preserve">Romain Contentin</w:t></w:r></w:hyperlink><w:r><w:rPr/><w:t xml:space="preserve">,</w:t></w:r><w:hyperlink r:id="rId29" w:history="1"><w:r><w:rPr><w:color w:val="#410a8c"/><w:u w:val="single"/></w:rPr><w:t xml:space="preserve">Lélia Bertoni</w:t></w:r></w:hyperlink><w:r><w:rPr/><w:t xml:space="preserve">,</w:t></w:r><w:hyperlink r:id="rId19" w:history="1"><w:r><w:rPr><w:color w:val="#410a8c"/><w:u w:val="single"/></w:rPr><w:t xml:space="preserve">Magali Demoor</w:t></w:r></w:hyperlink><w:r><w:rPr/><w:t xml:space="preserve">et al.</w:t></w:r></w:p><w:p><w:pPr/><w:r><w:rPr><w:i w:val="1"/><w:iCs w:val="1"/></w:rPr><w:t xml:space="preserve">L'actu des labos normands en santé équine</w:t></w:r><w:r><w:rPr/><w:t xml:space="preserve">, 2024, 1, pp.8-9</w:t></w:r></w:p><w:p><w:pPr/><w:r><w:rPr/><w:t xml:space="preserve">Article dans une revue</w:t></w:r></w:p><w:p><w:pPr/><w:hyperlink r:id="rId27" w:history="1"><w:r><w:rPr><w:color w:val="#410a8c"/><w:u w:val="single"/></w:rPr><w:t xml:space="preserve">hal-04780982v1</w:t></w:r></w:hyperlink></w:p></w:tc></w:tr><w:tr><w:trPr/><w:tc><w:tcPr><w:noWrap/></w:tcPr><w:p><w:pPr><w:spacing w:after="200"/></w:pPr><w:hyperlink r:id="rId30" w:history="1"><w:r><w:rPr><w:color w:val="1e198e"/><w:b w:val="1"/><w:bCs w:val="1"/><w:u w:val="single"/></w:rPr><w:t xml:space="preserve">New trends for osteoarthritis: Biomaterials, models and modeling</w:t></w:r></w:hyperlink></w:p><w:p><w:pPr/><w:hyperlink r:id="rId14" w:history="1"><w:r><w:rPr><w:color w:val="#410a8c"/><w:u w:val="single"/></w:rPr><w:t xml:space="preserve">Seng Manivong</w:t></w:r></w:hyperlink><w:r><w:rPr/><w:t xml:space="preserve">,</w:t></w:r><w:hyperlink r:id="rId31" w:history="1"><w:r><w:rPr><w:color w:val="#410a8c"/><w:u w:val="single"/></w:rPr><w:t xml:space="preserve">Aurélie Cullier</w:t></w:r></w:hyperlink><w:r><w:rPr/><w:t xml:space="preserve">,</w:t></w:r><w:hyperlink r:id="rId32" w:history="1"><w:r><w:rPr><w:color w:val="#410a8c"/><w:u w:val="single"/></w:rPr><w:t xml:space="preserve">Fabrice Audigié</w:t></w:r></w:hyperlink><w:r><w:rPr/><w:t xml:space="preserve">,</w:t></w:r><w:hyperlink r:id="rId33" w:history="1"><w:r><w:rPr><w:color w:val="#410a8c"/><w:u w:val="single"/></w:rPr><w:t xml:space="preserve">Xavier Banquy</w:t></w:r></w:hyperlink><w:r><w:rPr/><w:t xml:space="preserve">,</w:t></w:r><w:hyperlink r:id="rId34" w:history="1"><w:r><w:rPr><w:color w:val="#410a8c"/><w:u w:val="single"/></w:rPr><w:t xml:space="preserve">Florina Moldovan</w:t></w:r></w:hyperlink><w:r><w:rPr/><w:t xml:space="preserve">et al.</w:t></w:r></w:p><w:p><w:pPr/><w:r><w:rPr><w:i w:val="1"/><w:iCs w:val="1"/></w:rPr><w:t xml:space="preserve">Drug Discovery Today</w:t></w:r><w:r><w:rPr/><w:t xml:space="preserve">, 2023, 28 (3), pp.103488. </w:t></w:r><w:hyperlink r:id="rId35" w:history="1"><w:r><w:rPr><w:color w:val="#410a8c"/><w:u w:val="single"/></w:rPr><w:t xml:space="preserve">⟨10.1016/j.drudis.2023.103488⟩</w:t></w:r></w:hyperlink></w:p><w:p><w:pPr/><w:r><w:rPr/><w:t xml:space="preserve">Article dans une revue</w:t></w:r></w:p><w:p><w:pPr/><w:hyperlink r:id="rId30" w:history="1"><w:r><w:rPr><w:color w:val="#410a8c"/><w:u w:val="single"/></w:rPr><w:t xml:space="preserve">hal-03975532v1</w:t></w:r></w:hyperlink></w:p></w:tc></w:tr><w:tr><w:trPr/><w:tc><w:tcPr><w:noWrap/></w:tcPr><w:p><w:pPr><w:spacing w:after="200"/></w:pPr><w:hyperlink r:id="rId36" w:history="1"><w:r><w:rPr><w:color w:val="1e198e"/><w:b w:val="1"/><w:bCs w:val="1"/><w:u w:val="single"/></w:rPr><w:t xml:space="preserve">Functionalized Nanogels with Endothelin-1 and Bradykinin Receptor Antagonist Peptides Decrease Inflammatory and Cartilage Degradation Markers of Osteoarthritis in a Horse Organoid Model of Cartilage</w:t></w:r></w:hyperlink></w:p><w:p><w:pPr/><w:hyperlink r:id="rId31" w:history="1"><w:r><w:rPr><w:color w:val="#410a8c"/><w:u w:val="single"/></w:rPr><w:t xml:space="preserve">Aurélie Cullier</w:t></w:r></w:hyperlink><w:r><w:rPr/><w:t xml:space="preserve">,</w:t></w:r><w:hyperlink r:id="rId28" w:history="1"><w:r><w:rPr><w:color w:val="#410a8c"/><w:u w:val="single"/></w:rPr><w:t xml:space="preserve">Frédéric Cassé</w:t></w:r></w:hyperlink><w:r><w:rPr/><w:t xml:space="preserve">,</w:t></w:r><w:hyperlink r:id="rId14" w:history="1"><w:r><w:rPr><w:color w:val="#410a8c"/><w:u w:val="single"/></w:rPr><w:t xml:space="preserve">Seng Manivong</w:t></w:r></w:hyperlink><w:r><w:rPr/><w:t xml:space="preserve">,</w:t></w:r><w:hyperlink r:id="rId21" w:history="1"><w:r><w:rPr><w:color w:val="#410a8c"/><w:u w:val="single"/></w:rPr><w:t xml:space="preserve">Romain Contentin</w:t></w:r></w:hyperlink><w:r><w:rPr/><w:t xml:space="preserve">,</w:t></w:r><w:hyperlink r:id="rId24" w:history="1"><w:r><w:rPr><w:color w:val="#410a8c"/><w:u w:val="single"/></w:rPr><w:t xml:space="preserve">Florence Legendre</w:t></w:r></w:hyperlink><w:r><w:rPr/><w:t xml:space="preserve">et al.</w:t></w:r></w:p><w:p><w:pPr/><w:r><w:rPr><w:i w:val="1"/><w:iCs w:val="1"/></w:rPr><w:t xml:space="preserve">International Journal of Molecular Sciences</w:t></w:r><w:r><w:rPr/><w:t xml:space="preserve">, 2022, 23 (16), pp.8949. </w:t></w:r><w:hyperlink r:id="rId37" w:history="1"><w:r><w:rPr><w:color w:val="#410a8c"/><w:u w:val="single"/></w:rPr><w:t xml:space="preserve">⟨10.3390/ijms23168949⟩</w:t></w:r></w:hyperlink></w:p><w:p><w:pPr/><w:r><w:rPr/><w:t xml:space="preserve">Article dans une revue</w:t></w:r></w:p><w:p><w:pPr/><w:hyperlink r:id="rId36" w:history="1"><w:r><w:rPr><w:color w:val="#410a8c"/><w:u w:val="single"/></w:rPr><w:t xml:space="preserve">hal-03775355v1</w:t></w:r></w:hyperlink></w:p></w:tc></w:tr><w:tr><w:trPr/><w:tc><w:tcPr><w:noWrap/></w:tcPr><w:p><w:pPr><w:spacing w:after="200"/></w:pPr><w:hyperlink r:id="rId38" w:history="1"><w:r><w:rPr><w:color w:val="1e198e"/><w:b w:val="1"/><w:bCs w:val="1"/><w:u w:val="single"/></w:rPr><w:t xml:space="preserve">Evaluation of Allogeneic Bone-Marrow-Derived and Umbilical Cord Blood-Derived Mesenchymal Stem Cells to Prevent the Development of Osteoarthritis in An Equine Model</w:t></w:r></w:hyperlink></w:p><w:p><w:pPr/><w:hyperlink r:id="rId29" w:history="1"><w:r><w:rPr><w:color w:val="#410a8c"/><w:u w:val="single"/></w:rPr><w:t xml:space="preserve">Lélia Bertoni</w:t></w:r></w:hyperlink><w:r><w:rPr/><w:t xml:space="preserve">,</w:t></w:r><w:hyperlink r:id="rId13" w:history="1"><w:r><w:rPr><w:color w:val="#410a8c"/><w:u w:val="single"/></w:rPr><w:t xml:space="preserve">Sandrine Jacquet</w:t></w:r></w:hyperlink><w:r><w:rPr/><w:t xml:space="preserve">,</w:t></w:r><w:hyperlink r:id="rId39" w:history="1"><w:r><w:rPr><w:color w:val="#410a8c"/><w:u w:val="single"/></w:rPr><w:t xml:space="preserve">Thomas Branly</w:t></w:r></w:hyperlink><w:r><w:rPr/><w:t xml:space="preserve">,</w:t></w:r><w:hyperlink r:id="rId40" w:history="1"><w:r><w:rPr><w:color w:val="#410a8c"/><w:u w:val="single"/></w:rPr><w:t xml:space="preserve">Mélanie Desancé</w:t></w:r></w:hyperlink><w:r><w:rPr/><w:t xml:space="preserve">,</w:t></w:r><w:hyperlink r:id="rId24" w:history="1"><w:r><w:rPr><w:color w:val="#410a8c"/><w:u w:val="single"/></w:rPr><w:t xml:space="preserve">Florence Legendre</w:t></w:r></w:hyperlink><w:r><w:rPr/><w:t xml:space="preserve">et al.</w:t></w:r></w:p><w:p><w:pPr/><w:r><w:rPr><w:i w:val="1"/><w:iCs w:val="1"/></w:rPr><w:t xml:space="preserve">International Journal of Molecular Sciences</w:t></w:r><w:r><w:rPr/><w:t xml:space="preserve">, 2021, 22 (5), pp.2499. </w:t></w:r><w:hyperlink r:id="rId41" w:history="1"><w:r><w:rPr><w:color w:val="#410a8c"/><w:u w:val="single"/></w:rPr><w:t xml:space="preserve">⟨10.3390/ijms22052499⟩</w:t></w:r></w:hyperlink></w:p><w:p><w:pPr/><w:r><w:rPr/><w:t xml:space="preserve">Article dans une revue</w:t></w:r></w:p><w:p><w:pPr/><w:hyperlink r:id="rId38" w:history="1"><w:r><w:rPr><w:color w:val="#410a8c"/><w:u w:val="single"/></w:rPr><w:t xml:space="preserve">hal-03193164v1</w:t></w:r></w:hyperlink></w:p></w:tc></w:tr><w:tr><w:trPr/><w:tc><w:tcPr><w:noWrap/></w:tcPr><w:p><w:pPr><w:spacing w:after="200"/></w:pPr><w:hyperlink r:id="rId42" w:history="1"><w:r><w:rPr><w:color w:val="1e198e"/><w:b w:val="1"/><w:bCs w:val="1"/><w:u w:val="single"/></w:rPr><w:t xml:space="preserve">Tumor Suppressive Role of miR-342-5p in Human Chondrosarcoma Cells and 3D Organoids</w:t></w:r></w:hyperlink></w:p><w:p><w:pPr/><w:hyperlink r:id="rId43" w:history="1"><w:r><w:rPr><w:color w:val="#410a8c"/><w:u w:val="single"/></w:rPr><w:t xml:space="preserve">Clément Veys</w:t></w:r></w:hyperlink><w:r><w:rPr/><w:t xml:space="preserve">,</w:t></w:r><w:hyperlink r:id="rId44" w:history="1"><w:r><w:rPr><w:color w:val="#410a8c"/><w:u w:val="single"/></w:rPr><w:t xml:space="preserve">Abderrahim Benmoussa</w:t></w:r></w:hyperlink><w:r><w:rPr/><w:t xml:space="preserve">,</w:t></w:r><w:hyperlink r:id="rId21" w:history="1"><w:r><w:rPr><w:color w:val="#410a8c"/><w:u w:val="single"/></w:rPr><w:t xml:space="preserve">Romain Contentin</w:t></w:r></w:hyperlink><w:r><w:rPr/><w:t xml:space="preserve">,</w:t></w:r><w:hyperlink r:id="rId45" w:history="1"><w:r><w:rPr><w:color w:val="#410a8c"/><w:u w:val="single"/></w:rPr><w:t xml:space="preserve">Amandine Duchemin</w:t></w:r></w:hyperlink><w:r><w:rPr/><w:t xml:space="preserve">,</w:t></w:r><w:hyperlink r:id="rId46" w:history="1"><w:r><w:rPr><w:color w:val="#410a8c"/><w:u w:val="single"/></w:rPr><w:t xml:space="preserve">Emilie Brotin</w:t></w:r></w:hyperlink><w:r><w:rPr/><w:t xml:space="preserve">et al.</w:t></w:r></w:p><w:p><w:pPr/><w:r><w:rPr><w:i w:val="1"/><w:iCs w:val="1"/></w:rPr><w:t xml:space="preserve">International Journal of Molecular Sciences</w:t></w:r><w:r><w:rPr/><w:t xml:space="preserve">, 2021, 22 (11), pp.5590. </w:t></w:r><w:hyperlink r:id="rId47" w:history="1"><w:r><w:rPr><w:color w:val="#410a8c"/><w:u w:val="single"/></w:rPr><w:t xml:space="preserve">⟨10.3390/ijms22115590⟩</w:t></w:r></w:hyperlink></w:p><w:p><w:pPr/><w:r><w:rPr/><w:t xml:space="preserve">Article dans une revue</w:t></w:r></w:p><w:p><w:pPr/><w:hyperlink r:id="rId42" w:history="1"><w:r><w:rPr><w:color w:val="#410a8c"/><w:u w:val="single"/></w:rPr><w:t xml:space="preserve">hal-04783657v1</w:t></w:r></w:hyperlink></w:p></w:tc></w:tr><w:tr><w:trPr/><w:tc><w:tcPr><w:noWrap/></w:tcPr><w:p><w:pPr><w:spacing w:after="200"/></w:pPr><w:hyperlink r:id="rId48" w:history="1"><w:r><w:rPr><w:color w:val="1e198e"/><w:b w:val="1"/><w:bCs w:val="1"/><w:u w:val="single"/></w:rPr><w:t xml:space="preserve">Publisher Correction: Differences in the intrinsic chondrogenic potential of equine umbilical cord matrix and cord blood mesenchymal stromal/stem cells for cartilage regeneration</w:t></w:r></w:hyperlink></w:p><w:p><w:pPr/><w:hyperlink r:id="rId49" w:history="1"><w:r><w:rPr><w:color w:val="#410a8c"/><w:u w:val="single"/></w:rPr><w:t xml:space="preserve">Rodolphe Rakic</w:t></w:r></w:hyperlink><w:r><w:rPr/><w:t xml:space="preserve">,</w:t></w:r><w:hyperlink r:id="rId50" w:history="1"><w:r><w:rPr><w:color w:val="#410a8c"/><w:u w:val="single"/></w:rPr><w:t xml:space="preserve">Bastien Bourdon</w:t></w:r></w:hyperlink><w:r><w:rPr/><w:t xml:space="preserve">,</w:t></w:r><w:hyperlink r:id="rId19" w:history="1"><w:r><w:rPr><w:color w:val="#410a8c"/><w:u w:val="single"/></w:rPr><w:t xml:space="preserve">Magali Demoor</w:t></w:r></w:hyperlink><w:r><w:rPr/><w:t xml:space="preserve">,</w:t></w:r><w:hyperlink r:id="rId51" w:history="1"><w:r><w:rPr><w:color w:val="#410a8c"/><w:u w:val="single"/></w:rPr><w:t xml:space="preserve">Stéphane Maddens</w:t></w:r></w:hyperlink><w:r><w:rPr/><w:t xml:space="preserve">,</w:t></w:r><w:hyperlink r:id="rId52" w:history="1"><w:r><w:rPr><w:color w:val="#410a8c"/><w:u w:val="single"/></w:rPr><w:t xml:space="preserve">Nathalie Saulnier</w:t></w:r></w:hyperlink><w:r><w:rPr/><w:t xml:space="preserve">et al.</w:t></w:r></w:p><w:p><w:pPr/><w:r><w:rPr><w:i w:val="1"/><w:iCs w:val="1"/></w:rPr><w:t xml:space="preserve">Scientific Reports</w:t></w:r><w:r><w:rPr/><w:t xml:space="preserve">, 2020, 10 (1), pp.12075. </w:t></w:r><w:hyperlink r:id="rId53" w:history="1"><w:r><w:rPr><w:color w:val="#410a8c"/><w:u w:val="single"/></w:rPr><w:t xml:space="preserve">⟨10.1038/s41598-020-69170-0⟩</w:t></w:r></w:hyperlink></w:p><w:p><w:pPr/><w:r><w:rPr/><w:t xml:space="preserve">Article dans une revue</w:t></w:r></w:p><w:p><w:pPr/><w:hyperlink r:id="rId48" w:history="1"><w:r><w:rPr><w:color w:val="#410a8c"/><w:u w:val="single"/></w:rPr><w:t xml:space="preserve">hal-02940095v1</w:t></w:r></w:hyperlink></w:p></w:tc></w:tr><w:tr><w:trPr/><w:tc><w:tcPr><w:noWrap/></w:tcPr><w:p><w:pPr><w:spacing w:after="200"/></w:pPr><w:hyperlink r:id="rId54" w:history="1"><w:r><w:rPr><w:color w:val="1e198e"/><w:b w:val="1"/><w:bCs w:val="1"/><w:u w:val="single"/></w:rPr><w:t xml:space="preserve">An experimentally induced osteoarthritis model in horses performed on both metacarpophalangeal and metatarsophalangeal joints: Technical, clinical, imaging, biochemical, macroscopic and microscopic characterization</w:t></w:r></w:hyperlink></w:p><w:p><w:pPr/><w:hyperlink r:id="rId29" w:history="1"><w:r><w:rPr><w:color w:val="#410a8c"/><w:u w:val="single"/></w:rPr><w:t xml:space="preserve">Lélia Bertoni</w:t></w:r></w:hyperlink><w:r><w:rPr/><w:t xml:space="preserve">,</w:t></w:r><w:hyperlink r:id="rId13" w:history="1"><w:r><w:rPr><w:color w:val="#410a8c"/><w:u w:val="single"/></w:rPr><w:t xml:space="preserve">Sandrine Jacquet</w:t></w:r></w:hyperlink><w:r><w:rPr/><w:t xml:space="preserve">,</w:t></w:r><w:hyperlink r:id="rId39" w:history="1"><w:r><w:rPr><w:color w:val="#410a8c"/><w:u w:val="single"/></w:rPr><w:t xml:space="preserve">Thomas Branly</w:t></w:r></w:hyperlink><w:r><w:rPr/><w:t xml:space="preserve">,</w:t></w:r><w:hyperlink r:id="rId24" w:history="1"><w:r><w:rPr><w:color w:val="#410a8c"/><w:u w:val="single"/></w:rPr><w:t xml:space="preserve">Florence Legendre</w:t></w:r></w:hyperlink><w:r><w:rPr/><w:t xml:space="preserve">,</w:t></w:r><w:hyperlink r:id="rId40" w:history="1"><w:r><w:rPr><w:color w:val="#410a8c"/><w:u w:val="single"/></w:rPr><w:t xml:space="preserve">Mélanie Desancé</w:t></w:r></w:hyperlink><w:r><w:rPr/><w:t xml:space="preserve">et al.</w:t></w:r></w:p><w:p><w:pPr/><w:r><w:rPr><w:i w:val="1"/><w:iCs w:val="1"/></w:rPr><w:t xml:space="preserve">PLoS ONE</w:t></w:r><w:r><w:rPr/><w:t xml:space="preserve">, 2020, 15 (6), pp.e0235251. </w:t></w:r><w:hyperlink r:id="rId55" w:history="1"><w:r><w:rPr><w:color w:val="#410a8c"/><w:u w:val="single"/></w:rPr><w:t xml:space="preserve">⟨10.1371/journal.pone.0235251⟩</w:t></w:r></w:hyperlink></w:p><w:p><w:pPr/><w:r><w:rPr/><w:t xml:space="preserve">Article dans une revue</w:t></w:r></w:p><w:p><w:pPr/><w:hyperlink r:id="rId54" w:history="1"><w:r><w:rPr><w:color w:val="#410a8c"/><w:u w:val="single"/></w:rPr><w:t xml:space="preserve">hal-02935223v1</w:t></w:r></w:hyperlink></w:p></w:tc></w:tr><w:tr><w:trPr/><w:tc><w:tcPr><w:noWrap/></w:tcPr><w:p><w:pPr><w:spacing w:after="200"/></w:pPr><w:hyperlink r:id="rId56" w:history="1"><w:r><w:rPr><w:color w:val="1e198e"/><w:b w:val="1"/><w:bCs w:val="1"/><w:u w:val="single"/></w:rPr><w:t xml:space="preserve">Comparison of the Chondrogenic Potential of Mesenchymal Stem Cells Derived from Bone Marrow and Umbilical Cord Blood Intended for Cartilage Tissue Engineering</w:t></w:r></w:hyperlink></w:p><w:p><w:pPr/><w:hyperlink r:id="rId21" w:history="1"><w:r><w:rPr><w:color w:val="#410a8c"/><w:u w:val="single"/></w:rPr><w:t xml:space="preserve">Romain Contentin</w:t></w:r></w:hyperlink><w:r><w:rPr/><w:t xml:space="preserve">,</w:t></w:r><w:hyperlink r:id="rId19" w:history="1"><w:r><w:rPr><w:color w:val="#410a8c"/><w:u w:val="single"/></w:rPr><w:t xml:space="preserve">Magali Demoor</w:t></w:r></w:hyperlink><w:r><w:rPr/><w:t xml:space="preserve">,</w:t></w:r><w:hyperlink r:id="rId57" w:history="1"><w:r><w:rPr><w:color w:val="#410a8c"/><w:u w:val="single"/></w:rPr><w:t xml:space="preserve">Miranda Concari</w:t></w:r></w:hyperlink><w:r><w:rPr/><w:t xml:space="preserve">,</w:t></w:r><w:hyperlink r:id="rId40" w:history="1"><w:r><w:rPr><w:color w:val="#410a8c"/><w:u w:val="single"/></w:rPr><w:t xml:space="preserve">Mélanie Desancé</w:t></w:r></w:hyperlink><w:r><w:rPr/><w:t xml:space="preserve">,</w:t></w:r><w:hyperlink r:id="rId32" w:history="1"><w:r><w:rPr><w:color w:val="#410a8c"/><w:u w:val="single"/></w:rPr><w:t xml:space="preserve">Fabrice Audigié</w:t></w:r></w:hyperlink><w:r><w:rPr/><w:t xml:space="preserve">et al.</w:t></w:r></w:p><w:p><w:pPr/><w:r><w:rPr><w:i w:val="1"/><w:iCs w:val="1"/></w:rPr><w:t xml:space="preserve">Stem Cell Reviews and Reports</w:t></w:r><w:r><w:rPr/><w:t xml:space="preserve">, 2019, 16 (1), pp.126-143. </w:t></w:r><w:hyperlink r:id="rId58" w:history="1"><w:r><w:rPr><w:color w:val="#410a8c"/><w:u w:val="single"/></w:rPr><w:t xml:space="preserve">⟨10.1007/s12015-019-09914-2⟩</w:t></w:r></w:hyperlink></w:p><w:p><w:pPr/><w:r><w:rPr/><w:t xml:space="preserve">Article dans une revue</w:t></w:r></w:p><w:p><w:pPr/><w:hyperlink r:id="rId56" w:history="1"><w:r><w:rPr><w:color w:val="#410a8c"/><w:u w:val="single"/></w:rPr><w:t xml:space="preserve">hal-02421599v1</w:t></w:r></w:hyperlink></w:p></w:tc></w:tr><w:tr><w:trPr/><w:tc><w:tcPr><w:noWrap/></w:tcPr><w:p><w:pPr><w:spacing w:after="200"/></w:pPr><w:hyperlink r:id="rId59" w:history="1"><w:r><w:rPr><w:color w:val="1e198e"/><w:b w:val="1"/><w:bCs w:val="1"/><w:u w:val="single"/></w:rPr><w:t xml:space="preserve">Intra-Articular Injection of 2 Different Dosages of Autologous and Allogeneic Bone Marrow- and Umbilical Cord-Derived Mesenchymal Stem Cells Triggers a Variable Inflammatory Response of the Fetlock Joint on 12 Sound Experimental Horses</w:t></w:r></w:hyperlink></w:p><w:p><w:pPr/><w:hyperlink r:id="rId29" w:history="1"><w:r><w:rPr><w:color w:val="#410a8c"/><w:u w:val="single"/></w:rPr><w:t xml:space="preserve">Lélia Bertoni</w:t></w:r></w:hyperlink><w:r><w:rPr/><w:t xml:space="preserve">,</w:t></w:r><w:hyperlink r:id="rId39" w:history="1"><w:r><w:rPr><w:color w:val="#410a8c"/><w:u w:val="single"/></w:rPr><w:t xml:space="preserve">Thomas Branly</w:t></w:r></w:hyperlink><w:r><w:rPr/><w:t xml:space="preserve">,</w:t></w:r><w:hyperlink r:id="rId13" w:history="1"><w:r><w:rPr><w:color w:val="#410a8c"/><w:u w:val="single"/></w:rPr><w:t xml:space="preserve">Sandrine Jacquet</w:t></w:r></w:hyperlink><w:r><w:rPr/><w:t xml:space="preserve">,</w:t></w:r><w:hyperlink r:id="rId40" w:history="1"><w:r><w:rPr><w:color w:val="#410a8c"/><w:u w:val="single"/></w:rPr><w:t xml:space="preserve">Mélanie Desancé</w:t></w:r></w:hyperlink><w:r><w:rPr/><w:t xml:space="preserve">,</w:t></w:r><w:hyperlink r:id="rId60" w:history="1"><w:r><w:rPr><w:color w:val="#410a8c"/><w:u w:val="single"/></w:rPr><w:t xml:space="preserve">Loic Desquilbet</w:t></w:r></w:hyperlink><w:r><w:rPr/><w:t xml:space="preserve">et al.</w:t></w:r></w:p><w:p><w:pPr/><w:r><w:rPr><w:i w:val="1"/><w:iCs w:val="1"/></w:rPr><w:t xml:space="preserve">Stem Cells International</w:t></w:r><w:r><w:rPr/><w:t xml:space="preserve">, 2019, 2019, pp.1-17. </w:t></w:r><w:hyperlink r:id="rId61" w:history="1"><w:r><w:rPr><w:color w:val="#410a8c"/><w:u w:val="single"/></w:rPr><w:t xml:space="preserve">⟨10.1155/2019/9431894⟩</w:t></w:r></w:hyperlink></w:p><w:p><w:pPr/><w:r><w:rPr/><w:t xml:space="preserve">Article dans une revue</w:t></w:r></w:p><w:p><w:pPr/><w:hyperlink r:id="rId59" w:history="1"><w:r><w:rPr><w:color w:val="#410a8c"/><w:u w:val="single"/></w:rPr><w:t xml:space="preserve">hal-02421616v1</w:t></w:r></w:hyperlink></w:p></w:tc></w:tr><w:tr><w:trPr/><w:tc><w:tcPr><w:noWrap/></w:tcPr><w:p><w:pPr><w:spacing w:after="200"/></w:pPr><w:hyperlink r:id="rId62" w:history="1"><w:r><w:rPr><w:color w:val="1e198e"/><w:b w:val="1"/><w:bCs w:val="1"/><w:u w:val="single"/></w:rPr><w:t xml:space="preserve">Chondrogenic Differentiation of Defined Equine Mesenchymal Stem Cells Derived from Umbilical Cord Blood for Use in Cartilage Repair Therapy</w:t></w:r></w:hyperlink></w:p><w:p><w:pPr/><w:hyperlink r:id="rId40" w:history="1"><w:r><w:rPr><w:color w:val="#410a8c"/><w:u w:val="single"/></w:rPr><w:t xml:space="preserve">Mélanie Desancé</w:t></w:r></w:hyperlink><w:r><w:rPr/><w:t xml:space="preserve">,</w:t></w:r><w:hyperlink r:id="rId21" w:history="1"><w:r><w:rPr><w:color w:val="#410a8c"/><w:u w:val="single"/></w:rPr><w:t xml:space="preserve">Romain Contentin</w:t></w:r></w:hyperlink><w:r><w:rPr/><w:t xml:space="preserve">,</w:t></w:r><w:hyperlink r:id="rId29" w:history="1"><w:r><w:rPr><w:color w:val="#410a8c"/><w:u w:val="single"/></w:rPr><w:t xml:space="preserve">Lélia Bertoni</w:t></w:r></w:hyperlink><w:r><w:rPr/><w:t xml:space="preserve">,</w:t></w:r><w:hyperlink r:id="rId63" w:history="1"><w:r><w:rPr><w:color w:val="#410a8c"/><w:u w:val="single"/></w:rPr><w:t xml:space="preserve">Tangni Gómez-Leduc</w:t></w:r></w:hyperlink><w:r><w:rPr/><w:t xml:space="preserve">,</w:t></w:r><w:hyperlink r:id="rId39" w:history="1"><w:r><w:rPr><w:color w:val="#410a8c"/><w:u w:val="single"/></w:rPr><w:t xml:space="preserve">Thomas Branly</w:t></w:r></w:hyperlink><w:r><w:rPr/><w:t xml:space="preserve">et al.</w:t></w:r></w:p><w:p><w:pPr/><w:r><w:rPr><w:i w:val="1"/><w:iCs w:val="1"/></w:rPr><w:t xml:space="preserve">International Journal of Molecular Sciences</w:t></w:r><w:r><w:rPr/><w:t xml:space="preserve">, 2018, 19 (2), pp.537. </w:t></w:r><w:hyperlink r:id="rId64" w:history="1"><w:r><w:rPr><w:color w:val="#410a8c"/><w:u w:val="single"/></w:rPr><w:t xml:space="preserve">⟨10.3390/ijms19020537⟩</w:t></w:r></w:hyperlink></w:p><w:p><w:pPr/><w:r><w:rPr/><w:t xml:space="preserve">Article dans une revue</w:t></w:r></w:p><w:p><w:pPr/><w:hyperlink r:id="rId62" w:history="1"><w:r><w:rPr><w:color w:val="#410a8c"/><w:u w:val="single"/></w:rPr><w:t xml:space="preserve">hal-02186781v1</w:t></w:r></w:hyperlink></w:p></w:tc></w:tr><w:tr><w:trPr/><w:tc><w:tcPr><w:noWrap/></w:tcPr><w:p><w:pPr><w:spacing w:after="200"/></w:pPr><w:hyperlink r:id="rId65" w:history="1"><w:r><w:rPr><w:color w:val="1e198e"/><w:b w:val="1"/><w:bCs w:val="1"/><w:u w:val="single"/></w:rPr><w:t xml:space="preserve">Differences in the intrinsic chondrogenic potential of equine umbilical cord matrix and cord blood mesenchymal stromal/stem cells for cartilage regeneration</w:t></w:r></w:hyperlink></w:p><w:p><w:pPr/><w:hyperlink r:id="rId49" w:history="1"><w:r><w:rPr><w:color w:val="#410a8c"/><w:u w:val="single"/></w:rPr><w:t xml:space="preserve">Rodolphe Rakic</w:t></w:r></w:hyperlink><w:r><w:rPr/><w:t xml:space="preserve">,</w:t></w:r><w:hyperlink r:id="rId50" w:history="1"><w:r><w:rPr><w:color w:val="#410a8c"/><w:u w:val="single"/></w:rPr><w:t xml:space="preserve">Bastien Bourdon</w:t></w:r></w:hyperlink><w:r><w:rPr/><w:t xml:space="preserve">,</w:t></w:r><w:hyperlink r:id="rId19" w:history="1"><w:r><w:rPr><w:color w:val="#410a8c"/><w:u w:val="single"/></w:rPr><w:t xml:space="preserve">Magali Demoor</w:t></w:r></w:hyperlink><w:r><w:rPr/><w:t xml:space="preserve">,</w:t></w:r><w:hyperlink r:id="rId51" w:history="1"><w:r><w:rPr><w:color w:val="#410a8c"/><w:u w:val="single"/></w:rPr><w:t xml:space="preserve">Stéphane Maddens</w:t></w:r></w:hyperlink><w:r><w:rPr/><w:t xml:space="preserve">,</w:t></w:r><w:hyperlink r:id="rId52" w:history="1"><w:r><w:rPr><w:color w:val="#410a8c"/><w:u w:val="single"/></w:rPr><w:t xml:space="preserve">Nathalie Saulnier</w:t></w:r></w:hyperlink><w:r><w:rPr/><w:t xml:space="preserve">et al.</w:t></w:r></w:p><w:p><w:pPr/><w:r><w:rPr><w:i w:val="1"/><w:iCs w:val="1"/></w:rPr><w:t xml:space="preserve">Scientific Reports</w:t></w:r><w:r><w:rPr/><w:t xml:space="preserve">, 2018, 8 (1), pp.13799. </w:t></w:r><w:hyperlink r:id="rId66" w:history="1"><w:r><w:rPr><w:color w:val="#410a8c"/><w:u w:val="single"/></w:rPr><w:t xml:space="preserve">⟨10.1038/s41598-018-28164-9⟩</w:t></w:r></w:hyperlink></w:p><w:p><w:pPr/><w:r><w:rPr/><w:t xml:space="preserve">Article dans une revue</w:t></w:r></w:p><w:p><w:pPr/><w:hyperlink r:id="rId65" w:history="1"><w:r><w:rPr><w:color w:val="#410a8c"/><w:u w:val="single"/></w:rPr><w:t xml:space="preserve">hal-01875473v1</w:t></w:r></w:hyperlink></w:p></w:tc></w:tr><w:tr><w:trPr/><w:tc><w:tcPr><w:noWrap/></w:tcPr><w:p><w:pPr><w:spacing w:after="200"/></w:pPr><w:hyperlink r:id="rId67" w:history="1"><w:r><w:rPr><w:color w:val="1e198e"/><w:b w:val="1"/><w:bCs w:val="1"/><w:u w:val="single"/></w:rPr><w:t xml:space="preserve">The influence of hay steaming on clinical signs and airway immune response in severe asthmatic horses</w:t></w:r></w:hyperlink></w:p><w:p><w:pPr/><w:hyperlink r:id="rId68" w:history="1"><w:r><w:rPr><w:color w:val="#410a8c"/><w:u w:val="single"/></w:rPr><w:t xml:space="preserve">Marie Orard</w:t></w:r></w:hyperlink><w:r><w:rPr/><w:t xml:space="preserve">,</w:t></w:r><w:hyperlink r:id="rId69" w:history="1"><w:r><w:rPr><w:color w:val="#410a8c"/><w:u w:val="single"/></w:rPr><w:t xml:space="preserve">Erika Hue</w:t></w:r></w:hyperlink><w:r><w:rPr/><w:t xml:space="preserve">,</w:t></w:r><w:hyperlink r:id="rId70" w:history="1"><w:r><w:rPr><w:color w:val="#410a8c"/><w:u w:val="single"/></w:rPr><w:t xml:space="preserve">Anne Couroucé</w:t></w:r></w:hyperlink><w:r><w:rPr/><w:t xml:space="preserve">,</w:t></w:r><w:hyperlink r:id="rId71" w:history="1"><w:r><w:rPr><w:color w:val="#410a8c"/><w:u w:val="single"/></w:rPr><w:t xml:space="preserve">Céline Bizon-Mercier</w:t></w:r></w:hyperlink><w:r><w:rPr/><w:t xml:space="preserve">,</w:t></w:r><w:hyperlink r:id="rId72" w:history="1"><w:r><w:rPr><w:color w:val="#410a8c"/><w:u w:val="single"/></w:rPr><w:t xml:space="preserve">Marie-Pierre Toquet</w:t></w:r></w:hyperlink><w:r><w:rPr/><w:t xml:space="preserve">et al.</w:t></w:r></w:p><w:p><w:pPr/><w:r><w:rPr><w:i w:val="1"/><w:iCs w:val="1"/></w:rPr><w:t xml:space="preserve">BMC Veterinary Research</w:t></w:r><w:r><w:rPr/><w:t xml:space="preserve">, 2018, 14 (1), pp.345. </w:t></w:r><w:hyperlink r:id="rId73" w:history="1"><w:r><w:rPr><w:color w:val="#410a8c"/><w:u w:val="single"/></w:rPr><w:t xml:space="preserve">⟨10.1186/s12917-018-1636-4⟩</w:t></w:r></w:hyperlink></w:p><w:p><w:pPr/><w:r><w:rPr/><w:t xml:space="preserve">Article dans une revue</w:t></w:r></w:p><w:p><w:pPr/><w:hyperlink r:id="rId67" w:history="1"><w:r><w:rPr><w:color w:val="#410a8c"/><w:u w:val="single"/></w:rPr><w:t xml:space="preserve">hal-01968287v1</w:t></w:r></w:hyperlink></w:p></w:tc></w:tr><w:tr><w:trPr/><w:tc><w:tcPr><w:noWrap/></w:tcPr><w:p><w:pPr><w:spacing w:after="200"/></w:pPr><w:hyperlink r:id="rId74" w:history="1"><w:r><w:rPr><w:color w:val="1e198e"/><w:b w:val="1"/><w:bCs w:val="1"/><w:u w:val="single"/></w:rPr><w:t xml:space="preserve">Improvement of the Chondrocyte-Specific Phenotype upon Equine Bone Marrow Mesenchymal Stem Cell Differentiation: Influence of Culture Time, Transforming Growth Factors and Type I Collagen siRNAs on the Differentiation Index</w:t></w:r></w:hyperlink></w:p><w:p><w:pPr/><w:hyperlink r:id="rId39" w:history="1"><w:r><w:rPr><w:color w:val="#410a8c"/><w:u w:val="single"/></w:rPr><w:t xml:space="preserve">Thomas Branly</w:t></w:r></w:hyperlink><w:r><w:rPr/><w:t xml:space="preserve">,</w:t></w:r><w:hyperlink r:id="rId21" w:history="1"><w:r><w:rPr><w:color w:val="#410a8c"/><w:u w:val="single"/></w:rPr><w:t xml:space="preserve">Romain Contentin</w:t></w:r></w:hyperlink><w:r><w:rPr/><w:t xml:space="preserve">,</w:t></w:r><w:hyperlink r:id="rId40" w:history="1"><w:r><w:rPr><w:color w:val="#410a8c"/><w:u w:val="single"/></w:rPr><w:t xml:space="preserve">Mélanie Desancé</w:t></w:r></w:hyperlink><w:r><w:rPr/><w:t xml:space="preserve">,</w:t></w:r><w:hyperlink r:id="rId75" w:history="1"><w:r><w:rPr><w:color w:val="#410a8c"/><w:u w:val="single"/></w:rPr><w:t xml:space="preserve">Thibaud Jacquel</w:t></w:r></w:hyperlink><w:r><w:rPr/><w:t xml:space="preserve">,</w:t></w:r><w:hyperlink r:id="rId76" w:history="1"><w:r><w:rPr><w:color w:val="#410a8c"/><w:u w:val="single"/></w:rPr><w:t xml:space="preserve">Lelia Bertoni</w:t></w:r></w:hyperlink><w:r><w:rPr/><w:t xml:space="preserve">et al.</w:t></w:r></w:p><w:p><w:pPr/><w:r><w:rPr><w:i w:val="1"/><w:iCs w:val="1"/></w:rPr><w:t xml:space="preserve">International Journal of Molecular Sciences</w:t></w:r><w:r><w:rPr/><w:t xml:space="preserve">, 2018, 19 (2), </w:t></w:r><w:hyperlink r:id="rId77" w:history="1"><w:r><w:rPr><w:color w:val="#410a8c"/><w:u w:val="single"/></w:rPr><w:t xml:space="preserve">⟨10.3390/ijms19020435⟩</w:t></w:r></w:hyperlink></w:p><w:p><w:pPr/><w:r><w:rPr/><w:t xml:space="preserve">Article dans une revue</w:t></w:r></w:p><w:p><w:pPr/><w:hyperlink r:id="rId74" w:history="1"><w:r><w:rPr><w:color w:val="#410a8c"/><w:u w:val="single"/></w:rPr><w:t xml:space="preserve">hal-04289598v1</w:t></w:r></w:hyperlink></w:p></w:tc></w:tr><w:tr><w:trPr/><w:tc><w:tcPr><w:noWrap/></w:tcPr><w:p><w:pPr><w:spacing w:after="200"/></w:pPr><w:hyperlink r:id="rId78" w:history="1"><w:r><w:rPr><w:color w:val="1e198e"/><w:b w:val="1"/><w:bCs w:val="1"/><w:u w:val="single"/></w:rPr><w:t xml:space="preserve">Enhanced chondrogenesis of bone marrow-derived stem cells by using a combinatory cell therapy strategy with BMP-2/TGF-β1, hypoxia, and COL1A1/HtrA1 siRNAs</w:t></w:r></w:hyperlink></w:p><w:p><w:pPr/><w:hyperlink r:id="rId24" w:history="1"><w:r><w:rPr><w:color w:val="#410a8c"/><w:u w:val="single"/></w:rPr><w:t xml:space="preserve">Florence Legendre</w:t></w:r></w:hyperlink><w:r><w:rPr/><w:t xml:space="preserve">,</w:t></w:r><w:hyperlink r:id="rId79" w:history="1"><w:r><w:rPr><w:color w:val="#410a8c"/><w:u w:val="single"/></w:rPr><w:t xml:space="preserve">David Ollitrault</w:t></w:r></w:hyperlink><w:r><w:rPr/><w:t xml:space="preserve">,</w:t></w:r><w:hyperlink r:id="rId63" w:history="1"><w:r><w:rPr><w:color w:val="#410a8c"/><w:u w:val="single"/></w:rPr><w:t xml:space="preserve">Tangni Gómez-Leduc</w:t></w:r></w:hyperlink><w:r><w:rPr/><w:t xml:space="preserve">,</w:t></w:r><w:hyperlink r:id="rId80" w:history="1"><w:r><w:rPr><w:color w:val="#410a8c"/><w:u w:val="single"/></w:rPr><w:t xml:space="preserve">Mouloud Bouyoucef</w:t></w:r></w:hyperlink><w:r><w:rPr/><w:t xml:space="preserve">,</w:t></w:r><w:hyperlink r:id="rId81" w:history="1"><w:r><w:rPr><w:color w:val="#410a8c"/><w:u w:val="single"/></w:rPr><w:t xml:space="preserve">Magalie Hervieu</w:t></w:r></w:hyperlink><w:r><w:rPr/><w:t xml:space="preserve">et al.</w:t></w:r></w:p><w:p><w:pPr/><w:r><w:rPr><w:i w:val="1"/><w:iCs w:val="1"/></w:rPr><w:t xml:space="preserve">Scientific Reports</w:t></w:r><w:r><w:rPr/><w:t xml:space="preserve">, 2017, 7 (1), pp.3406. </w:t></w:r><w:hyperlink r:id="rId82" w:history="1"><w:r><w:rPr><w:color w:val="#410a8c"/><w:u w:val="single"/></w:rPr><w:t xml:space="preserve">⟨10.1038/s41598-017-03579-y⟩</w:t></w:r></w:hyperlink></w:p><w:p><w:pPr/><w:r><w:rPr/><w:t xml:space="preserve">Article dans une revue</w:t></w:r></w:p><w:p><w:pPr/><w:hyperlink r:id="rId78" w:history="1"><w:r><w:rPr><w:color w:val="#410a8c"/><w:u w:val="single"/></w:rPr><w:t xml:space="preserve">hal-02285453v1</w:t></w:r></w:hyperlink></w:p></w:tc></w:tr><w:tr><w:trPr/><w:tc><w:tcPr><w:noWrap/></w:tcPr><w:p><w:pPr><w:spacing w:after="200"/></w:pPr><w:hyperlink r:id="rId83" w:history="1"><w:r><w:rPr><w:color w:val="1e198e"/><w:b w:val="1"/><w:bCs w:val="1"/><w:u w:val="single"/></w:rPr><w:t xml:space="preserve">RNA Interference and BMP-2 Stimulation Allows Equine Chondrocytes Redifferentiation in 3D-Hypoxia Cell Culture Model: Application for Matrix-Induced Autologous Chondrocyte Implantation</w:t></w:r></w:hyperlink></w:p><w:p><w:pPr/><w:hyperlink r:id="rId49" w:history="1"><w:r><w:rPr><w:color w:val="#410a8c"/><w:u w:val="single"/></w:rPr><w:t xml:space="preserve">Rodolphe Rakic</w:t></w:r></w:hyperlink><w:r><w:rPr/><w:t xml:space="preserve">,</w:t></w:r><w:hyperlink r:id="rId50" w:history="1"><w:r><w:rPr><w:color w:val="#410a8c"/><w:u w:val="single"/></w:rPr><w:t xml:space="preserve">Bastien Bourdon</w:t></w:r></w:hyperlink><w:r><w:rPr/><w:t xml:space="preserve">,</w:t></w:r><w:hyperlink r:id="rId81" w:history="1"><w:r><w:rPr><w:color w:val="#410a8c"/><w:u w:val="single"/></w:rPr><w:t xml:space="preserve">Magalie Hervieu</w:t></w:r></w:hyperlink><w:r><w:rPr/><w:t xml:space="preserve">,</w:t></w:r><w:hyperlink r:id="rId39" w:history="1"><w:r><w:rPr><w:color w:val="#410a8c"/><w:u w:val="single"/></w:rPr><w:t xml:space="preserve">Thomas Branly</w:t></w:r></w:hyperlink><w:r><w:rPr/><w:t xml:space="preserve">,</w:t></w:r><w:hyperlink r:id="rId24" w:history="1"><w:r><w:rPr><w:color w:val="#410a8c"/><w:u w:val="single"/></w:rPr><w:t xml:space="preserve">Florence Legendre</w:t></w:r></w:hyperlink><w:r><w:rPr/><w:t xml:space="preserve">et al.</w:t></w:r></w:p><w:p><w:pPr/><w:r><w:rPr><w:i w:val="1"/><w:iCs w:val="1"/></w:rPr><w:t xml:space="preserve">International Journal of Molecular Sciences</w:t></w:r><w:r><w:rPr/><w:t xml:space="preserve">, 2017, 18 (9), pp.1842. </w:t></w:r><w:hyperlink r:id="rId84" w:history="1"><w:r><w:rPr><w:color w:val="#410a8c"/><w:u w:val="single"/></w:rPr><w:t xml:space="preserve">⟨10.3390/ijms18091842⟩</w:t></w:r></w:hyperlink></w:p><w:p><w:pPr/><w:r><w:rPr/><w:t xml:space="preserve">Article dans une revue</w:t></w:r></w:p><w:p><w:pPr/><w:hyperlink r:id="rId83" w:history="1"><w:r><w:rPr><w:color w:val="#410a8c"/><w:u w:val="single"/></w:rPr><w:t xml:space="preserve">hal-02186507v1</w:t></w:r></w:hyperlink></w:p></w:tc></w:tr><w:tr><w:trPr/><w:tc><w:tcPr><w:noWrap/></w:tcPr><w:p><w:pPr><w:spacing w:after="200"/></w:pPr><w:hyperlink r:id="rId85" w:history="1"><w:r><w:rPr><w:color w:val="1e198e"/><w:b w:val="1"/><w:bCs w:val="1"/><w:u w:val="single"/></w:rPr><w:t xml:space="preserve">Hypoxia Is a Critical Parameter for Chondrogenic Differentiation of Human Umbilical Cord Blood Mesenchymal Stem Cells in Type I/III Collagen Sponges</w:t></w:r></w:hyperlink></w:p><w:p><w:pPr/><w:hyperlink r:id="rId63" w:history="1"><w:r><w:rPr><w:color w:val="#410a8c"/><w:u w:val="single"/></w:rPr><w:t xml:space="preserve">Tangni Gómez-Leduc</w:t></w:r></w:hyperlink><w:r><w:rPr/><w:t xml:space="preserve">,</w:t></w:r><w:hyperlink r:id="rId40" w:history="1"><w:r><w:rPr><w:color w:val="#410a8c"/><w:u w:val="single"/></w:rPr><w:t xml:space="preserve">Mélanie Desancé</w:t></w:r></w:hyperlink><w:r><w:rPr/><w:t xml:space="preserve">,</w:t></w:r><w:hyperlink r:id="rId81" w:history="1"><w:r><w:rPr><w:color w:val="#410a8c"/><w:u w:val="single"/></w:rPr><w:t xml:space="preserve">Magalie Hervieu</w:t></w:r></w:hyperlink><w:r><w:rPr/><w:t xml:space="preserve">,</w:t></w:r><w:hyperlink r:id="rId24" w:history="1"><w:r><w:rPr><w:color w:val="#410a8c"/><w:u w:val="single"/></w:rPr><w:t xml:space="preserve">Florence Legendre</w:t></w:r></w:hyperlink><w:r><w:rPr/><w:t xml:space="preserve">,</w:t></w:r><w:hyperlink r:id="rId79" w:history="1"><w:r><w:rPr><w:color w:val="#410a8c"/><w:u w:val="single"/></w:rPr><w:t xml:space="preserve">David Ollitrault</w:t></w:r></w:hyperlink><w:r><w:rPr/><w:t xml:space="preserve">et al.</w:t></w:r></w:p><w:p><w:pPr/><w:r><w:rPr><w:i w:val="1"/><w:iCs w:val="1"/></w:rPr><w:t xml:space="preserve">International Journal of Molecular Sciences</w:t></w:r><w:r><w:rPr/><w:t xml:space="preserve">, 2017, 18 (9), pp.1933. </w:t></w:r><w:hyperlink r:id="rId86" w:history="1"><w:r><w:rPr><w:color w:val="#410a8c"/><w:u w:val="single"/></w:rPr><w:t xml:space="preserve">⟨10.3390/ijms18091933⟩</w:t></w:r></w:hyperlink></w:p><w:p><w:pPr/><w:r><w:rPr/><w:t xml:space="preserve">Article dans une revue</w:t></w:r></w:p><w:p><w:pPr/><w:hyperlink r:id="rId85" w:history="1"><w:r><w:rPr><w:color w:val="#410a8c"/><w:u w:val="single"/></w:rPr><w:t xml:space="preserve">hal-02186808v1</w:t></w:r></w:hyperlink></w:p></w:tc></w:tr><w:tr><w:trPr/><w:tc><w:tcPr><w:noWrap/></w:tcPr><w:p><w:pPr><w:spacing w:after="200"/></w:pPr><w:hyperlink r:id="rId87" w:history="1"><w:r><w:rPr><w:color w:val="1e198e"/><w:b w:val="1"/><w:bCs w:val="1"/><w:u w:val="single"/></w:rPr><w:t xml:space="preserve">Characterization and use of Equine Bone Marrow Mesenchymal Stem Cells in Equine Cartilage Engineering. Study of their Hyaline Cartilage Forming Potential when Cultured under Hypoxia within a Biomaterial in the Presence of BMP-2 and TGF-ß1</w:t></w:r></w:hyperlink></w:p><w:p><w:pPr/><w:hyperlink r:id="rId39" w:history="1"><w:r><w:rPr><w:color w:val="#410a8c"/><w:u w:val="single"/></w:rPr><w:t xml:space="preserve">Thomas Branly</w:t></w:r></w:hyperlink><w:r><w:rPr/><w:t xml:space="preserve">,</w:t></w:r><w:hyperlink r:id="rId29" w:history="1"><w:r><w:rPr><w:color w:val="#410a8c"/><w:u w:val="single"/></w:rPr><w:t xml:space="preserve">Lélia Bertoni</w:t></w:r></w:hyperlink><w:r><w:rPr/><w:t xml:space="preserve">,</w:t></w:r><w:hyperlink r:id="rId21" w:history="1"><w:r><w:rPr><w:color w:val="#410a8c"/><w:u w:val="single"/></w:rPr><w:t xml:space="preserve">Romain Contentin</w:t></w:r></w:hyperlink><w:r><w:rPr/><w:t xml:space="preserve">,</w:t></w:r><w:hyperlink r:id="rId49" w:history="1"><w:r><w:rPr><w:color w:val="#410a8c"/><w:u w:val="single"/></w:rPr><w:t xml:space="preserve">Rodolphe Rakic</w:t></w:r></w:hyperlink><w:r><w:rPr/><w:t xml:space="preserve">,</w:t></w:r><w:hyperlink r:id="rId63" w:history="1"><w:r><w:rPr><w:color w:val="#410a8c"/><w:u w:val="single"/></w:rPr><w:t xml:space="preserve">Tangni Gómez-Leduc</w:t></w:r></w:hyperlink><w:r><w:rPr/><w:t xml:space="preserve">et al.</w:t></w:r></w:p><w:p><w:pPr/><w:r><w:rPr><w:i w:val="1"/><w:iCs w:val="1"/></w:rPr><w:t xml:space="preserve">Stem Cell Reviews and Reports</w:t></w:r><w:r><w:rPr/><w:t xml:space="preserve">, 2017, 13 (5), pp.611-630. </w:t></w:r><w:hyperlink r:id="rId88" w:history="1"><w:r><w:rPr><w:color w:val="#410a8c"/><w:u w:val="single"/></w:rPr><w:t xml:space="preserve">⟨10.1007/s12015-017-9748-y⟩</w:t></w:r></w:hyperlink></w:p><w:p><w:pPr/><w:r><w:rPr/><w:t xml:space="preserve">Article dans une revue</w:t></w:r></w:p><w:p><w:pPr/><w:hyperlink r:id="rId87" w:history="1"><w:r><w:rPr><w:color w:val="#410a8c"/><w:u w:val="single"/></w:rPr><w:t xml:space="preserve">hal-02186824v1</w:t></w:r></w:hyperlink></w:p></w:tc></w:tr><w:tr><w:trPr/><w:tc><w:tcPr><w:noWrap/></w:tcPr><w:p><w:pPr><w:spacing w:after="200"/></w:pPr><w:hyperlink r:id="rId89" w:history="1"><w:r><w:rPr><w:color w:val="1e198e"/><w:b w:val="1"/><w:bCs w:val="1"/><w:u w:val="single"/></w:rPr><w:t xml:space="preserve">Chondrogenic commitment of human umbilical cord blood-derived mesenchymal stem cells in collagen matrices for cartilage engineering</w:t></w:r></w:hyperlink></w:p><w:p><w:pPr/><w:hyperlink r:id="rId63" w:history="1"><w:r><w:rPr><w:color w:val="#410a8c"/><w:u w:val="single"/></w:rPr><w:t xml:space="preserve">Tangni Gómez-Leduc</w:t></w:r></w:hyperlink><w:r><w:rPr/><w:t xml:space="preserve">,</w:t></w:r><w:hyperlink r:id="rId81" w:history="1"><w:r><w:rPr><w:color w:val="#410a8c"/><w:u w:val="single"/></w:rPr><w:t xml:space="preserve">Magalie Hervieu</w:t></w:r></w:hyperlink><w:r><w:rPr/><w:t xml:space="preserve">,</w:t></w:r><w:hyperlink r:id="rId24" w:history="1"><w:r><w:rPr><w:color w:val="#410a8c"/><w:u w:val="single"/></w:rPr><w:t xml:space="preserve">Florence Legendre</w:t></w:r></w:hyperlink><w:r><w:rPr/><w:t xml:space="preserve">,</w:t></w:r><w:hyperlink r:id="rId80" w:history="1"><w:r><w:rPr><w:color w:val="#410a8c"/><w:u w:val="single"/></w:rPr><w:t xml:space="preserve">Mouloud Bouyoucef</w:t></w:r></w:hyperlink><w:r><w:rPr/><w:t xml:space="preserve">,</w:t></w:r><w:hyperlink r:id="rId90" w:history="1"><w:r><w:rPr><w:color w:val="#410a8c"/><w:u w:val="single"/></w:rPr><w:t xml:space="preserve">Nicolas Gruchy</w:t></w:r></w:hyperlink><w:r><w:rPr/><w:t xml:space="preserve">et al.</w:t></w:r></w:p><w:p><w:pPr/><w:r><w:rPr><w:i w:val="1"/><w:iCs w:val="1"/></w:rPr><w:t xml:space="preserve">Scientific Reports</w:t></w:r><w:r><w:rPr/><w:t xml:space="preserve">, 2016, 6 (1), pp.32786. </w:t></w:r><w:hyperlink r:id="rId91" w:history="1"><w:r><w:rPr><w:color w:val="#410a8c"/><w:u w:val="single"/></w:rPr><w:t xml:space="preserve">⟨10.1038/srep32786⟩</w:t></w:r></w:hyperlink></w:p><w:p><w:pPr/><w:r><w:rPr/><w:t xml:space="preserve">Article dans une revue</w:t></w:r></w:p><w:p><w:pPr/><w:hyperlink r:id="rId89" w:history="1"><w:r><w:rPr><w:color w:val="#410a8c"/><w:u w:val="single"/></w:rPr><w:t xml:space="preserve">inserm-02304812v1</w:t></w:r></w:hyperlink></w:p></w:tc></w:tr><w:tr><w:trPr/><w:tc><w:tcPr><w:noWrap/></w:tcPr><w:p><w:pPr><w:spacing w:after="200"/></w:pPr><w:hyperlink r:id="rId92" w:history="1"><w:r><w:rPr><w:color w:val="1e198e"/><w:b w:val="1"/><w:bCs w:val="1"/><w:u w:val="single"/></w:rPr><w:t xml:space="preserve">Reduced NF- κ B activity is observed in dermal fibroblasts from black-skinned African individuals</w:t></w:r></w:hyperlink></w:p><w:p><w:pPr/><w:hyperlink r:id="rId93" w:history="1"><w:r><w:rPr><w:color w:val="#410a8c"/><w:u w:val="single"/></w:rPr><w:t xml:space="preserve">Nicolas Bigot</w:t></w:r></w:hyperlink><w:r><w:rPr/><w:t xml:space="preserve">,</w:t></w:r><w:hyperlink r:id="rId63" w:history="1"><w:r><w:rPr><w:color w:val="#410a8c"/><w:u w:val="single"/></w:rPr><w:t xml:space="preserve">Tangni Gómez-Leduc</w:t></w:r></w:hyperlink><w:r><w:rPr/><w:t xml:space="preserve">,</w:t></w:r><w:hyperlink r:id="rId81" w:history="1"><w:r><w:rPr><w:color w:val="#410a8c"/><w:u w:val="single"/></w:rPr><w:t xml:space="preserve">Magalie Hervieu</w:t></w:r></w:hyperlink><w:r><w:rPr/><w:t xml:space="preserve">,</w:t></w:r><w:hyperlink r:id="rId94" w:history="1"><w:r><w:rPr><w:color w:val="#410a8c"/><w:u w:val="single"/></w:rPr><w:t xml:space="preserve">Fanny Gallienne</w:t></w:r></w:hyperlink><w:r><w:rPr/><w:t xml:space="preserve">,</w:t></w:r><w:hyperlink r:id="rId95" w:history="1"><w:r><w:rPr><w:color w:val="#410a8c"/><w:u w:val="single"/></w:rPr><w:t xml:space="preserve">Thierry Oddos</w:t></w:r></w:hyperlink><w:r><w:rPr/><w:t xml:space="preserve">et al.</w:t></w:r></w:p><w:p><w:pPr/><w:r><w:rPr><w:i w:val="1"/><w:iCs w:val="1"/></w:rPr><w:t xml:space="preserve">Experimental Dermatology</w:t></w:r><w:r><w:rPr/><w:t xml:space="preserve">, 2016, 25 (5), pp.392-394. </w:t></w:r><w:hyperlink r:id="rId96" w:history="1"><w:r><w:rPr><w:color w:val="#410a8c"/><w:u w:val="single"/></w:rPr><w:t xml:space="preserve">⟨10.1111/exd.12970⟩</w:t></w:r></w:hyperlink></w:p><w:p><w:pPr/><w:r><w:rPr/><w:t xml:space="preserve">Article dans une revue</w:t></w:r></w:p><w:p><w:pPr/><w:hyperlink r:id="rId92" w:history="1"><w:r><w:rPr><w:color w:val="#410a8c"/><w:u w:val="single"/></w:rPr><w:t xml:space="preserve">hal-02186862v1</w:t></w:r></w:hyperlink></w:p></w:tc></w:tr><w:tr><w:trPr/><w:tc><w:tcPr><w:noWrap/></w:tcPr><w:p><w:pPr><w:spacing w:after="200"/></w:pPr><w:hyperlink r:id="rId97" w:history="1"><w:r><w:rPr><w:color w:val="1e198e"/><w:b w:val="1"/><w:bCs w:val="1"/><w:u w:val="single"/></w:rPr><w:t xml:space="preserve">Radiation-induced alterations of osteogenic and chondrogenic differentiation of human mesenchymal stem cells</w:t></w:r></w:hyperlink></w:p><w:p><w:pPr/><w:hyperlink r:id="rId98" w:history="1"><w:r><w:rPr><w:color w:val="#410a8c"/><w:u w:val="single"/></w:rPr><w:t xml:space="preserve">Séverine Cruet-Hennequart</w:t></w:r></w:hyperlink><w:r><w:rPr/><w:t xml:space="preserve">,</w:t></w:r><w:hyperlink r:id="rId99" w:history="1"><w:r><w:rPr><w:color w:val="#410a8c"/><w:u w:val="single"/></w:rPr><w:t xml:space="preserve">Carole Drougard</w:t></w:r></w:hyperlink><w:r><w:rPr/><w:t xml:space="preserve">,</w:t></w:r><w:hyperlink r:id="rId100" w:history="1"><w:r><w:rPr><w:color w:val="#410a8c"/><w:u w:val="single"/></w:rPr><w:t xml:space="preserve">Georgina Shaw</w:t></w:r></w:hyperlink><w:r><w:rPr/><w:t xml:space="preserve">,</w:t></w:r><w:hyperlink r:id="rId24" w:history="1"><w:r><w:rPr><w:color w:val="#410a8c"/><w:u w:val="single"/></w:rPr><w:t xml:space="preserve">Florence Legendre</w:t></w:r></w:hyperlink><w:r><w:rPr/><w:t xml:space="preserve">,</w:t></w:r><w:hyperlink r:id="rId19" w:history="1"><w:r><w:rPr><w:color w:val="#410a8c"/><w:u w:val="single"/></w:rPr><w:t xml:space="preserve">Magali Demoor</w:t></w:r></w:hyperlink><w:r><w:rPr/><w:t xml:space="preserve">et al.</w:t></w:r></w:p><w:p><w:pPr/><w:r><w:rPr><w:i w:val="1"/><w:iCs w:val="1"/></w:rPr><w:t xml:space="preserve">PLoS ONE</w:t></w:r><w:r><w:rPr/><w:t xml:space="preserve">, 2015, 10 (4), pp.e0119334. </w:t></w:r><w:hyperlink r:id="rId101" w:history="1"><w:r><w:rPr><w:color w:val="#410a8c"/><w:u w:val="single"/></w:rPr><w:t xml:space="preserve">⟨10.1371/journal.pone.0119334⟩</w:t></w:r></w:hyperlink></w:p><w:p><w:pPr/><w:r><w:rPr/><w:t xml:space="preserve">Article dans une revue</w:t></w:r></w:p><w:p><w:pPr/><w:hyperlink r:id="rId97" w:history="1"><w:r><w:rPr><w:color w:val="#410a8c"/><w:u w:val="single"/></w:rPr><w:t xml:space="preserve">hal-03156371v1</w:t></w:r></w:hyperlink></w:p></w:tc></w:tr><w:tr><w:trPr/><w:tc><w:tcPr><w:noWrap/></w:tcPr><w:p><w:pPr><w:spacing w:after="200"/></w:pPr><w:hyperlink r:id="rId102" w:history="1"><w:r><w:rPr><w:color w:val="1e198e"/><w:b w:val="1"/><w:bCs w:val="1"/><w:u w:val="single"/></w:rPr><w:t xml:space="preserve">BMP-2, hypoxia, and COL1A1/HtrA1 siRNAs favor neo-cartilage hyaline matrix formation in chondrocytes</w:t></w:r></w:hyperlink></w:p><w:p><w:pPr/><w:hyperlink r:id="rId103" w:history="1"><w:r><w:rPr><w:color w:val="#410a8c"/><w:u w:val="single"/></w:rPr><w:t xml:space="preserve">D. Ollitrault</w:t></w:r></w:hyperlink><w:r><w:rPr/><w:t xml:space="preserve">,</w:t></w:r><w:hyperlink r:id="rId104" w:history="1"><w:r><w:rPr><w:color w:val="#410a8c"/><w:u w:val="single"/></w:rPr><w:t xml:space="preserve">F. Legendre</w:t></w:r></w:hyperlink><w:r><w:rPr/><w:t xml:space="preserve">,</w:t></w:r><w:hyperlink r:id="rId105" w:history="1"><w:r><w:rPr><w:color w:val="#410a8c"/><w:u w:val="single"/></w:rPr><w:t xml:space="preserve">C. Drougard</w:t></w:r></w:hyperlink><w:r><w:rPr/><w:t xml:space="preserve">,</w:t></w:r><w:hyperlink r:id="rId106" w:history="1"><w:r><w:rPr><w:color w:val="#410a8c"/><w:u w:val="single"/></w:rPr><w:t xml:space="preserve">Mélanie Briand</w:t></w:r></w:hyperlink><w:r><w:rPr/><w:t xml:space="preserve">,</w:t></w:r><w:hyperlink r:id="rId107" w:history="1"><w:r><w:rPr><w:color w:val="#410a8c"/><w:u w:val="single"/></w:rPr><w:t xml:space="preserve">H. Benateau</w:t></w:r></w:hyperlink><w:r><w:rPr/><w:t xml:space="preserve">et al.</w:t></w:r></w:p><w:p><w:pPr/><w:r><w:rPr><w:i w:val="1"/><w:iCs w:val="1"/></w:rPr><w:t xml:space="preserve">Tissue Engineering Part C: Methods</w:t></w:r><w:r><w:rPr/><w:t xml:space="preserve">, 2015, 21 (2), pp.133-147. </w:t></w:r><w:hyperlink r:id="rId108" w:history="1"><w:r><w:rPr><w:color w:val="#410a8c"/><w:u w:val="single"/></w:rPr><w:t xml:space="preserve">⟨10.1089/ten.tec.2013.0724⟩</w:t></w:r></w:hyperlink></w:p><w:p><w:pPr/><w:r><w:rPr/><w:t xml:space="preserve">Article dans une revue</w:t></w:r></w:p><w:p><w:pPr/><w:hyperlink r:id="rId102" w:history="1"><w:r><w:rPr><w:color w:val="#410a8c"/><w:u w:val="single"/></w:rPr><w:t xml:space="preserve">hal-01804715v1</w:t></w:r></w:hyperlink></w:p></w:tc></w:tr><w:tr><w:trPr/><w:tc><w:tcPr><w:noWrap/></w:tcPr><w:p><w:pPr><w:spacing w:after="200"/></w:pPr><w:hyperlink r:id="rId109" w:history="1"><w:r><w:rPr><w:color w:val="1e198e"/><w:b w:val="1"/><w:bCs w:val="1"/><w:u w:val="single"/></w:rPr><w:t xml:space="preserve">In vitro engineering of human 3D chondrosarcoma: a preclinical model relevant for investigations of radiation quality impact</w:t></w:r></w:hyperlink></w:p><w:p><w:pPr/><w:hyperlink r:id="rId110" w:history="1"><w:r><w:rPr><w:color w:val="#410a8c"/><w:u w:val="single"/></w:rPr><w:t xml:space="preserve">Dounia Hamdi</w:t></w:r></w:hyperlink><w:r><w:rPr/><w:t xml:space="preserve">,</w:t></w:r><w:hyperlink r:id="rId111" w:history="1"><w:r><w:rPr><w:color w:val="#410a8c"/><w:u w:val="single"/></w:rPr><w:t xml:space="preserve">Sofia Barbieri</w:t></w:r></w:hyperlink><w:r><w:rPr/><w:t xml:space="preserve">,</w:t></w:r><w:hyperlink r:id="rId112" w:history="1"><w:r><w:rPr><w:color w:val="#410a8c"/><w:u w:val="single"/></w:rPr><w:t xml:space="preserve">François Chevalier</w:t></w:r></w:hyperlink><w:r><w:rPr/><w:t xml:space="preserve">,</w:t></w:r><w:hyperlink r:id="rId113" w:history="1"><w:r><w:rPr><w:color w:val="#410a8c"/><w:u w:val="single"/></w:rPr><w:t xml:space="preserve">Jean-Emmanuel Groetz</w:t></w:r></w:hyperlink><w:r><w:rPr/><w:t xml:space="preserve">,</w:t></w:r><w:hyperlink r:id="rId24" w:history="1"><w:r><w:rPr><w:color w:val="#410a8c"/><w:u w:val="single"/></w:rPr><w:t xml:space="preserve">Florence Legendre</w:t></w:r></w:hyperlink><w:r><w:rPr/><w:t xml:space="preserve">et al.</w:t></w:r></w:p><w:p><w:pPr/><w:r><w:rPr><w:i w:val="1"/><w:iCs w:val="1"/></w:rPr><w:t xml:space="preserve">BMC Cancer</w:t></w:r><w:r><w:rPr/><w:t xml:space="preserve">, 2015, </w:t></w:r><w:hyperlink r:id="rId114" w:history="1"><w:r><w:rPr><w:color w:val="#410a8c"/><w:u w:val="single"/></w:rPr><w:t xml:space="preserve">⟨10.1186/s12885-015-1590-5⟩</w:t></w:r></w:hyperlink></w:p><w:p><w:pPr/><w:r><w:rPr/><w:t xml:space="preserve">Article dans une revue</w:t></w:r></w:p><w:p><w:pPr/><w:hyperlink r:id="rId109" w:history="1"><w:r><w:rPr><w:color w:val="#410a8c"/><w:u w:val="single"/></w:rPr><w:t xml:space="preserve">hal-01315021v1</w:t></w:r></w:hyperlink></w:p></w:tc></w:tr><w:tr><w:trPr/><w:tc><w:tcPr><w:noWrap/></w:tcPr><w:p><w:pPr><w:spacing w:after="200"/></w:pPr><w:hyperlink r:id="rId115" w:history="1"><w:r><w:rPr><w:color w:val="1e198e"/><w:b w:val="1"/><w:bCs w:val="1"/><w:u w:val="single"/></w:rPr><w:t xml:space="preserve">Up-regulation of type II collagen gene by 17β-estradiol in articular chondrocytes involves Sp1/3, Sox-9, and estrogen receptor α</w:t></w:r></w:hyperlink></w:p><w:p><w:pPr/><w:hyperlink r:id="rId116" w:history="1"><w:r><w:rPr><w:color w:val="#410a8c"/><w:u w:val="single"/></w:rPr><w:t xml:space="preserve">Laure Maneix</w:t></w:r></w:hyperlink><w:r><w:rPr/><w:t xml:space="preserve">,</w:t></w:r><w:hyperlink r:id="rId117" w:history="1"><w:r><w:rPr><w:color w:val="#410a8c"/><w:u w:val="single"/></w:rPr><w:t xml:space="preserve">Aurélie Servent</w:t></w:r></w:hyperlink><w:r><w:rPr/><w:t xml:space="preserve">,</w:t></w:r><w:hyperlink r:id="rId118" w:history="1"><w:r><w:rPr><w:color w:val="#410a8c"/><w:u w:val="single"/></w:rPr><w:t xml:space="preserve">Benoît Porée</w:t></w:r></w:hyperlink><w:r><w:rPr/><w:t xml:space="preserve">,</w:t></w:r><w:hyperlink r:id="rId79" w:history="1"><w:r><w:rPr><w:color w:val="#410a8c"/><w:u w:val="single"/></w:rPr><w:t xml:space="preserve">David Ollitrault</w:t></w:r></w:hyperlink><w:r><w:rPr/><w:t xml:space="preserve">,</w:t></w:r><w:hyperlink r:id="rId39" w:history="1"><w:r><w:rPr><w:color w:val="#410a8c"/><w:u w:val="single"/></w:rPr><w:t xml:space="preserve">Thomas Branly</w:t></w:r></w:hyperlink><w:r><w:rPr/><w:t xml:space="preserve">et al.</w:t></w:r></w:p><w:p><w:pPr/><w:r><w:rPr><w:i w:val="1"/><w:iCs w:val="1"/></w:rPr><w:t xml:space="preserve">Journal of Molecular and Genetic Medicine</w:t></w:r><w:r><w:rPr/><w:t xml:space="preserve">, 2014, 92 (11), pp.1179-1200. </w:t></w:r><w:hyperlink r:id="rId119" w:history="1"><w:r><w:rPr><w:color w:val="#410a8c"/><w:u w:val="single"/></w:rPr><w:t xml:space="preserve">⟨10.1007/s00109-014-1195-5⟩</w:t></w:r></w:hyperlink></w:p><w:p><w:pPr/><w:r><w:rPr/><w:t xml:space="preserve">Article dans une revue</w:t></w:r></w:p><w:p><w:pPr/><w:hyperlink r:id="rId115" w:history="1"><w:r><w:rPr><w:color w:val="#410a8c"/><w:u w:val="single"/></w:rPr><w:t xml:space="preserve">hal-01082937v1</w:t></w:r></w:hyperlink></w:p></w:tc></w:tr><w:tr><w:trPr/><w:tc><w:tcPr><w:noWrap/></w:tcPr><w:p><w:pPr><w:spacing w:after="200"/></w:pPr><w:hyperlink r:id="rId120" w:history="1"><w:r><w:rPr><w:color w:val="1e198e"/><w:b w:val="1"/><w:bCs w:val="1"/><w:u w:val="single"/></w:rPr><w:t xml:space="preserve">Cartilage tissue engineering: Molecular control of chondrocyte differentiation for proper cartilage matrix reconstruction</w:t></w:r></w:hyperlink></w:p><w:p><w:pPr/><w:hyperlink r:id="rId19" w:history="1"><w:r><w:rPr><w:color w:val="#410a8c"/><w:u w:val="single"/></w:rPr><w:t xml:space="preserve">Magali Demoor</w:t></w:r></w:hyperlink><w:r><w:rPr/><w:t xml:space="preserve">,</w:t></w:r><w:hyperlink r:id="rId79" w:history="1"><w:r><w:rPr><w:color w:val="#410a8c"/><w:u w:val="single"/></w:rPr><w:t xml:space="preserve">David Ollitrault</w:t></w:r></w:hyperlink><w:r><w:rPr/><w:t xml:space="preserve">,</w:t></w:r><w:hyperlink r:id="rId63" w:history="1"><w:r><w:rPr><w:color w:val="#410a8c"/><w:u w:val="single"/></w:rPr><w:t xml:space="preserve">Tangni Gómez-Leduc</w:t></w:r></w:hyperlink><w:r><w:rPr/><w:t xml:space="preserve">,</w:t></w:r><w:hyperlink r:id="rId80" w:history="1"><w:r><w:rPr><w:color w:val="#410a8c"/><w:u w:val="single"/></w:rPr><w:t xml:space="preserve">Mouloud Bouyoucef</w:t></w:r></w:hyperlink><w:r><w:rPr/><w:t xml:space="preserve">,</w:t></w:r><w:hyperlink r:id="rId121" w:history="1"><w:r><w:rPr><w:color w:val="#410a8c"/><w:u w:val="single"/></w:rPr><w:t xml:space="preserve">Magali Hervieu</w:t></w:r></w:hyperlink><w:r><w:rPr/><w:t xml:space="preserve">et al.</w:t></w:r></w:p><w:p><w:pPr/><w:r><w:rPr><w:i w:val="1"/><w:iCs w:val="1"/></w:rPr><w:t xml:space="preserve">Biochimica et Biophysica Acta (BBA) - General Subjects</w:t></w:r><w:r><w:rPr/><w:t xml:space="preserve">, 2014, 1840 (8), pp.2414-2440. </w:t></w:r><w:hyperlink r:id="rId122" w:history="1"><w:r><w:rPr><w:color w:val="#410a8c"/><w:u w:val="single"/></w:rPr><w:t xml:space="preserve">⟨10.1016/j.bbagen.2014.02.030⟩</w:t></w:r></w:hyperlink></w:p><w:p><w:pPr/><w:r><w:rPr/><w:t xml:space="preserve">Article dans une revue</w:t></w:r><w:r><w:rPr/><w:t xml:space="preserve"> (article de synthèse)</w:t></w:r></w:p><w:p><w:pPr/><w:hyperlink r:id="rId123" w:history="1"><w:r><w:rPr><w:color w:val="#410a8c"/><w:u w:val="single"/></w:rPr><w:t xml:space="preserve">istex</w:t></w:r></w:hyperlink></w:p><w:p><w:pPr/><w:hyperlink r:id="rId120" w:history="1"><w:r><w:rPr><w:color w:val="#410a8c"/><w:u w:val="single"/></w:rPr><w:t xml:space="preserve">hal-02132064v1</w:t></w:r></w:hyperlink></w:p></w:tc></w:tr><w:tr><w:trPr/><w:tc><w:tcPr><w:noWrap/></w:tcPr><w:p><w:pPr><w:spacing w:after="200"/></w:pPr><w:hyperlink r:id="rId124" w:history="1"><w:r><w:rPr><w:color w:val="1e198e"/><w:b w:val="1"/><w:bCs w:val="1"/><w:u w:val="single"/></w:rPr><w:t xml:space="preserve">Enhanced Hyaline Cartilage Matrix Synthesis in Collagen Sponge Scaffolds by Using siRNA to Stabilize Chondrocytes Phenotype Cultured with Bone Morphogenetic Protein-2 Under Hypoxia</w:t></w:r></w:hyperlink></w:p><w:p><w:pPr/><w:hyperlink r:id="rId24" w:history="1"><w:r><w:rPr><w:color w:val="#410a8c"/><w:u w:val="single"/></w:rPr><w:t xml:space="preserve">Florence Legendre</w:t></w:r></w:hyperlink><w:r><w:rPr/><w:t xml:space="preserve">,</w:t></w:r><w:hyperlink r:id="rId79" w:history="1"><w:r><w:rPr><w:color w:val="#410a8c"/><w:u w:val="single"/></w:rPr><w:t xml:space="preserve">David Ollitrault</w:t></w:r></w:hyperlink><w:r><w:rPr/><w:t xml:space="preserve">,</w:t></w:r><w:hyperlink r:id="rId81" w:history="1"><w:r><w:rPr><w:color w:val="#410a8c"/><w:u w:val="single"/></w:rPr><w:t xml:space="preserve">Magalie Hervieu</w:t></w:r></w:hyperlink><w:r><w:rPr/><w:t xml:space="preserve">,</w:t></w:r><w:hyperlink r:id="rId125" w:history="1"><w:r><w:rPr><w:color w:val="#410a8c"/><w:u w:val="single"/></w:rPr><w:t xml:space="preserve">Catherine Baugé</w:t></w:r></w:hyperlink><w:r><w:rPr/><w:t xml:space="preserve">,</w:t></w:r><w:hyperlink r:id="rId116" w:history="1"><w:r><w:rPr><w:color w:val="#410a8c"/><w:u w:val="single"/></w:rPr><w:t xml:space="preserve">Laure Maneix</w:t></w:r></w:hyperlink><w:r><w:rPr/><w:t xml:space="preserve">et al.</w:t></w:r></w:p><w:p><w:pPr/><w:r><w:rPr><w:i w:val="1"/><w:iCs w:val="1"/></w:rPr><w:t xml:space="preserve">Tissue Engineering Part C: Methods</w:t></w:r><w:r><w:rPr/><w:t xml:space="preserve">, 2013, 19 (7), pp.550-567. </w:t></w:r><w:hyperlink r:id="rId126" w:history="1"><w:r><w:rPr><w:color w:val="#410a8c"/><w:u w:val="single"/></w:rPr><w:t xml:space="preserve">⟨10.1089/ten.TEC.2012.0508⟩</w:t></w:r></w:hyperlink></w:p><w:p><w:pPr/><w:r><w:rPr/><w:t xml:space="preserve">Article dans une revue</w:t></w:r></w:p><w:p><w:pPr/><w:hyperlink r:id="rId124" w:history="1"><w:r><w:rPr><w:color w:val="#410a8c"/><w:u w:val="single"/></w:rPr><w:t xml:space="preserve">hal-04199500v1</w:t></w:r></w:hyperlink></w:p></w:tc></w:tr><w:tr><w:trPr/><w:tc><w:tcPr><w:noWrap/></w:tcPr><w:p><w:pPr><w:spacing w:after="200"/></w:pPr><w:hyperlink r:id="rId127" w:history="1"><w:r><w:rPr><w:color w:val="1e198e"/><w:b w:val="1"/><w:bCs w:val="1"/><w:u w:val="single"/></w:rPr><w:t xml:space="preserve">Deciphering chondrocyte behaviour in matrix-induced autologous chondrocyte implantation to undergo accurate cartilage repair with hyaline matrix</w:t></w:r></w:hyperlink></w:p><w:p><w:pPr/><w:hyperlink r:id="rId128" w:history="1"><w:r><w:rPr><w:color w:val="#410a8c"/><w:u w:val="single"/></w:rPr><w:t xml:space="preserve">M. Demoor</w:t></w:r></w:hyperlink><w:r><w:rPr/><w:t xml:space="preserve">,</w:t></w:r><w:hyperlink r:id="rId129" w:history="1"><w:r><w:rPr><w:color w:val="#410a8c"/><w:u w:val="single"/></w:rPr><w:t xml:space="preserve">L. Maneix</w:t></w:r></w:hyperlink><w:r><w:rPr/><w:t xml:space="preserve">,</w:t></w:r><w:hyperlink r:id="rId103" w:history="1"><w:r><w:rPr><w:color w:val="#410a8c"/><w:u w:val="single"/></w:rPr><w:t xml:space="preserve">D. Ollitrault</w:t></w:r></w:hyperlink><w:r><w:rPr/><w:t xml:space="preserve">,</w:t></w:r><w:hyperlink r:id="rId104" w:history="1"><w:r><w:rPr><w:color w:val="#410a8c"/><w:u w:val="single"/></w:rPr><w:t xml:space="preserve">F. Legendre</w:t></w:r></w:hyperlink><w:r><w:rPr/><w:t xml:space="preserve">,</w:t></w:r><w:hyperlink r:id="rId130" w:history="1"><w:r><w:rPr><w:color w:val="#410a8c"/><w:u w:val="single"/></w:rPr><w:t xml:space="preserve">E. Duval</w:t></w:r></w:hyperlink><w:r><w:rPr/><w:t xml:space="preserve">et al.</w:t></w:r></w:p><w:p><w:pPr/><w:r><w:rPr><w:i w:val="1"/><w:iCs w:val="1"/></w:rPr><w:t xml:space="preserve">Pathologie Biologie</w:t></w:r><w:r><w:rPr/><w:t xml:space="preserve">, 2012, 60 (3), pp.199-207. </w:t></w:r><w:hyperlink r:id="rId131" w:history="1"><w:r><w:rPr><w:color w:val="#410a8c"/><w:u w:val="single"/></w:rPr><w:t xml:space="preserve">⟨10.1016/j.patbio.2012.03.003⟩</w:t></w:r></w:hyperlink></w:p><w:p><w:pPr/><w:r><w:rPr/><w:t xml:space="preserve">Article dans une revue</w:t></w:r><w:r><w:rPr/><w:t xml:space="preserve"> (article de synthèse)</w:t></w:r></w:p><w:p><w:pPr/><w:hyperlink r:id="rId132" w:history="1"><w:r><w:rPr><w:color w:val="#410a8c"/><w:u w:val="single"/></w:rPr><w:t xml:space="preserve">istex</w:t></w:r></w:hyperlink></w:p><w:p><w:pPr/><w:hyperlink r:id="rId127" w:history="1"><w:r><w:rPr><w:color w:val="#410a8c"/><w:u w:val="single"/></w:rPr><w:t xml:space="preserve">hal-04202025v1</w:t></w:r></w:hyperlink></w:p></w:tc></w:tr><w:tr><w:trPr/><w:tc><w:tcPr><w:noWrap/></w:tcPr><w:p><w:pPr><w:spacing w:after="200"/></w:pPr><w:hyperlink r:id="rId133" w:history="1"><w:r><w:rPr><w:color w:val="1e198e"/><w:b w:val="1"/><w:bCs w:val="1"/><w:u w:val="single"/></w:rPr><w:t xml:space="preserve">NF-κB Accumulation Associated with &amp;lt;i&amp;gt;COL1A1&amp;lt;/i&amp;gt; &amp;lt;i&amp;gt;Trans&amp;lt;/i&amp;gt;activators Defects during Chronological Aging Represses Type I Collagen Expression through a-112/-61-bp Region of the &amp;lt;i&amp;gt;COL1A1&amp;lt;/i&amp;gt; Promoter in Human Skin Fibroblasts</w:t></w:r></w:hyperlink></w:p><w:p><w:pPr/><w:hyperlink r:id="rId93" w:history="1"><w:r><w:rPr><w:color w:val="#410a8c"/><w:u w:val="single"/></w:rPr><w:t xml:space="preserve">Nicolas Bigot</w:t></w:r></w:hyperlink><w:r><w:rPr/><w:t xml:space="preserve">,</w:t></w:r><w:hyperlink r:id="rId134" w:history="1"><w:r><w:rPr><w:color w:val="#410a8c"/><w:u w:val="single"/></w:rPr><w:t xml:space="preserve">Gallic Beauchef</w:t></w:r></w:hyperlink><w:r><w:rPr/><w:t xml:space="preserve">,</w:t></w:r><w:hyperlink r:id="rId81" w:history="1"><w:r><w:rPr><w:color w:val="#410a8c"/><w:u w:val="single"/></w:rPr><w:t xml:space="preserve">Magalie Hervieu</w:t></w:r></w:hyperlink><w:r><w:rPr/><w:t xml:space="preserve">,</w:t></w:r><w:hyperlink r:id="rId95" w:history="1"><w:r><w:rPr><w:color w:val="#410a8c"/><w:u w:val="single"/></w:rPr><w:t xml:space="preserve">Thierry Oddos</w:t></w:r></w:hyperlink><w:r><w:rPr/><w:t xml:space="preserve">,</w:t></w:r><w:hyperlink r:id="rId19" w:history="1"><w:r><w:rPr><w:color w:val="#410a8c"/><w:u w:val="single"/></w:rPr><w:t xml:space="preserve">Magali Demoor</w:t></w:r></w:hyperlink><w:r><w:rPr/><w:t xml:space="preserve">et al.</w:t></w:r></w:p><w:p><w:pPr/><w:r><w:rPr><w:i w:val="1"/><w:iCs w:val="1"/></w:rPr><w:t xml:space="preserve">Journal of Investigative Dermatology</w:t></w:r><w:r><w:rPr/><w:t xml:space="preserve">, 2012, 132 (10), pp.2360--2367. </w:t></w:r><w:hyperlink r:id="rId135" w:history="1"><w:r><w:rPr><w:color w:val="#410a8c"/><w:u w:val="single"/></w:rPr><w:t xml:space="preserve">⟨10.1038/jid.2012.164⟩</w:t></w:r></w:hyperlink></w:p><w:p><w:pPr/><w:r><w:rPr/><w:t xml:space="preserve">Article dans une revue</w:t></w:r></w:p><w:p><w:pPr/><w:hyperlink r:id="rId133" w:history="1"><w:r><w:rPr><w:color w:val="#410a8c"/><w:u w:val="single"/></w:rPr><w:t xml:space="preserve">hal-04289595v1</w:t></w:r></w:hyperlink></w:p></w:tc></w:tr><w:tr><w:trPr/><w:tc><w:tcPr><w:noWrap/></w:tcPr><w:p><w:pPr><w:spacing w:after="200"/></w:pPr><w:hyperlink r:id="rId136" w:history="1"><w:r><w:rPr><w:color w:val="1e198e"/><w:b w:val="1"/><w:bCs w:val="1"/><w:u w:val="single"/></w:rPr><w:t xml:space="preserve">Sox9/Sox6 and Sp1 are involved in the insulin-like growth factor-I-mediated upregulation of human type II collagen gene expression in articular chondrocytes</w:t></w:r></w:hyperlink></w:p><w:p><w:pPr/><w:hyperlink r:id="rId137" w:history="1"><w:r><w:rPr><w:color w:val="#410a8c"/><w:u w:val="single"/></w:rPr><w:t xml:space="preserve">Emmanuelle Renard</w:t></w:r></w:hyperlink><w:r><w:rPr/><w:t xml:space="preserve">,</w:t></w:r><w:hyperlink r:id="rId118" w:history="1"><w:r><w:rPr><w:color w:val="#410a8c"/><w:u w:val="single"/></w:rPr><w:t xml:space="preserve">Benoît Porée</w:t></w:r></w:hyperlink><w:r><w:rPr/><w:t xml:space="preserve">,</w:t></w:r><w:hyperlink r:id="rId138" w:history="1"><w:r><w:rPr><w:color w:val="#410a8c"/><w:u w:val="single"/></w:rPr><w:t xml:space="preserve">Christos Chadjichristos</w:t></w:r></w:hyperlink><w:r><w:rPr/><w:t xml:space="preserve">,</w:t></w:r><w:hyperlink r:id="rId139" w:history="1"><w:r><w:rPr><w:color w:val="#410a8c"/><w:u w:val="single"/></w:rPr><w:t xml:space="preserve">Magdalini Kypriotou</w:t></w:r></w:hyperlink><w:r><w:rPr/><w:t xml:space="preserve">,</w:t></w:r><w:hyperlink r:id="rId116" w:history="1"><w:r><w:rPr><w:color w:val="#410a8c"/><w:u w:val="single"/></w:rPr><w:t xml:space="preserve">Laure Maneix</w:t></w:r></w:hyperlink><w:r><w:rPr/><w:t xml:space="preserve">et al.</w:t></w:r></w:p><w:p><w:pPr/><w:r><w:rPr><w:i w:val="1"/><w:iCs w:val="1"/></w:rPr><w:t xml:space="preserve">Journal of Molecular Medicine</w:t></w:r><w:r><w:rPr/><w:t xml:space="preserve">, 2012, 90 (6), pp.649-666. </w:t></w:r><w:hyperlink r:id="rId140" w:history="1"><w:r><w:rPr><w:color w:val="#410a8c"/><w:u w:val="single"/></w:rPr><w:t xml:space="preserve">⟨10.1007/s00109-011-0842-3⟩</w:t></w:r></w:hyperlink></w:p><w:p><w:pPr/><w:r><w:rPr/><w:t xml:space="preserve">Article dans une revue</w:t></w:r></w:p><w:p><w:pPr/><w:hyperlink r:id="rId141" w:history="1"><w:r><w:rPr><w:color w:val="#410a8c"/><w:u w:val="single"/></w:rPr><w:t xml:space="preserve">istex</w:t></w:r></w:hyperlink></w:p><w:p><w:pPr/><w:hyperlink r:id="rId136" w:history="1"><w:r><w:rPr><w:color w:val="#410a8c"/><w:u w:val="single"/></w:rPr><w:t xml:space="preserve">hal-03838419v1</w:t></w:r></w:hyperlink></w:p></w:tc></w:tr><w:tr><w:trPr/><w:tc><w:tcPr><w:noWrap/></w:tcPr><w:p><w:pPr><w:spacing w:after="200"/></w:pPr><w:hyperlink r:id="rId142" w:history="1"><w:r><w:rPr><w:color w:val="1e198e"/><w:b w:val="1"/><w:bCs w:val="1"/><w:u w:val="single"/></w:rPr><w:t xml:space="preserve">The p65 Subunit of NF-κB Inhibits &amp;lt;i&amp;gt;COL1A1&amp;lt;/i&amp;gt; Gene Transcription in Human Dermal and Scleroderma Fibroblasts through Its Recruitment on Promoter by Protein Interaction with Transcriptional Activators (c-Krox, Sp1, and Sp3)</w:t></w:r></w:hyperlink></w:p><w:p><w:pPr/><w:hyperlink r:id="rId19" w:history="1"><w:r><w:rPr><w:color w:val="#410a8c"/><w:u w:val="single"/></w:rPr><w:t xml:space="preserve">Magali Demoor</w:t></w:r></w:hyperlink><w:r><w:rPr/><w:t xml:space="preserve">,</w:t></w:r><w:hyperlink r:id="rId143" w:history="1"><w:r><w:rPr><w:color w:val="#410a8c"/><w:u w:val="single"/></w:rPr><w:t xml:space="preserve">Karim Boumediene</w:t></w:r></w:hyperlink><w:r><w:rPr/><w:t xml:space="preserve">,</w:t></w:r><w:hyperlink r:id="rId25" w:history="1"><w:r><w:rPr><w:color w:val="#410a8c"/><w:u w:val="single"/></w:rPr><w:t xml:space="preserve">Philippe Galéra</w:t></w:r></w:hyperlink><w:r><w:rPr/><w:t xml:space="preserve">,</w:t></w:r><w:hyperlink r:id="rId134" w:history="1"><w:r><w:rPr><w:color w:val="#410a8c"/><w:u w:val="single"/></w:rPr><w:t xml:space="preserve">Gallic Beauchef</w:t></w:r></w:hyperlink><w:r><w:rPr/><w:t xml:space="preserve">,</w:t></w:r><w:hyperlink r:id="rId93" w:history="1"><w:r><w:rPr><w:color w:val="#410a8c"/><w:u w:val="single"/></w:rPr><w:t xml:space="preserve">Nicolas Bigot</w:t></w:r></w:hyperlink><w:r><w:rPr/><w:t xml:space="preserve">et al.</w:t></w:r></w:p><w:p><w:pPr/><w:r><w:rPr><w:i w:val="1"/><w:iCs w:val="1"/></w:rPr><w:t xml:space="preserve">Journal of Biological Chemistry</w:t></w:r><w:r><w:rPr/><w:t xml:space="preserve">, 2012, 287 (5), pp.3462--3478. </w:t></w:r><w:hyperlink r:id="rId144" w:history="1"><w:r><w:rPr><w:color w:val="#410a8c"/><w:u w:val="single"/></w:rPr><w:t xml:space="preserve">⟨10.1074/jbc.M111.286443⟩</w:t></w:r></w:hyperlink></w:p><w:p><w:pPr/><w:r><w:rPr/><w:t xml:space="preserve">Article dans une revue</w:t></w:r></w:p><w:p><w:pPr/><w:hyperlink r:id="rId142" w:history="1"><w:r><w:rPr><w:color w:val="#410a8c"/><w:u w:val="single"/></w:rPr><w:t xml:space="preserve">hal-04289596v1</w:t></w:r></w:hyperlink></w:p></w:tc></w:tr><w:tr><w:trPr/><w:tc><w:tcPr><w:noWrap/></w:tcPr><w:p><w:pPr><w:spacing w:after="200"/></w:pPr><w:hyperlink r:id="rId145" w:history="1"><w:r><w:rPr><w:color w:val="1e198e"/><w:b w:val="1"/><w:bCs w:val="1"/><w:u w:val="single"/></w:rPr><w:t xml:space="preserve">Décryptage des signalisations moléculaires contrôlant la différenciation des chondrocytes : retombées pour l’ingénierie tissulaire du cartilage : le projet ANR-TecSan PROMOCART</w:t></w:r></w:hyperlink></w:p><w:p><w:pPr/><w:hyperlink r:id="rId146" w:history="1"><w:r><w:rPr><w:color w:val="#410a8c"/><w:u w:val="single"/></w:rPr><w:t xml:space="preserve">S. Claus</w:t></w:r></w:hyperlink><w:r><w:rPr/><w:t xml:space="preserve">,</w:t></w:r><w:hyperlink r:id="rId147" w:history="1"><w:r><w:rPr><w:color w:val="#410a8c"/><w:u w:val="single"/></w:rPr><w:t xml:space="preserve">E. Aubert-Foucher</w:t></w:r></w:hyperlink><w:r><w:rPr/><w:t xml:space="preserve">,</w:t></w:r><w:hyperlink r:id="rId148" w:history="1"><w:r><w:rPr><w:color w:val="#410a8c"/><w:u w:val="single"/></w:rPr><w:t xml:space="preserve">E. Perrier-Groult</w:t></w:r></w:hyperlink><w:r><w:rPr/><w:t xml:space="preserve">,</w:t></w:r><w:hyperlink r:id="rId149" w:history="1"><w:r><w:rPr><w:color w:val="#410a8c"/><w:u w:val="single"/></w:rPr><w:t xml:space="preserve">C. Bougault</w:t></w:r></w:hyperlink><w:r><w:rPr/><w:t xml:space="preserve">,</w:t></w:r><w:hyperlink r:id="rId150" w:history="1"><w:r><w:rPr><w:color w:val="#410a8c"/><w:u w:val="single"/></w:rPr><w:t xml:space="preserve">M.-C. Ronzière</w:t></w:r></w:hyperlink><w:r><w:rPr/><w:t xml:space="preserve">et al.</w:t></w:r></w:p><w:p><w:pPr/><w:r><w:rPr><w:i w:val="1"/><w:iCs w:val="1"/></w:rPr><w:t xml:space="preserve">Innovation and Research in BioMedical engineering</w:t></w:r><w:r><w:rPr/><w:t xml:space="preserve">, 2011, 32 (2), pp.95-98. </w:t></w:r><w:hyperlink r:id="rId151" w:history="1"><w:r><w:rPr><w:color w:val="#410a8c"/><w:u w:val="single"/></w:rPr><w:t xml:space="preserve">⟨10.1016/j.irbm.2011.01.015⟩</w:t></w:r></w:hyperlink></w:p><w:p><w:pPr/><w:r><w:rPr/><w:t xml:space="preserve">Article dans une revue</w:t></w:r><w:r><w:rPr/><w:t xml:space="preserve"> (article de synthèse)</w:t></w:r></w:p><w:p><w:pPr/><w:hyperlink r:id="rId152" w:history="1"><w:r><w:rPr><w:color w:val="#410a8c"/><w:u w:val="single"/></w:rPr><w:t xml:space="preserve">istex</w:t></w:r></w:hyperlink></w:p><w:p><w:pPr/><w:hyperlink r:id="rId145" w:history="1"><w:r><w:rPr><w:color w:val="#410a8c"/><w:u w:val="single"/></w:rPr><w:t xml:space="preserve">hal-04202120v1</w:t></w:r></w:hyperlink></w:p></w:tc></w:tr><w:tr><w:trPr/><w:tc><w:tcPr><w:noWrap/></w:tcPr><w:p><w:pPr><w:spacing w:after="200"/></w:pPr><w:hyperlink r:id="rId153" w:history="1"><w:r><w:rPr><w:color w:val="1e198e"/><w:b w:val="1"/><w:bCs w:val="1"/><w:u w:val="single"/></w:rPr><w:t xml:space="preserve">Les analyses de liquide synovial et leur interprétation lors d'arthrite septique</w:t></w:r></w:hyperlink></w:p><w:p><w:pPr/><w:hyperlink r:id="rId154" w:history="1"><w:r><w:rPr><w:color w:val="#410a8c"/><w:u w:val="single"/></w:rPr><w:t xml:space="preserve">Eric Richard</w:t></w:r></w:hyperlink><w:r><w:rPr/><w:t xml:space="preserve">,</w:t></w:r><w:hyperlink r:id="rId155" w:history="1"><w:r><w:rPr><w:color w:val="#410a8c"/><w:u w:val="single"/></w:rPr><w:t xml:space="preserve">Pierre-Hugues Pitel</w:t></w:r></w:hyperlink><w:r><w:rPr/><w:t xml:space="preserve">,</w:t></w:r><w:hyperlink r:id="rId156" w:history="1"><w:r><w:rPr><w:color w:val="#410a8c"/><w:u w:val="single"/></w:rPr><w:t xml:space="preserve">Philippe Galera</w:t></w:r></w:hyperlink><w:r><w:rPr/><w:t xml:space="preserve">,</w:t></w:r><w:hyperlink r:id="rId19" w:history="1"><w:r><w:rPr><w:color w:val="#410a8c"/><w:u w:val="single"/></w:rPr><w:t xml:space="preserve">Magali Demoor</w:t></w:r></w:hyperlink><w:r><w:rPr/><w:t xml:space="preserve">,</w:t></w:r><w:hyperlink r:id="rId157" w:history="1"><w:r><w:rPr><w:color w:val="#410a8c"/><w:u w:val="single"/></w:rPr><w:t xml:space="preserve">Karine Maillard</w:t></w:r></w:hyperlink><w:r><w:rPr/><w:t xml:space="preserve">et al.</w:t></w:r></w:p><w:p><w:pPr/><w:r><w:rPr><w:i w:val="1"/><w:iCs w:val="1"/></w:rPr><w:t xml:space="preserve">Pratique Vétérinaire Equine</w:t></w:r><w:r><w:rPr/><w:t xml:space="preserve">, 2011, 43 (171), pp.21-27</w:t></w:r></w:p><w:p><w:pPr/><w:r><w:rPr/><w:t xml:space="preserve">Article dans une revue</w:t></w:r></w:p><w:p><w:pPr/><w:hyperlink r:id="rId153" w:history="1"><w:r><w:rPr><w:color w:val="#410a8c"/><w:u w:val="single"/></w:rPr><w:t xml:space="preserve">hal-04230812v1</w:t></w:r></w:hyperlink></w:p></w:tc></w:tr><w:tr><w:trPr/><w:tc><w:tcPr><w:noWrap/></w:tcPr><w:p><w:pPr><w:spacing w:after="200"/></w:pPr><w:hyperlink r:id="rId158" w:history="1"><w:r><w:rPr><w:color w:val="1e198e"/><w:b w:val="1"/><w:bCs w:val="1"/><w:u w:val="single"/></w:rPr><w:t xml:space="preserve">Hypoxia‐inducible factor 1α inhibits the fibroblast‐like markers type I and type III collagen during hypoxia‐induced chondrocyte redifferentiation: Hypoxia not only induces type II collagen and aggrecan, but it also inhibits type I and type III collagen in the hypoxia‐inducible factor 1α–dependent redifferentiation of chondrocytes</w:t></w:r></w:hyperlink></w:p><w:p><w:pPr/><w:hyperlink r:id="rId159" w:history="1"><w:r><w:rPr><w:color w:val="#410a8c"/><w:u w:val="single"/></w:rPr><w:t xml:space="preserve">Elise Duval</w:t></w:r></w:hyperlink><w:r><w:rPr/><w:t xml:space="preserve">,</w:t></w:r><w:hyperlink r:id="rId160" w:history="1"><w:r><w:rPr><w:color w:val="#410a8c"/><w:u w:val="single"/></w:rPr><w:t xml:space="preserve">Sylvain Leclercq</w:t></w:r></w:hyperlink><w:r><w:rPr/><w:t xml:space="preserve">,</w:t></w:r><w:hyperlink r:id="rId161" w:history="1"><w:r><w:rPr><w:color w:val="#410a8c"/><w:u w:val="single"/></w:rPr><w:t xml:space="preserve">Jean‐marc Elissalde</w:t></w:r></w:hyperlink><w:r><w:rPr/><w:t xml:space="preserve">,</w:t></w:r><w:hyperlink r:id="rId19" w:history="1"><w:r><w:rPr><w:color w:val="#410a8c"/><w:u w:val="single"/></w:rPr><w:t xml:space="preserve">Magali Demoor</w:t></w:r></w:hyperlink><w:r><w:rPr/><w:t xml:space="preserve">,</w:t></w:r><w:hyperlink r:id="rId25" w:history="1"><w:r><w:rPr><w:color w:val="#410a8c"/><w:u w:val="single"/></w:rPr><w:t xml:space="preserve">Philippe Galéra</w:t></w:r></w:hyperlink><w:r><w:rPr/><w:t xml:space="preserve">et al.</w:t></w:r></w:p><w:p><w:pPr/><w:r><w:rPr><w:i w:val="1"/><w:iCs w:val="1"/></w:rPr><w:t xml:space="preserve">Arthritis and Rheumatism</w:t></w:r><w:r><w:rPr/><w:t xml:space="preserve">, 2009, 60 (10), pp.3038-3048. </w:t></w:r><w:hyperlink r:id="rId162" w:history="1"><w:r><w:rPr><w:color w:val="#410a8c"/><w:u w:val="single"/></w:rPr><w:t xml:space="preserve">⟨10.1002/art.24851⟩</w:t></w:r></w:hyperlink></w:p><w:p><w:pPr/><w:r><w:rPr/><w:t xml:space="preserve">Article dans une revue</w:t></w:r></w:p><w:p><w:pPr/><w:hyperlink r:id="rId158" w:history="1"><w:r><w:rPr><w:color w:val="#410a8c"/><w:u w:val="single"/></w:rPr><w:t xml:space="preserve">hal-04251239v1</w:t></w:r></w:hyperlink></w:p></w:tc></w:tr><w:tr><w:trPr/><w:tc><w:tcPr><w:noWrap/></w:tcPr><w:p><w:pPr><w:spacing w:after="200"/></w:pPr><w:hyperlink r:id="rId163" w:history="1"><w:r><w:rPr><w:color w:val="1e198e"/><w:b w:val="1"/><w:bCs w:val="1"/><w:u w:val="single"/></w:rPr><w:t xml:space="preserve">A Composite Element Binding the Vitamin D Receptor and the Retinoic X Receptor α Mediates the Transforming Growth Factor-β Inhibition of Decorin Gene Expression in Articular Chondrocytes</w:t></w:r></w:hyperlink></w:p><w:p><w:pPr/><w:hyperlink r:id="rId19" w:history="1"><w:r><w:rPr><w:color w:val="#410a8c"/><w:u w:val="single"/></w:rPr><w:t xml:space="preserve">Magali Demoor</w:t></w:r></w:hyperlink><w:r><w:rPr/><w:t xml:space="preserve">,</w:t></w:r><w:hyperlink r:id="rId25" w:history="1"><w:r><w:rPr><w:color w:val="#410a8c"/><w:u w:val="single"/></w:rPr><w:t xml:space="preserve">Philippe Galéra</w:t></w:r></w:hyperlink><w:r><w:rPr/><w:t xml:space="preserve">,</w:t></w:r><w:hyperlink r:id="rId164" w:history="1"><w:r><w:rPr><w:color w:val="#410a8c"/><w:u w:val="single"/></w:rPr><w:t xml:space="preserve">Manoranjan Santra</w:t></w:r></w:hyperlink><w:r><w:rPr/><w:t xml:space="preserve">,</w:t></w:r><w:hyperlink r:id="rId165" w:history="1"><w:r><w:rPr><w:color w:val="#410a8c"/><w:u w:val="single"/></w:rPr><w:t xml:space="preserve">Renato Iozzo</w:t></w:r></w:hyperlink><w:r><w:rPr/><w:t xml:space="preserve">,</w:t></w:r><w:hyperlink r:id="rId166" w:history="1"><w:r><w:rPr><w:color w:val="#410a8c"/><w:u w:val="single"/></w:rPr><w:t xml:space="preserve">Jean-Pierre Pujol</w:t></w:r></w:hyperlink><w:r><w:rPr/><w:t xml:space="preserve">et al.</w:t></w:r></w:p><w:p><w:pPr/><w:r><w:rPr><w:i w:val="1"/><w:iCs w:val="1"/></w:rPr><w:t xml:space="preserve">Journal of Biological Chemistry</w:t></w:r><w:r><w:rPr/><w:t xml:space="preserve">, 2001, 276 (40), pp.36983-36992. </w:t></w:r><w:hyperlink r:id="rId167" w:history="1"><w:r><w:rPr><w:color w:val="#410a8c"/><w:u w:val="single"/></w:rPr><w:t xml:space="preserve">⟨10.1074/jbc.M011442200⟩</w:t></w:r></w:hyperlink></w:p><w:p><w:pPr/><w:r><w:rPr/><w:t xml:space="preserve">Article dans une revue</w:t></w:r></w:p><w:p><w:pPr/><w:hyperlink r:id="rId163" w:history="1"><w:r><w:rPr><w:color w:val="#410a8c"/><w:u w:val="single"/></w:rPr><w:t xml:space="preserve">hal-04251273v1</w:t></w:r></w:hyperlink></w:p></w:tc></w:tr><w:tr><w:trPr/><w:tc><w:tcPr><w:noWrap/></w:tcPr><w:p><w:pPr><w:spacing w:after="200"/></w:pPr><w:hyperlink r:id="rId168" w:history="1"><w:r><w:rPr><w:color w:val="1e198e"/><w:b w:val="1"/><w:bCs w:val="1"/><w:u w:val="single"/></w:rPr><w:t xml:space="preserve">Differential effects of interleukin-1 and transforming growth factor beta on the synthesis of small proteoglycans by rabbit articular chondrocytes cultured in alginate beads as compared to monolayers</w:t></w:r></w:hyperlink></w:p><w:p><w:pPr/><w:hyperlink r:id="rId19" w:history="1"><w:r><w:rPr><w:color w:val="#410a8c"/><w:u w:val="single"/></w:rPr><w:t xml:space="preserve">Magali Demoor</w:t></w:r></w:hyperlink><w:r><w:rPr/><w:t xml:space="preserve">,</w:t></w:r><w:hyperlink r:id="rId169" w:history="1"><w:r><w:rPr><w:color w:val="#410a8c"/><w:u w:val="single"/></w:rPr><w:t xml:space="preserve">Martine Boittin</w:t></w:r></w:hyperlink><w:r><w:rPr/><w:t xml:space="preserve">,</w:t></w:r><w:hyperlink r:id="rId170" w:history="1"><w:r><w:rPr><w:color w:val="#410a8c"/><w:u w:val="single"/></w:rPr><w:t xml:space="preserve">Françoise Redini</w:t></w:r></w:hyperlink><w:r><w:rPr/><w:t xml:space="preserve">,</w:t></w:r><w:hyperlink r:id="rId166" w:history="1"><w:r><w:rPr><w:color w:val="#410a8c"/><w:u w:val="single"/></w:rPr><w:t xml:space="preserve">Jean-Pierre Pujol</w:t></w:r></w:hyperlink></w:p><w:p><w:pPr/><w:r><w:rPr><w:i w:val="1"/><w:iCs w:val="1"/></w:rPr><w:t xml:space="preserve">Molecular and Cellular Biochemistry</w:t></w:r><w:r><w:rPr/><w:t xml:space="preserve">, 1999, 199 (1/2), pp.69-80. </w:t></w:r><w:hyperlink r:id="rId171" w:history="1"><w:r><w:rPr><w:color w:val="#410a8c"/><w:u w:val="single"/></w:rPr><w:t xml:space="preserve">⟨10.1023/a:1006947015094⟩</w:t></w:r></w:hyperlink></w:p><w:p><w:pPr/><w:r><w:rPr/><w:t xml:space="preserve">Article dans une revue</w:t></w:r></w:p><w:p><w:pPr/><w:hyperlink r:id="rId172" w:history="1"><w:r><w:rPr><w:color w:val="#410a8c"/><w:u w:val="single"/></w:rPr><w:t xml:space="preserve">istex</w:t></w:r></w:hyperlink></w:p><w:p><w:pPr/><w:hyperlink r:id="rId168" w:history="1"><w:r><w:rPr><w:color w:val="#410a8c"/><w:u w:val="single"/></w:rPr><w:t xml:space="preserve">hal-04251397v1</w:t></w:r></w:hyperlink></w:p></w:tc></w:tr><w:tr><w:trPr/><w:tc><w:tcPr><w:noWrap/></w:tcPr><w:p><w:pPr><w:spacing w:after="200"/></w:pPr><w:hyperlink r:id="rId173" w:history="1"><w:r><w:rPr><w:color w:val="1e198e"/><w:b w:val="1"/><w:bCs w:val="1"/><w:u w:val="single"/></w:rPr><w:t xml:space="preserve">Expression of decorin and biglycan by rabbit articular chondrocytes.</w:t></w:r></w:hyperlink></w:p><w:p><w:pPr/><w:hyperlink r:id="rId19" w:history="1"><w:r><w:rPr><w:color w:val="#410a8c"/><w:u w:val="single"/></w:rPr><w:t xml:space="preserve">Magali Demoor</w:t></w:r></w:hyperlink><w:r><w:rPr/><w:t xml:space="preserve">,</w:t></w:r><w:hyperlink r:id="rId170" w:history="1"><w:r><w:rPr><w:color w:val="#410a8c"/><w:u w:val="single"/></w:rPr><w:t xml:space="preserve">Françoise Redini</w:t></w:r></w:hyperlink><w:r><w:rPr/><w:t xml:space="preserve">,</w:t></w:r><w:hyperlink r:id="rId169" w:history="1"><w:r><w:rPr><w:color w:val="#410a8c"/><w:u w:val="single"/></w:rPr><w:t xml:space="preserve">Martine Boittin</w:t></w:r></w:hyperlink><w:r><w:rPr/><w:t xml:space="preserve">,</w:t></w:r><w:hyperlink r:id="rId166" w:history="1"><w:r><w:rPr><w:color w:val="#410a8c"/><w:u w:val="single"/></w:rPr><w:t xml:space="preserve">Jean-Pierre Pujol</w:t></w:r></w:hyperlink></w:p><w:p><w:pPr/><w:r><w:rPr><w:i w:val="1"/><w:iCs w:val="1"/></w:rPr><w:t xml:space="preserve">BBA - Gene Structure and Expression</w:t></w:r><w:r><w:rPr/><w:t xml:space="preserve">, 1998, 1398 (2), pp.179-191. </w:t></w:r><w:hyperlink r:id="rId174" w:history="1"><w:r><w:rPr><w:color w:val="#410a8c"/><w:u w:val="single"/></w:rPr><w:t xml:space="preserve">⟨10.1016/s0167-4781(98)00044-x⟩</w:t></w:r></w:hyperlink></w:p><w:p><w:pPr/><w:r><w:rPr/><w:t xml:space="preserve">Article dans une revue</w:t></w:r></w:p><w:p><w:pPr/><w:hyperlink r:id="rId175" w:history="1"><w:r><w:rPr><w:color w:val="#410a8c"/><w:u w:val="single"/></w:rPr><w:t xml:space="preserve">istex</w:t></w:r></w:hyperlink></w:p><w:p><w:pPr/><w:hyperlink r:id="rId173" w:history="1"><w:r><w:rPr><w:color w:val="#410a8c"/><w:u w:val="single"/></w:rPr><w:t xml:space="preserve">hal-04251308v1</w:t></w:r></w:hyperlink></w:p></w:tc></w:tr><w:tr><w:trPr/><w:tc><w:tcPr><w:noWrap/></w:tcPr><w:p><w:pPr><w:spacing w:after="200"/></w:pPr><w:hyperlink r:id="rId176" w:history="1"><w:r><w:rPr><w:color w:val="1e198e"/><w:b w:val="1"/><w:bCs w:val="1"/><w:u w:val="single"/></w:rPr><w:t xml:space="preserve">Differential expression of membrane-anchored proteoglycans in rabbit articular chondrocytes cultured in monolayers and in alginate beads. Effect of transforming growth factor-β1</w:t></w:r></w:hyperlink></w:p><w:p><w:pPr/><w:hyperlink r:id="rId177" w:history="1"><w:r><w:rPr><w:color w:val="#410a8c"/><w:u w:val="single"/></w:rPr><w:t xml:space="preserve">Françoise Rédini</w:t></w:r></w:hyperlink><w:r><w:rPr/><w:t xml:space="preserve">,</w:t></w:r><w:hyperlink r:id="rId178" w:history="1"><w:r><w:rPr><w:color w:val="#410a8c"/><w:u w:val="single"/></w:rPr><w:t xml:space="preserve">Weixian Min</w:t></w:r></w:hyperlink><w:r><w:rPr/><w:t xml:space="preserve">,</w:t></w:r><w:hyperlink r:id="rId19" w:history="1"><w:r><w:rPr><w:color w:val="#410a8c"/><w:u w:val="single"/></w:rPr><w:t xml:space="preserve">Magali Demoor</w:t></w:r></w:hyperlink><w:r><w:rPr/><w:t xml:space="preserve">,</w:t></w:r><w:hyperlink r:id="rId169" w:history="1"><w:r><w:rPr><w:color w:val="#410a8c"/><w:u w:val="single"/></w:rPr><w:t xml:space="preserve">Martine Boittin</w:t></w:r></w:hyperlink><w:r><w:rPr/><w:t xml:space="preserve">,</w:t></w:r><w:hyperlink r:id="rId166" w:history="1"><w:r><w:rPr><w:color w:val="#410a8c"/><w:u w:val="single"/></w:rPr><w:t xml:space="preserve">Jean-Pierre Pujol</w:t></w:r></w:hyperlink></w:p><w:p><w:pPr/><w:r><w:rPr><w:i w:val="1"/><w:iCs w:val="1"/></w:rPr><w:t xml:space="preserve">Biochimica et Biophysica Acta - Molecular Cell Research</w:t></w:r><w:r><w:rPr/><w:t xml:space="preserve">, 1997, 1355 (1), pp.20-32. </w:t></w:r><w:hyperlink r:id="rId179" w:history="1"><w:r><w:rPr><w:color w:val="#410a8c"/><w:u w:val="single"/></w:rPr><w:t xml:space="preserve">⟨10.1016/s0167-4889(96)00115-2⟩</w:t></w:r></w:hyperlink></w:p><w:p><w:pPr/><w:r><w:rPr/><w:t xml:space="preserve">Article dans une revue</w:t></w:r></w:p><w:p><w:pPr/><w:hyperlink r:id="rId176" w:history="1"><w:r><w:rPr><w:color w:val="#410a8c"/><w:u w:val="single"/></w:rPr><w:t xml:space="preserve">hal-04251369v1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Functionalized Nanogel-Bottle Brush mitigates induced degradation in 3D cartilage models</w:t></w:r></w:hyperlink></w:p><w:p><w:pPr/><w:hyperlink r:id="rId23" w:history="1"><w:r><w:rPr><w:color w:val="#410a8c"/><w:u w:val="single"/></w:rPr><w:t xml:space="preserve">Kevin Commenchail</w:t></w:r></w:hyperlink><w:r><w:rPr/><w:t xml:space="preserve">,</w:t></w:r><w:hyperlink r:id="rId181" w:history="1"><w:r><w:rPr><w:color w:val="#410a8c"/><w:u w:val="single"/></w:rPr><w:t xml:space="preserve">Guillaume Dupuy</w:t></w:r></w:hyperlink><w:r><w:rPr/><w:t xml:space="preserve">,</w:t></w:r><w:hyperlink r:id="rId21" w:history="1"><w:r><w:rPr><w:color w:val="#410a8c"/><w:u w:val="single"/></w:rPr><w:t xml:space="preserve">Romain Contentin</w:t></w:r></w:hyperlink><w:r><w:rPr/><w:t xml:space="preserve">,</w:t></w:r><w:hyperlink r:id="rId182" w:history="1"><w:r><w:rPr><w:color w:val="#410a8c"/><w:u w:val="single"/></w:rPr><w:t xml:space="preserve">Line Séguy</w:t></w:r></w:hyperlink><w:r><w:rPr/><w:t xml:space="preserve">,</w:t></w:r><w:hyperlink r:id="rId183" w:history="1"><w:r><w:rPr><w:color w:val="#410a8c"/><w:u w:val="single"/></w:rPr><w:t xml:space="preserve">Valérie Gaëlle Roullin</w:t></w:r></w:hyperlink><w:r><w:rPr/><w:t xml:space="preserve">et al.</w:t></w:r></w:p><w:p><w:pPr/><w:r><w:rPr><w:i w:val="1"/><w:iCs w:val="1"/></w:rPr><w:t xml:space="preserve">Journée Normande de la Recherche Biomédicale</w:t></w:r><w:r><w:rPr/><w:t xml:space="preserve">, Jun 2025, Caen (FR), France</w:t></w:r></w:p><w:p><w:pPr/><w:r><w:rPr/><w:t xml:space="preserve">Poster de conférence</w:t></w:r></w:p><w:p><w:pPr/><w:hyperlink r:id="rId180" w:history="1"><w:r><w:rPr><w:color w:val="#410a8c"/><w:u w:val="single"/></w:rPr><w:t xml:space="preserve">hal-05318287v1</w:t></w:r></w:hyperlink></w:p></w:tc></w:tr><w:tr><w:trPr/><w:tc><w:tcPr><w:noWrap/></w:tcPr><w:p><w:pPr><w:spacing w:after="200"/></w:pPr><w:hyperlink r:id="rId184" w:history="1"><w:r><w:rPr><w:color w:val="1e198e"/><w:b w:val="1"/><w:bCs w:val="1"/><w:u w:val="single"/></w:rPr><w:t xml:space="preserve">Analyse fonctionnelle in vivo des variants pathogènes dans le gène GNAS dans 11 familles atteintes de différentes formes cliniques d'iPPSD, pathologies de l'inactivation de la voie de signalisation de la parthormone (PTH/PTHrP)</w:t></w:r></w:hyperlink></w:p><w:p><w:pPr/><w:hyperlink r:id="rId185" w:history="1"><w:r><w:rPr><w:color w:val="#410a8c"/><w:u w:val="single"/></w:rPr><w:t xml:space="preserve">Andreea Apetrei</w:t></w:r></w:hyperlink><w:r><w:rPr/><w:t xml:space="preserve">,</w:t></w:r><w:hyperlink r:id="rId186" w:history="1"><w:r><w:rPr><w:color w:val="#410a8c"/><w:u w:val="single"/></w:rPr><w:t xml:space="preserve">Nicolas Richard</w:t></w:r></w:hyperlink><w:r><w:rPr/><w:t xml:space="preserve">,</w:t></w:r><w:hyperlink r:id="rId187" w:history="1"><w:r><w:rPr><w:color w:val="#410a8c"/><w:u w:val="single"/></w:rPr><w:t xml:space="preserve">L.M. Thibaut</w:t></w:r></w:hyperlink><w:r><w:rPr/><w:t xml:space="preserve">,</w:t></w:r><w:hyperlink r:id="rId188" w:history="1"><w:r><w:rPr><w:color w:val="#410a8c"/><w:u w:val="single"/></w:rPr><w:t xml:space="preserve">Jérémy Danguy</w:t></w:r></w:hyperlink><w:r><w:rPr/><w:t xml:space="preserve">,</w:t></w:r><w:hyperlink r:id="rId90" w:history="1"><w:r><w:rPr><w:color w:val="#410a8c"/><w:u w:val="single"/></w:rPr><w:t xml:space="preserve">Nicolas Gruchy</w:t></w:r></w:hyperlink><w:r><w:rPr/><w:t xml:space="preserve">et al.</w:t></w:r></w:p><w:p><w:pPr/><w:r><w:rPr><w:i w:val="1"/><w:iCs w:val="1"/></w:rPr><w:t xml:space="preserve">Journée Normande de Recherche Biomédicale</w:t></w:r><w:r><w:rPr/><w:t xml:space="preserve">, 2024, Rouen, France</w:t></w:r></w:p><w:p><w:pPr/><w:r><w:rPr/><w:t xml:space="preserve">Poster de conférence</w:t></w:r></w:p><w:p><w:pPr/><w:hyperlink r:id="rId184" w:history="1"><w:r><w:rPr><w:color w:val="#410a8c"/><w:u w:val="single"/></w:rPr><w:t xml:space="preserve">hal-04990744v1</w:t></w:r></w:hyperlink></w:p></w:tc></w:tr><w:tr><w:trPr/><w:tc><w:tcPr><w:noWrap/></w:tcPr><w:p><w:pPr><w:spacing w:after="200"/></w:pPr><w:hyperlink r:id="rId189" w:history="1"><w:r><w:rPr><w:color w:val="1e198e"/><w:b w:val="1"/><w:bCs w:val="1"/><w:u w:val="single"/></w:rPr><w:t xml:space="preserve">Synthesis of chitosan-based nanogels to treat knee osteoarthritis: Challenges in translating R&D to clinical trials manufacture at the lab scale</w:t></w:r></w:hyperlink></w:p><w:p><w:pPr/><w:hyperlink r:id="rId190" w:history="1"><w:r><w:rPr><w:color w:val="#410a8c"/><w:u w:val="single"/></w:rPr><w:t xml:space="preserve">S. Manivong</w:t></w:r></w:hyperlink><w:r><w:rPr/><w:t xml:space="preserve">,</w:t></w:r><w:hyperlink r:id="rId191" w:history="1"><w:r><w:rPr><w:color w:val="#410a8c"/><w:u w:val="single"/></w:rPr><w:t xml:space="preserve">A. Garcia Ac</w:t></w:r></w:hyperlink><w:r><w:rPr/><w:t xml:space="preserve">,</w:t></w:r><w:hyperlink r:id="rId192" w:history="1"><w:r><w:rPr><w:color w:val="#410a8c"/><w:u w:val="single"/></w:rPr><w:t xml:space="preserve">P. Sirois</w:t></w:r></w:hyperlink><w:r><w:rPr/><w:t xml:space="preserve">,</w:t></w:r><w:hyperlink r:id="rId31" w:history="1"><w:r><w:rPr><w:color w:val="#410a8c"/><w:u w:val="single"/></w:rPr><w:t xml:space="preserve">Aurélie Cullier</w:t></w:r></w:hyperlink><w:r><w:rPr/><w:t xml:space="preserve">,</w:t></w:r><w:hyperlink r:id="rId19" w:history="1"><w:r><w:rPr><w:color w:val="#410a8c"/><w:u w:val="single"/></w:rPr><w:t xml:space="preserve">Magali Demoor</w:t></w:r></w:hyperlink><w:r><w:rPr/><w:t xml:space="preserve">et al.</w:t></w:r></w:p><w:p><w:pPr/><w:r><w:rPr><w:i w:val="1"/><w:iCs w:val="1"/></w:rPr><w:t xml:space="preserve">37th Congress of the Canadian Biomaterial Society</w:t></w:r><w:r><w:rPr/><w:t xml:space="preserve">, May 2022, Banff, Canada</w:t></w:r></w:p><w:p><w:pPr/><w:r><w:rPr/><w:t xml:space="preserve">Poster de conférence</w:t></w:r></w:p><w:p><w:pPr/><w:hyperlink r:id="rId189" w:history="1"><w:r><w:rPr><w:color w:val="#410a8c"/><w:u w:val="single"/></w:rPr><w:t xml:space="preserve">hal-04003356v1</w:t></w:r></w:hyperlink></w:p></w:tc></w:tr><w:tr><w:trPr/><w:tc><w:tcPr><w:noWrap/></w:tcPr><w:p><w:pPr><w:spacing w:after="200"/></w:pPr><w:hyperlink r:id="rId193" w:history="1"><w:r><w:rPr><w:color w:val="1e198e"/><w:b w:val="1"/><w:bCs w:val="1"/><w:u w:val="single"/></w:rPr><w:t xml:space="preserve">Functionalized Nanogels decrease Inflammatory and Cartilage Degradation markers of Osteoarthritis in a horse organoid model of cartilage</w:t></w:r></w:hyperlink></w:p><w:p><w:pPr/><w:hyperlink r:id="rId31" w:history="1"><w:r><w:rPr><w:color w:val="#410a8c"/><w:u w:val="single"/></w:rPr><w:t xml:space="preserve">Aurélie Cullier</w:t></w:r></w:hyperlink><w:r><w:rPr/><w:t xml:space="preserve">,</w:t></w:r><w:hyperlink r:id="rId21" w:history="1"><w:r><w:rPr><w:color w:val="#410a8c"/><w:u w:val="single"/></w:rPr><w:t xml:space="preserve">Romain Contentin</w:t></w:r></w:hyperlink><w:r><w:rPr/><w:t xml:space="preserve">,</w:t></w:r><w:hyperlink r:id="rId28" w:history="1"><w:r><w:rPr><w:color w:val="#410a8c"/><w:u w:val="single"/></w:rPr><w:t xml:space="preserve">Frédéric Cassé</w:t></w:r></w:hyperlink><w:r><w:rPr/><w:t xml:space="preserve">,</w:t></w:r><w:hyperlink r:id="rId24" w:history="1"><w:r><w:rPr><w:color w:val="#410a8c"/><w:u w:val="single"/></w:rPr><w:t xml:space="preserve">Florence Legendre</w:t></w:r></w:hyperlink><w:r><w:rPr/><w:t xml:space="preserve">,</w:t></w:r><w:hyperlink r:id="rId14" w:history="1"><w:r><w:rPr><w:color w:val="#410a8c"/><w:u w:val="single"/></w:rPr><w:t xml:space="preserve">Seng Manivong</w:t></w:r></w:hyperlink><w:r><w:rPr/><w:t xml:space="preserve">et al.</w:t></w:r></w:p><w:p><w:pPr/><w:r><w:rPr><w:i w:val="1"/><w:iCs w:val="1"/></w:rPr><w:t xml:space="preserve">International Cartilage Regeneration &amp; joint Preservation Society</w:t></w:r><w:r><w:rPr/><w:t xml:space="preserve">, Apr 2022, Berlin, Germany</w:t></w:r></w:p><w:p><w:pPr/><w:r><w:rPr/><w:t xml:space="preserve">Poster de conférence</w:t></w:r></w:p><w:p><w:pPr/><w:hyperlink r:id="rId193" w:history="1"><w:r><w:rPr><w:color w:val="#410a8c"/><w:u w:val="single"/></w:rPr><w:t xml:space="preserve">hal-03653007v1</w:t></w:r></w:hyperlink></w:p></w:tc></w:tr><w:tr><w:trPr/><w:tc><w:tcPr><w:noWrap/></w:tcPr><w:p><w:pPr><w:spacing w:after="200"/></w:pPr><w:hyperlink r:id="rId194" w:history="1"><w:r><w:rPr><w:color w:val="1e198e"/><w:b w:val="1"/><w:bCs w:val="1"/><w:u w:val="single"/></w:rPr><w:t xml:space="preserve">Intra-articular injection of a functionalized nanogel combining prolonged mechanical and biological effects as a treatment for osteoarthritis in the horse: a double-blinded, randomized tolerance study</w:t></w:r></w:hyperlink></w:p><w:p><w:pPr/><w:hyperlink r:id="rId195" w:history="1"><w:r><w:rPr><w:color w:val="#410a8c"/><w:u w:val="single"/></w:rPr><w:t xml:space="preserve">A. Terlinden</w:t></w:r></w:hyperlink><w:r><w:rPr/><w:t xml:space="preserve">,</w:t></w:r><w:hyperlink r:id="rId13" w:history="1"><w:r><w:rPr><w:color w:val="#410a8c"/><w:u w:val="single"/></w:rPr><w:t xml:space="preserve">Sandrine Jacquet</w:t></w:r></w:hyperlink><w:r><w:rPr/><w:t xml:space="preserve">,</w:t></w:r><w:hyperlink r:id="rId31" w:history="1"><w:r><w:rPr><w:color w:val="#410a8c"/><w:u w:val="single"/></w:rPr><w:t xml:space="preserve">Aurélie Cullier</w:t></w:r></w:hyperlink><w:r><w:rPr/><w:t xml:space="preserve">,</w:t></w:r><w:hyperlink r:id="rId28" w:history="1"><w:r><w:rPr><w:color w:val="#410a8c"/><w:u w:val="single"/></w:rPr><w:t xml:space="preserve">Frédéric Cassé</w:t></w:r></w:hyperlink><w:r><w:rPr/><w:t xml:space="preserve">,</w:t></w:r><w:hyperlink r:id="rId24" w:history="1"><w:r><w:rPr><w:color w:val="#410a8c"/><w:u w:val="single"/></w:rPr><w:t xml:space="preserve">Florence Legendre</w:t></w:r></w:hyperlink><w:r><w:rPr/><w:t xml:space="preserve">et al.</w:t></w:r></w:p><w:p><w:pPr/><w:r><w:rPr><w:i w:val="1"/><w:iCs w:val="1"/></w:rPr><w:t xml:space="preserve">Journées Normandes de la Recherche Biomédicale</w:t></w:r><w:r><w:rPr/><w:t xml:space="preserve">, Jun 2022, Rouen, France</w:t></w:r></w:p><w:p><w:pPr/><w:r><w:rPr/><w:t xml:space="preserve">Poster de conférence</w:t></w:r></w:p><w:p><w:pPr/><w:hyperlink r:id="rId194" w:history="1"><w:r><w:rPr><w:color w:val="#410a8c"/><w:u w:val="single"/></w:rPr><w:t xml:space="preserve">hal-04003400v1</w:t></w:r></w:hyperlink></w:p></w:tc></w:tr><w:tr><w:trPr/><w:tc><w:tcPr><w:noWrap/></w:tcPr><w:p><w:pPr><w:spacing w:after="200"/></w:pPr><w:hyperlink r:id="rId196" w:history="1"><w:r><w:rPr><w:color w:val="1e198e"/><w:b w:val="1"/><w:bCs w:val="1"/><w:u w:val="single"/></w:rPr><w:t xml:space="preserve">Caractérisation phénotypique des chondrocytes fœtaux humains</w:t></w:r></w:hyperlink></w:p><w:p><w:pPr/><w:hyperlink r:id="rId197" w:history="1"><w:r><w:rPr><w:color w:val="#410a8c"/><w:u w:val="single"/></w:rPr><w:t xml:space="preserve">Manon Godin</w:t></w:r></w:hyperlink><w:r><w:rPr/><w:t xml:space="preserve">,</w:t></w:r><w:hyperlink r:id="rId21" w:history="1"><w:r><w:rPr><w:color w:val="#410a8c"/><w:u w:val="single"/></w:rPr><w:t xml:space="preserve">Romain Contentin</w:t></w:r></w:hyperlink><w:r><w:rPr/><w:t xml:space="preserve">,</w:t></w:r><w:hyperlink r:id="rId50" w:history="1"><w:r><w:rPr><w:color w:val="#410a8c"/><w:u w:val="single"/></w:rPr><w:t xml:space="preserve">Bastien Bourdon</w:t></w:r></w:hyperlink><w:r><w:rPr/><w:t xml:space="preserve">,</w:t></w:r><w:hyperlink r:id="rId24" w:history="1"><w:r><w:rPr><w:color w:val="#410a8c"/><w:u w:val="single"/></w:rPr><w:t xml:space="preserve">Florence Legendre</w:t></w:r></w:hyperlink><w:r><w:rPr/><w:t xml:space="preserve">,</w:t></w:r><w:hyperlink r:id="rId198" w:history="1"><w:r><w:rPr><w:color w:val="#410a8c"/><w:u w:val="single"/></w:rPr><w:t xml:space="preserve">Arnaud Molin</w:t></w:r></w:hyperlink><w:r><w:rPr/><w:t xml:space="preserve">et al.</w:t></w:r></w:p><w:p><w:pPr/><w:r><w:rPr><w:i w:val="1"/><w:iCs w:val="1"/></w:rPr><w:t xml:space="preserve">10ème Assises de Génétique Humaine et Médicale</w:t></w:r><w:r><w:rPr/><w:t xml:space="preserve">, Jan 2020, Tours, France</w:t></w:r></w:p><w:p><w:pPr/><w:r><w:rPr/><w:t xml:space="preserve">Poster de conférence</w:t></w:r></w:p><w:p><w:pPr/><w:hyperlink r:id="rId196" w:history="1"><w:r><w:rPr><w:color w:val="#410a8c"/><w:u w:val="single"/></w:rPr><w:t xml:space="preserve">hal-02436461v1</w:t></w:r></w:hyperlink></w:p></w:tc></w:tr><w:tr><w:trPr/><w:tc><w:tcPr><w:noWrap/></w:tcPr><w:p><w:pPr><w:spacing w:after="200"/></w:pPr><w:hyperlink r:id="rId199" w:history="1"><w:r><w:rPr><w:color w:val="1e198e"/><w:b w:val="1"/><w:bCs w:val="1"/><w:u w:val="single"/></w:rPr><w:t xml:space="preserve">Use of therapeutic miRNAs for the treatment of chondrosarcoma</w:t></w:r></w:hyperlink></w:p><w:p><w:pPr/><w:hyperlink r:id="rId43" w:history="1"><w:r><w:rPr><w:color w:val="#410a8c"/><w:u w:val="single"/></w:rPr><w:t xml:space="preserve">Clément Veys</w:t></w:r></w:hyperlink><w:r><w:rPr/><w:t xml:space="preserve">,</w:t></w:r><w:hyperlink r:id="rId44" w:history="1"><w:r><w:rPr><w:color w:val="#410a8c"/><w:u w:val="single"/></w:rPr><w:t xml:space="preserve">Abderrahim Benmoussa</w:t></w:r></w:hyperlink><w:r><w:rPr/><w:t xml:space="preserve">,</w:t></w:r><w:hyperlink r:id="rId21" w:history="1"><w:r><w:rPr><w:color w:val="#410a8c"/><w:u w:val="single"/></w:rPr><w:t xml:space="preserve">Romain Contentin</w:t></w:r></w:hyperlink><w:r><w:rPr/><w:t xml:space="preserve">,</w:t></w:r><w:hyperlink r:id="rId45" w:history="1"><w:r><w:rPr><w:color w:val="#410a8c"/><w:u w:val="single"/></w:rPr><w:t xml:space="preserve">Amandine Duchemin</w:t></w:r></w:hyperlink><w:r><w:rPr/><w:t xml:space="preserve">,</w:t></w:r><w:hyperlink r:id="rId46" w:history="1"><w:r><w:rPr><w:color w:val="#410a8c"/><w:u w:val="single"/></w:rPr><w:t xml:space="preserve">Emilie Brotin</w:t></w:r></w:hyperlink><w:r><w:rPr/><w:t xml:space="preserve">et al.</w:t></w:r></w:p><w:p><w:pPr/><w:r><w:rPr><w:i w:val="1"/><w:iCs w:val="1"/></w:rPr><w:t xml:space="preserve">3rd International Conference on the Long and the Short of Non-Coding RNAs</w:t></w:r><w:r><w:rPr/><w:t xml:space="preserve">, Jun 2019, Chania, Greece</w:t></w:r></w:p><w:p><w:pPr/><w:r><w:rPr/><w:t xml:space="preserve">Poster de conférence</w:t></w:r></w:p><w:p><w:pPr/><w:hyperlink r:id="rId199" w:history="1"><w:r><w:rPr><w:color w:val="#410a8c"/><w:u w:val="single"/></w:rPr><w:t xml:space="preserve">hal-02188430v1</w:t></w:r></w:hyperlink></w:p></w:tc></w:tr><w:tr><w:trPr/><w:tc><w:tcPr><w:noWrap/></w:tcPr><w:p><w:pPr><w:spacing w:after="200"/></w:pPr><w:hyperlink r:id="rId200" w:history="1"><w:r><w:rPr><w:color w:val="1e198e"/><w:b w:val="1"/><w:bCs w:val="1"/><w:u w:val="single"/></w:rPr><w:t xml:space="preserve">Comparison of the chondrogenic potential of mesenchymal stem cells derived from bone marrow and umbilical cord blood intended for cartilage tissue engineering</w:t></w:r></w:hyperlink></w:p><w:p><w:pPr/><w:hyperlink r:id="rId21" w:history="1"><w:r><w:rPr><w:color w:val="#410a8c"/><w:u w:val="single"/></w:rPr><w:t xml:space="preserve">Romain Contentin</w:t></w:r></w:hyperlink><w:r><w:rPr/><w:t xml:space="preserve">,</w:t></w:r><w:hyperlink r:id="rId39" w:history="1"><w:r><w:rPr><w:color w:val="#410a8c"/><w:u w:val="single"/></w:rPr><w:t xml:space="preserve">Thomas Branly</w:t></w:r></w:hyperlink><w:r><w:rPr/><w:t xml:space="preserve">,</w:t></w:r><w:hyperlink r:id="rId201" w:history="1"><w:r><w:rPr><w:color w:val="#410a8c"/><w:u w:val="single"/></w:rPr><w:t xml:space="preserve">Julien Pestel</w:t></w:r></w:hyperlink><w:r><w:rPr/><w:t xml:space="preserve">,</w:t></w:r><w:hyperlink r:id="rId57" w:history="1"><w:r><w:rPr><w:color w:val="#410a8c"/><w:u w:val="single"/></w:rPr><w:t xml:space="preserve">Miranda Concari</w:t></w:r></w:hyperlink><w:r><w:rPr/><w:t xml:space="preserve">,</w:t></w:r><w:hyperlink r:id="rId40" w:history="1"><w:r><w:rPr><w:color w:val="#410a8c"/><w:u w:val="single"/></w:rPr><w:t xml:space="preserve">Mélanie Desancé</w:t></w:r></w:hyperlink><w:r><w:rPr/><w:t xml:space="preserve">et al.</w:t></w:r></w:p><w:p><w:pPr/><w:r><w:rPr><w:i w:val="1"/><w:iCs w:val="1"/></w:rPr><w:t xml:space="preserve">Matrix Biology Europe MBE</w:t></w:r><w:r><w:rPr/><w:t xml:space="preserve">, 2018, Manchester, United Kingdom</w:t></w:r></w:p><w:p><w:pPr/><w:r><w:rPr/><w:t xml:space="preserve">Poster de conférence</w:t></w:r></w:p><w:p><w:pPr/><w:hyperlink r:id="rId200" w:history="1"><w:r><w:rPr><w:color w:val="#410a8c"/><w:u w:val="single"/></w:rPr><w:t xml:space="preserve">hal-02294814v1</w:t></w:r></w:hyperlink></w:p></w:tc></w:tr><w:tr><w:trPr/><w:tc><w:tcPr><w:noWrap/></w:tcPr><w:p><w:pPr><w:spacing w:after="200"/></w:pPr><w:hyperlink r:id="rId202" w:history="1"><w:r><w:rPr><w:color w:val="1e198e"/><w:b w:val="1"/><w:bCs w:val="1"/><w:u w:val="single"/></w:rPr><w:t xml:space="preserve">Improvement of the chondrocyte-specific phenotype upon equine bone marrow mesenchymal stem cell differentiation. Influence of TGF-ß1 or TGF-ß3, associated with BMP-2 and type I collagen siRNAs</w:t></w:r></w:hyperlink></w:p><w:p><w:pPr/><w:hyperlink r:id="rId21" w:history="1"><w:r><w:rPr><w:color w:val="#410a8c"/><w:u w:val="single"/></w:rPr><w:t xml:space="preserve">Romain Contentin</w:t></w:r></w:hyperlink><w:r><w:rPr/><w:t xml:space="preserve">,</w:t></w:r><w:hyperlink r:id="rId39" w:history="1"><w:r><w:rPr><w:color w:val="#410a8c"/><w:u w:val="single"/></w:rPr><w:t xml:space="preserve">Thomas Branly</w:t></w:r></w:hyperlink><w:r><w:rPr/><w:t xml:space="preserve">,</w:t></w:r><w:hyperlink r:id="rId40" w:history="1"><w:r><w:rPr><w:color w:val="#410a8c"/><w:u w:val="single"/></w:rPr><w:t xml:space="preserve">Mélanie Desancé</w:t></w:r></w:hyperlink><w:r><w:rPr/><w:t xml:space="preserve">,</w:t></w:r><w:hyperlink r:id="rId57" w:history="1"><w:r><w:rPr><w:color w:val="#410a8c"/><w:u w:val="single"/></w:rPr><w:t xml:space="preserve">Miranda Concari</w:t></w:r></w:hyperlink><w:r><w:rPr/><w:t xml:space="preserve">,</w:t></w:r><w:hyperlink r:id="rId75" w:history="1"><w:r><w:rPr><w:color w:val="#410a8c"/><w:u w:val="single"/></w:rPr><w:t xml:space="preserve">Thibaud Jacquel</w:t></w:r></w:hyperlink><w:r><w:rPr/><w:t xml:space="preserve">et al.</w:t></w:r></w:p><w:p><w:pPr/><w:r><w:rPr><w:i w:val="1"/><w:iCs w:val="1"/></w:rPr><w:t xml:space="preserve">19ème journées françaises de Biologie de Tissus Minéralisés (SFBTM 2017)</w:t></w:r><w:r><w:rPr/><w:t xml:space="preserve">, 2017, Lyon, France</w:t></w:r></w:p><w:p><w:pPr/><w:r><w:rPr/><w:t xml:space="preserve">Poster de conférence</w:t></w:r></w:p><w:p><w:pPr/><w:hyperlink r:id="rId202" w:history="1"><w:r><w:rPr><w:color w:val="#410a8c"/><w:u w:val="single"/></w:rPr><w:t xml:space="preserve">hal-02294803v1</w:t></w:r></w:hyperlink></w:p></w:tc></w:tr><w:tr><w:trPr/><w:tc><w:tcPr><w:noWrap/></w:tcPr><w:p><w:pPr><w:spacing w:after="200"/></w:pPr><w:hyperlink r:id="rId203" w:history="1"><w:r><w:rPr><w:color w:val="1e198e"/><w:b w:val="1"/><w:bCs w:val="1"/><w:u w:val="single"/></w:rPr><w:t xml:space="preserve">Caractérisation et différenciation des cellules souches mésenchymateuses (CSM) de la moelle osseuse équine et du sang de cordon ombilical pour des applications en ingénierie du cartilage</w:t></w:r></w:hyperlink></w:p><w:p><w:pPr/><w:hyperlink r:id="rId39" w:history="1"><w:r><w:rPr><w:color w:val="#410a8c"/><w:u w:val="single"/></w:rPr><w:t xml:space="preserve">Thomas Branly</w:t></w:r></w:hyperlink><w:r><w:rPr/><w:t xml:space="preserve">,</w:t></w:r><w:hyperlink r:id="rId40" w:history="1"><w:r><w:rPr><w:color w:val="#410a8c"/><w:u w:val="single"/></w:rPr><w:t xml:space="preserve">Mélanie Desancé</w:t></w:r></w:hyperlink><w:r><w:rPr/><w:t xml:space="preserve">,</w:t></w:r><w:hyperlink r:id="rId29" w:history="1"><w:r><w:rPr><w:color w:val="#410a8c"/><w:u w:val="single"/></w:rPr><w:t xml:space="preserve">Lélia Bertoni</w:t></w:r></w:hyperlink><w:r><w:rPr/><w:t xml:space="preserve">,</w:t></w:r><w:hyperlink r:id="rId21" w:history="1"><w:r><w:rPr><w:color w:val="#410a8c"/><w:u w:val="single"/></w:rPr><w:t xml:space="preserve">Romain Contentin</w:t></w:r></w:hyperlink><w:r><w:rPr/><w:t xml:space="preserve">,</w:t></w:r><w:hyperlink r:id="rId49" w:history="1"><w:r><w:rPr><w:color w:val="#410a8c"/><w:u w:val="single"/></w:rPr><w:t xml:space="preserve">Rodolphe Rakic</w:t></w:r></w:hyperlink><w:r><w:rPr/><w:t xml:space="preserve">et al.</w:t></w:r></w:p><w:p><w:pPr/><w:r><w:rPr><w:i w:val="1"/><w:iCs w:val="1"/></w:rPr><w:t xml:space="preserve">46ème Journées annuelles de l'AVEF</w:t></w:r><w:r><w:rPr/><w:t xml:space="preserve">, 2017, Paris, France</w:t></w:r></w:p><w:p><w:pPr/><w:r><w:rPr/><w:t xml:space="preserve">Poster de conférence</w:t></w:r></w:p><w:p><w:pPr/><w:hyperlink r:id="rId203" w:history="1"><w:r><w:rPr><w:color w:val="#410a8c"/><w:u w:val="single"/></w:rPr><w:t xml:space="preserve">hal-02294586v1</w:t></w:r></w:hyperlink></w:p></w:tc></w:tr><w:tr><w:trPr/><w:tc><w:tcPr><w:noWrap/></w:tcPr><w:p><w:pPr><w:spacing w:after="200"/></w:pPr><w:hyperlink r:id="rId204" w:history="1"><w:r><w:rPr><w:color w:val="1e198e"/><w:b w:val="1"/><w:bCs w:val="1"/><w:u w:val="single"/></w:rPr><w:t xml:space="preserve">Characterization and differentiation of equine umbilical cord blood mesenchymal stem cells for cartilage tissue engineering</w:t></w:r></w:hyperlink></w:p><w:p><w:pPr/><w:hyperlink r:id="rId40" w:history="1"><w:r><w:rPr><w:color w:val="#410a8c"/><w:u w:val="single"/></w:rPr><w:t xml:space="preserve">Mélanie Desancé</w:t></w:r></w:hyperlink><w:r><w:rPr/><w:t xml:space="preserve">,</w:t></w:r><w:hyperlink r:id="rId29" w:history="1"><w:r><w:rPr><w:color w:val="#410a8c"/><w:u w:val="single"/></w:rPr><w:t xml:space="preserve">Lélia Bertoni</w:t></w:r></w:hyperlink><w:r><w:rPr/><w:t xml:space="preserve">,</w:t></w:r><w:hyperlink r:id="rId21" w:history="1"><w:r><w:rPr><w:color w:val="#410a8c"/><w:u w:val="single"/></w:rPr><w:t xml:space="preserve">Romain Contentin</w:t></w:r></w:hyperlink><w:r><w:rPr/><w:t xml:space="preserve">,</w:t></w:r><w:hyperlink r:id="rId39" w:history="1"><w:r><w:rPr><w:color w:val="#410a8c"/><w:u w:val="single"/></w:rPr><w:t xml:space="preserve">Thomas Branly</w:t></w:r></w:hyperlink><w:r><w:rPr/><w:t xml:space="preserve">,</w:t></w:r><w:hyperlink r:id="rId63" w:history="1"><w:r><w:rPr><w:color w:val="#410a8c"/><w:u w:val="single"/></w:rPr><w:t xml:space="preserve">Tangni Gómez-Leduc</w:t></w:r></w:hyperlink><w:r><w:rPr/><w:t xml:space="preserve">et al.</w:t></w:r></w:p><w:p><w:pPr/><w:r><w:rPr><w:i w:val="1"/><w:iCs w:val="1"/></w:rPr><w:t xml:space="preserve">18ème Journées Française de la Biologie des Tissus Minéralisés</w:t></w:r><w:r><w:rPr/><w:t xml:space="preserve">, 2016, Nancy, France</w:t></w:r></w:p><w:p><w:pPr/><w:r><w:rPr/><w:t xml:space="preserve">Poster de conférence</w:t></w:r></w:p><w:p><w:pPr/><w:hyperlink r:id="rId204" w:history="1"><w:r><w:rPr><w:color w:val="#410a8c"/><w:u w:val="single"/></w:rPr><w:t xml:space="preserve">hal-03957909v1</w:t></w:r></w:hyperlink></w:p></w:tc></w:tr><w:tr><w:trPr/><w:tc><w:tcPr><w:noWrap/></w:tcPr><w:p><w:pPr><w:spacing w:after="200"/></w:pPr><w:hyperlink r:id="rId205" w:history="1"><w:r><w:rPr><w:color w:val="1e198e"/><w:b w:val="1"/><w:bCs w:val="1"/><w:u w:val="single"/></w:rPr><w:t xml:space="preserve">P046: Engineering of a 3D cartilage model: study of healthy cartilage exposition during hadrontherapy</w:t></w:r></w:hyperlink></w:p><w:p><w:pPr/><w:hyperlink r:id="rId112" w:history="1"><w:r><w:rPr><w:color w:val="#410a8c"/><w:u w:val="single"/></w:rPr><w:t xml:space="preserve">François Chevalier</w:t></w:r></w:hyperlink><w:r><w:rPr/><w:t xml:space="preserve">,</w:t></w:r><w:hyperlink r:id="rId110" w:history="1"><w:r><w:rPr><w:color w:val="#410a8c"/><w:u w:val="single"/></w:rPr><w:t xml:space="preserve">Dounia Hamdi</w:t></w:r></w:hyperlink><w:r><w:rPr/><w:t xml:space="preserve">,</w:t></w:r><w:hyperlink r:id="rId206" w:history="1"><w:r><w:rPr><w:color w:val="#410a8c"/><w:u w:val="single"/></w:rPr><w:t xml:space="preserve">Yannick Saintigny</w:t></w:r></w:hyperlink><w:r><w:rPr/><w:t xml:space="preserve">,</w:t></w:r><w:hyperlink r:id="rId24" w:history="1"><w:r><w:rPr><w:color w:val="#410a8c"/><w:u w:val="single"/></w:rPr><w:t xml:space="preserve">Florence Legendre</w:t></w:r></w:hyperlink><w:r><w:rPr/><w:t xml:space="preserve">,</w:t></w:r><w:hyperlink r:id="rId19" w:history="1"><w:r><w:rPr><w:color w:val="#410a8c"/><w:u w:val="single"/></w:rPr><w:t xml:space="preserve">Magali Demoor</w:t></w:r></w:hyperlink><w:r><w:rPr/><w:t xml:space="preserve">et al.</w:t></w:r></w:p><w:p><w:pPr/><w:r><w:rPr><w:i w:val="1"/><w:iCs w:val="1"/></w:rPr><w:t xml:space="preserve">PTCOG 53 - Particle Therapy Co-Operative Group</w:t></w:r><w:r><w:rPr/><w:t xml:space="preserve">, Jun 2014, Shanghai, China. </w:t></w:r></w:p><w:p><w:pPr/><w:r><w:rPr/><w:t xml:space="preserve">Poster de conférence</w:t></w:r></w:p><w:p><w:pPr/><w:hyperlink r:id="rId205" w:history="1"><w:r><w:rPr><w:color w:val="#410a8c"/><w:u w:val="single"/></w:rPr><w:t xml:space="preserve">hal-04235720v1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Injection intra-articulaire d’un nanogel fonctionnalisé combinant des effets mécanique et biologique rémanents contre l’arthrose chez le cheval : étude de tolérance</w:t></w:r></w:hyperlink></w:p><w:p><w:pPr/><w:hyperlink r:id="rId195" w:history="1"><w:r><w:rPr><w:color w:val="#410a8c"/><w:u w:val="single"/></w:rPr><w:t xml:space="preserve">A. Terlinden</w:t></w:r></w:hyperlink><w:r><w:rPr/><w:t xml:space="preserve">,</w:t></w:r><w:hyperlink r:id="rId13" w:history="1"><w:r><w:rPr><w:color w:val="#410a8c"/><w:u w:val="single"/></w:rPr><w:t xml:space="preserve">Sandrine Jacquet</w:t></w:r></w:hyperlink><w:r><w:rPr/><w:t xml:space="preserve">,</w:t></w:r><w:hyperlink r:id="rId31" w:history="1"><w:r><w:rPr><w:color w:val="#410a8c"/><w:u w:val="single"/></w:rPr><w:t xml:space="preserve">Aurélie Cullier</w:t></w:r></w:hyperlink><w:r><w:rPr/><w:t xml:space="preserve">,</w:t></w:r><w:hyperlink r:id="rId28" w:history="1"><w:r><w:rPr><w:color w:val="#410a8c"/><w:u w:val="single"/></w:rPr><w:t xml:space="preserve">Frédéric Cassé</w:t></w:r></w:hyperlink><w:r><w:rPr/><w:t xml:space="preserve">,</w:t></w:r><w:hyperlink r:id="rId104" w:history="1"><w:r><w:rPr><w:color w:val="#410a8c"/><w:u w:val="single"/></w:rPr><w:t xml:space="preserve">F. Legendre</w:t></w:r></w:hyperlink><w:r><w:rPr/><w:t xml:space="preserve">et al.</w:t></w:r></w:p><w:p><w:pPr/><w:r><w:rPr><w:i w:val="1"/><w:iCs w:val="1"/></w:rPr><w:t xml:space="preserve">50ème Journées annuelles de l'AVEF</w:t></w:r><w:r><w:rPr/><w:t xml:space="preserve">, Nov 2022, Reims, France</w:t></w:r></w:p><w:p><w:pPr/><w:r><w:rPr/><w:t xml:space="preserve">Communication dans un congrès</w:t></w:r></w:p><w:p><w:pPr/><w:hyperlink r:id="rId207" w:history="1"><w:r><w:rPr><w:color w:val="#410a8c"/><w:u w:val="single"/></w:rPr><w:t xml:space="preserve">hal-04004349v1</w:t></w:r></w:hyperlink></w:p></w:tc></w:tr><w:tr><w:trPr/><w:tc><w:tcPr><w:noWrap/></w:tcPr><w:p><w:pPr><w:spacing w:after="200"/></w:pPr><w:hyperlink r:id="rId208" w:history="1"><w:r><w:rPr><w:color w:val="1e198e"/><w:b w:val="1"/><w:bCs w:val="1"/><w:u w:val="single"/></w:rPr><w:t xml:space="preserve">Study of therapeutic potential of new functionalized nanogels against osteoarthritis by using equine cartilage organoid cultures</w:t></w:r></w:hyperlink></w:p><w:p><w:pPr/><w:hyperlink r:id="rId31" w:history="1"><w:r><w:rPr><w:color w:val="#410a8c"/><w:u w:val="single"/></w:rPr><w:t xml:space="preserve">Aurélie Cullier</w:t></w:r></w:hyperlink><w:r><w:rPr/><w:t xml:space="preserve">,</w:t></w:r><w:hyperlink r:id="rId28" w:history="1"><w:r><w:rPr><w:color w:val="#410a8c"/><w:u w:val="single"/></w:rPr><w:t xml:space="preserve">Frédéric Cassé</w:t></w:r></w:hyperlink><w:r><w:rPr/><w:t xml:space="preserve">,</w:t></w:r><w:hyperlink r:id="rId24" w:history="1"><w:r><w:rPr><w:color w:val="#410a8c"/><w:u w:val="single"/></w:rPr><w:t xml:space="preserve">Florence Legendre</w:t></w:r></w:hyperlink><w:r><w:rPr/><w:t xml:space="preserve">,</w:t></w:r><w:hyperlink r:id="rId21" w:history="1"><w:r><w:rPr><w:color w:val="#410a8c"/><w:u w:val="single"/></w:rPr><w:t xml:space="preserve">Romain Contentin</w:t></w:r></w:hyperlink><w:r><w:rPr/><w:t xml:space="preserve">,</w:t></w:r><w:hyperlink r:id="rId14" w:history="1"><w:r><w:rPr><w:color w:val="#410a8c"/><w:u w:val="single"/></w:rPr><w:t xml:space="preserve">Seng Manivong</w:t></w:r></w:hyperlink><w:r><w:rPr/><w:t xml:space="preserve">et al.</w:t></w:r></w:p><w:p><w:pPr/><w:r><w:rPr><w:i w:val="1"/><w:iCs w:val="1"/></w:rPr><w:t xml:space="preserve">Journée Normande de Recherche Biomédicale</w:t></w:r><w:r><w:rPr/><w:t xml:space="preserve">, Jun 2022, Rouen, France</w:t></w:r></w:p><w:p><w:pPr/><w:r><w:rPr/><w:t xml:space="preserve">Communication dans un congrès</w:t></w:r></w:p><w:p><w:pPr/><w:hyperlink r:id="rId208" w:history="1"><w:r><w:rPr><w:color w:val="#410a8c"/><w:u w:val="single"/></w:rPr><w:t xml:space="preserve">hal-03722806v1</w:t></w:r></w:hyperlink></w:p></w:tc></w:tr><w:tr><w:trPr/><w:tc><w:tcPr><w:noWrap/></w:tcPr><w:p><w:pPr><w:spacing w:after="200"/></w:pPr><w:hyperlink r:id="rId209" w:history="1"><w:r><w:rPr><w:color w:val="1e198e"/><w:b w:val="1"/><w:bCs w:val="1"/><w:u w:val="single"/></w:rPr><w:t xml:space="preserve">Functionalized Nanohydrogels decrease Inflammatory and Cartilage Degradation Biomarkers in an organoid model of horse cartilage tissue</w:t></w:r></w:hyperlink></w:p><w:p><w:pPr/><w:hyperlink r:id="rId31" w:history="1"><w:r><w:rPr><w:color w:val="#410a8c"/><w:u w:val="single"/></w:rPr><w:t xml:space="preserve">Aurélie Cullier</w:t></w:r></w:hyperlink><w:r><w:rPr/><w:t xml:space="preserve">,</w:t></w:r><w:hyperlink r:id="rId21" w:history="1"><w:r><w:rPr><w:color w:val="#410a8c"/><w:u w:val="single"/></w:rPr><w:t xml:space="preserve">Romain Contentin</w:t></w:r></w:hyperlink><w:r><w:rPr/><w:t xml:space="preserve">,</w:t></w:r><w:hyperlink r:id="rId28" w:history="1"><w:r><w:rPr><w:color w:val="#410a8c"/><w:u w:val="single"/></w:rPr><w:t xml:space="preserve">Frédéric Cassé</w:t></w:r></w:hyperlink><w:r><w:rPr/><w:t xml:space="preserve">,</w:t></w:r><w:hyperlink r:id="rId24" w:history="1"><w:r><w:rPr><w:color w:val="#410a8c"/><w:u w:val="single"/></w:rPr><w:t xml:space="preserve">Florence Legendre</w:t></w:r></w:hyperlink><w:r><w:rPr/><w:t xml:space="preserve">,</w:t></w:r><w:hyperlink r:id="rId14" w:history="1"><w:r><w:rPr><w:color w:val="#410a8c"/><w:u w:val="single"/></w:rPr><w:t xml:space="preserve">Seng Manivong</w:t></w:r></w:hyperlink><w:r><w:rPr/><w:t xml:space="preserve">et al.</w:t></w:r></w:p><w:p><w:pPr/><w:r><w:rPr><w:i w:val="1"/><w:iCs w:val="1"/></w:rPr><w:t xml:space="preserve">XXIIIème Journées de l'Ecole Doctorale Normande de Biologie Intégrative Santé et Environnement</w:t></w:r><w:r><w:rPr/><w:t xml:space="preserve">, May 2021, CAEN, France</w:t></w:r></w:p><w:p><w:pPr/><w:r><w:rPr/><w:t xml:space="preserve">Communication dans un congrès</w:t></w:r></w:p><w:p><w:pPr/><w:hyperlink r:id="rId209" w:history="1"><w:r><w:rPr><w:color w:val="#410a8c"/><w:u w:val="single"/></w:rPr><w:t xml:space="preserve">hal-03229755v1</w:t></w:r></w:hyperlink></w:p></w:tc></w:tr><w:tr><w:trPr/><w:tc><w:tcPr><w:noWrap/></w:tcPr><w:p><w:pPr><w:spacing w:after="200"/></w:pPr><w:hyperlink r:id="rId210" w:history="1"><w:r><w:rPr><w:color w:val="1e198e"/><w:b w:val="1"/><w:bCs w:val="1"/><w:u w:val="single"/></w:rPr><w:t xml:space="preserve">In vitro stimulation of alveolar macrophages from severe asthmatic horses</w:t></w:r></w:hyperlink></w:p><w:p><w:pPr/><w:hyperlink r:id="rId69" w:history="1"><w:r><w:rPr><w:color w:val="#410a8c"/><w:u w:val="single"/></w:rPr><w:t xml:space="preserve">Erika Hue</w:t></w:r></w:hyperlink><w:r><w:rPr/><w:t xml:space="preserve">,</w:t></w:r><w:hyperlink r:id="rId68" w:history="1"><w:r><w:rPr><w:color w:val="#410a8c"/><w:u w:val="single"/></w:rPr><w:t xml:space="preserve">Marie Orard</w:t></w:r></w:hyperlink><w:r><w:rPr/><w:t xml:space="preserve">,</w:t></w:r><w:hyperlink r:id="rId72" w:history="1"><w:r><w:rPr><w:color w:val="#410a8c"/><w:u w:val="single"/></w:rPr><w:t xml:space="preserve">Marie-Pierre Toquet</w:t></w:r></w:hyperlink><w:r><w:rPr/><w:t xml:space="preserve">,</w:t></w:r><w:hyperlink r:id="rId70" w:history="1"><w:r><w:rPr><w:color w:val="#410a8c"/><w:u w:val="single"/></w:rPr><w:t xml:space="preserve">Anne Couroucé</w:t></w:r></w:hyperlink><w:r><w:rPr/><w:t xml:space="preserve">,</w:t></w:r><w:hyperlink r:id="rId71" w:history="1"><w:r><w:rPr><w:color w:val="#410a8c"/><w:u w:val="single"/></w:rPr><w:t xml:space="preserve">Céline Bizon-Mercier</w:t></w:r></w:hyperlink><w:r><w:rPr/><w:t xml:space="preserve">et al.</w:t></w:r></w:p><w:p><w:pPr/><w:r><w:rPr><w:i w:val="1"/><w:iCs w:val="1"/></w:rPr><w:t xml:space="preserve">37th Annual VCRS Symposium</w:t></w:r><w:r><w:rPr/><w:t xml:space="preserve">, Eric Richard, Sep 2019, Caen, France</w:t></w:r></w:p><w:p><w:pPr/><w:r><w:rPr/><w:t xml:space="preserve">Communication dans un congrès</w:t></w:r></w:p><w:p><w:pPr/><w:hyperlink r:id="rId210" w:history="1"><w:r><w:rPr><w:color w:val="#410a8c"/><w:u w:val="single"/></w:rPr><w:t xml:space="preserve">hal-02294048v1</w:t></w:r></w:hyperlink></w:p></w:tc></w:tr><w:tr><w:trPr/><w:tc><w:tcPr><w:noWrap/></w:tcPr><w:p><w:pPr><w:spacing w:after="200"/></w:pPr><w:hyperlink r:id="rId211" w:history="1"><w:r><w:rPr><w:color w:val="1e198e"/><w:b w:val="1"/><w:bCs w:val="1"/><w:u w:val="single"/></w:rPr><w:t xml:space="preserve">Hay dust particles measured by flow cytometry in steamed versus dry hay</w:t></w:r></w:hyperlink></w:p><w:p><w:pPr/><w:hyperlink r:id="rId68" w:history="1"><w:r><w:rPr><w:color w:val="#410a8c"/><w:u w:val="single"/></w:rPr><w:t xml:space="preserve">Marie Orard</w:t></w:r></w:hyperlink><w:r><w:rPr/><w:t xml:space="preserve">,</w:t></w:r><w:hyperlink r:id="rId69" w:history="1"><w:r><w:rPr><w:color w:val="#410a8c"/><w:u w:val="single"/></w:rPr><w:t xml:space="preserve">Erika Hue</w:t></w:r></w:hyperlink><w:r><w:rPr/><w:t xml:space="preserve">,</w:t></w:r><w:hyperlink r:id="rId212" w:history="1"><w:r><w:rPr><w:color w:val="#410a8c"/><w:u w:val="single"/></w:rPr><w:t xml:space="preserve">Maryline Guillamin</w:t></w:r></w:hyperlink><w:r><w:rPr/><w:t xml:space="preserve">,</w:t></w:r><w:hyperlink r:id="rId213" w:history="1"><w:r><w:rPr><w:color w:val="#410a8c"/><w:u w:val="single"/></w:rPr><w:t xml:space="preserve">Meriel Moore-Colyer</w:t></w:r></w:hyperlink><w:r><w:rPr/><w:t xml:space="preserve">,</w:t></w:r><w:hyperlink r:id="rId70" w:history="1"><w:r><w:rPr><w:color w:val="#410a8c"/><w:u w:val="single"/></w:rPr><w:t xml:space="preserve">Anne Couroucé</w:t></w:r></w:hyperlink><w:r><w:rPr/><w:t xml:space="preserve">et al.</w:t></w:r></w:p><w:p><w:pPr/><w:r><w:rPr><w:i w:val="1"/><w:iCs w:val="1"/></w:rPr><w:t xml:space="preserve">6th WEAS</w:t></w:r><w:r><w:rPr/><w:t xml:space="preserve">, 2017, Copenhague, Denmark</w:t></w:r></w:p><w:p><w:pPr/><w:r><w:rPr/><w:t xml:space="preserve">Communication dans un congrès</w:t></w:r></w:p><w:p><w:pPr/><w:hyperlink r:id="rId211" w:history="1"><w:r><w:rPr><w:color w:val="#410a8c"/><w:u w:val="single"/></w:rPr><w:t xml:space="preserve">hal-02372165v1</w:t></w:r></w:hyperlink></w:p></w:tc></w:tr><w:tr><w:trPr/><w:tc><w:tcPr><w:noWrap/></w:tcPr><w:p><w:pPr><w:spacing w:after="200"/></w:pPr><w:hyperlink r:id="rId214" w:history="1"><w:r><w:rPr><w:color w:val="1e198e"/><w:b w:val="1"/><w:bCs w:val="1"/><w:u w:val="single"/></w:rPr><w:t xml:space="preserve">Characterization and use of equine bone marrow mesenchymal stem cells in horse cartilage engineering</w:t></w:r></w:hyperlink></w:p><w:p><w:pPr/><w:hyperlink r:id="rId39" w:history="1"><w:r><w:rPr><w:color w:val="#410a8c"/><w:u w:val="single"/></w:rPr><w:t xml:space="preserve">Thomas Branly</w:t></w:r></w:hyperlink><w:r><w:rPr/><w:t xml:space="preserve">,</w:t></w:r><w:hyperlink r:id="rId81" w:history="1"><w:r><w:rPr><w:color w:val="#410a8c"/><w:u w:val="single"/></w:rPr><w:t xml:space="preserve">Magalie Hervieu</w:t></w:r></w:hyperlink><w:r><w:rPr/><w:t xml:space="preserve">,</w:t></w:r><w:hyperlink r:id="rId13" w:history="1"><w:r><w:rPr><w:color w:val="#410a8c"/><w:u w:val="single"/></w:rPr><w:t xml:space="preserve">Sandrine Jacquet</w:t></w:r></w:hyperlink><w:r><w:rPr/><w:t xml:space="preserve">,</w:t></w:r><w:hyperlink r:id="rId29" w:history="1"><w:r><w:rPr><w:color w:val="#410a8c"/><w:u w:val="single"/></w:rPr><w:t xml:space="preserve">Lélia Bertoni</w:t></w:r></w:hyperlink><w:r><w:rPr/><w:t xml:space="preserve">,</w:t></w:r><w:hyperlink r:id="rId63" w:history="1"><w:r><w:rPr><w:color w:val="#410a8c"/><w:u w:val="single"/></w:rPr><w:t xml:space="preserve">Tangni Gómez-Leduc</w:t></w:r></w:hyperlink><w:r><w:rPr/><w:t xml:space="preserve">et al.</w:t></w:r></w:p><w:p><w:pPr/><w:r><w:rPr><w:i w:val="1"/><w:iCs w:val="1"/></w:rPr><w:t xml:space="preserve">World Congress of the Osteoarthritis-Research-Society-International</w:t></w:r><w:r><w:rPr/><w:t xml:space="preserve">, Osteoarthritis Research Society International (OARSI)., Apr 2014, Paris, France. pp.1, </w:t></w:r><w:hyperlink r:id="rId215" w:history="1"><w:r><w:rPr><w:color w:val="#410a8c"/><w:u w:val="single"/></w:rPr><w:t xml:space="preserve">⟨10.1016/j.joca.2014.02.937⟩</w:t></w:r></w:hyperlink></w:p><w:p><w:pPr/><w:r><w:rPr/><w:t xml:space="preserve">Communication dans un congrès</w:t></w:r></w:p><w:p><w:pPr/><w:hyperlink r:id="rId214" w:history="1"><w:r><w:rPr><w:color w:val="#410a8c"/><w:u w:val="single"/></w:rPr><w:t xml:space="preserve">hal-02740012v1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Procédé d’obtention in vitro ou ex vivo de chondrocytes articulaires différenciés et leurs utilisations</w:t></w:r></w:hyperlink></w:p><w:p><w:pPr/><w:hyperlink r:id="rId25" w:history="1"><w:r><w:rPr><w:color w:val="#410a8c"/><w:u w:val="single"/></w:rPr><w:t xml:space="preserve">Philippe Galéra</w:t></w:r></w:hyperlink><w:r><w:rPr/><w:t xml:space="preserve">,</w:t></w:r><w:hyperlink r:id="rId79" w:history="1"><w:r><w:rPr><w:color w:val="#410a8c"/><w:u w:val="single"/></w:rPr><w:t xml:space="preserve">David Ollitrault</w:t></w:r></w:hyperlink><w:r><w:rPr/><w:t xml:space="preserve">,</w:t></w:r><w:hyperlink r:id="rId24" w:history="1"><w:r><w:rPr><w:color w:val="#410a8c"/><w:u w:val="single"/></w:rPr><w:t xml:space="preserve">Florence Legendre</w:t></w:r></w:hyperlink><w:r><w:rPr/><w:t xml:space="preserve">,</w:t></w:r><w:hyperlink r:id="rId19" w:history="1"><w:r><w:rPr><w:color w:val="#410a8c"/><w:u w:val="single"/></w:rPr><w:t xml:space="preserve">Magali Demoor</w:t></w:r></w:hyperlink><w:r><w:rPr/><w:t xml:space="preserve">,</w:t></w:r><w:hyperlink r:id="rId217" w:history="1"><w:r><w:rPr><w:color w:val="#410a8c"/><w:u w:val="single"/></w:rPr><w:t xml:space="preserve">Frédéric Mallein-Gerin</w:t></w:r></w:hyperlink><w:r><w:rPr/><w:t xml:space="preserve">et al.</w:t></w:r></w:p><w:p><w:pPr/><w:r><w:rPr/><w:t xml:space="preserve">France, N° de brevet: FR2965278. 2012</w:t></w:r></w:p><w:p><w:pPr/><w:r><w:rPr/><w:t xml:space="preserve">Brevet</w:t></w:r></w:p><w:p><w:pPr/><w:hyperlink r:id="rId216" w:history="1"><w:r><w:rPr><w:color w:val="#410a8c"/><w:u w:val="single"/></w:rPr><w:t xml:space="preserve">hal-04202707v1</w:t></w:r></w:hyperlink></w:p></w:tc></w:tr><w:tr><w:trPr/><w:tc><w:tcPr><w:noWrap/></w:tcPr><w:p><w:pPr><w:spacing w:after="200"/></w:pPr><w:hyperlink r:id="rId218" w:history="1"><w:r><w:rPr><w:color w:val="1e198e"/><w:b w:val="1"/><w:bCs w:val="1"/><w:u w:val="single"/></w:rPr><w:t xml:space="preserve">Procédé d’obtention in vitro ou ex vivo de chondrocytes articulaires différenciés et leurs utilisations</w:t></w:r></w:hyperlink></w:p><w:p><w:pPr/><w:hyperlink r:id="rId25" w:history="1"><w:r><w:rPr><w:color w:val="#410a8c"/><w:u w:val="single"/></w:rPr><w:t xml:space="preserve">Philippe Galéra</w:t></w:r></w:hyperlink><w:r><w:rPr/><w:t xml:space="preserve">,</w:t></w:r><w:hyperlink r:id="rId79" w:history="1"><w:r><w:rPr><w:color w:val="#410a8c"/><w:u w:val="single"/></w:rPr><w:t xml:space="preserve">David Ollitrault</w:t></w:r></w:hyperlink><w:r><w:rPr/><w:t xml:space="preserve">,</w:t></w:r><w:hyperlink r:id="rId24" w:history="1"><w:r><w:rPr><w:color w:val="#410a8c"/><w:u w:val="single"/></w:rPr><w:t xml:space="preserve">Florence Legendre</w:t></w:r></w:hyperlink><w:r><w:rPr/><w:t xml:space="preserve">,</w:t></w:r><w:hyperlink r:id="rId19" w:history="1"><w:r><w:rPr><w:color w:val="#410a8c"/><w:u w:val="single"/></w:rPr><w:t xml:space="preserve">Magali Demoor</w:t></w:r></w:hyperlink><w:r><w:rPr/><w:t xml:space="preserve">,</w:t></w:r><w:hyperlink r:id="rId217" w:history="1"><w:r><w:rPr><w:color w:val="#410a8c"/><w:u w:val="single"/></w:rPr><w:t xml:space="preserve">Frédéric Mallein-Gerin</w:t></w:r></w:hyperlink><w:r><w:rPr/><w:t xml:space="preserve">et al.</w:t></w:r></w:p><w:p><w:pPr/><w:r><w:rPr/><w:t xml:space="preserve">France, N° de brevet: WO 2012/038668. 2012</w:t></w:r></w:p><w:p><w:pPr/><w:r><w:rPr/><w:t xml:space="preserve">Brevet</w:t></w:r></w:p><w:p><w:pPr/><w:hyperlink r:id="rId218" w:history="1"><w:r><w:rPr><w:color w:val="#410a8c"/><w:u w:val="single"/></w:rPr><w:t xml:space="preserve">hal-04202789v1</w:t></w:r></w:hyperlink></w:p></w:tc></w:tr></w:tbl><w:sectPr><w:footerReference w:type="default" r:id="rId2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93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ali-demoor" TargetMode="External"/><Relationship Id="rId9" Type="http://schemas.openxmlformats.org/officeDocument/2006/relationships/hyperlink" Target="https://orcid.org/0000-0002-8975-7055" TargetMode="External"/><Relationship Id="rId10" Type="http://schemas.openxmlformats.org/officeDocument/2006/relationships/hyperlink" Target="https://www.idref.fr/187907374" TargetMode="External"/><Relationship Id="rId11" Type="http://schemas.openxmlformats.org/officeDocument/2006/relationships/hyperlink" Target="https://normandie-univ.hal.science/hal-05582212v1" TargetMode="External"/><Relationship Id="rId12" Type="http://schemas.openxmlformats.org/officeDocument/2006/relationships/hyperlink" Target="https://hal.science/search/index/?q=*&amp;authFullName_s=Antoinette Terlinden" TargetMode="External"/><Relationship Id="rId13" Type="http://schemas.openxmlformats.org/officeDocument/2006/relationships/hyperlink" Target="https://hal.science/search/index/?q=*&amp;authFullName_s=Sandrine Jacquet" TargetMode="External"/><Relationship Id="rId14" Type="http://schemas.openxmlformats.org/officeDocument/2006/relationships/hyperlink" Target="https://hal.science/search/index/?q=*&amp;authFullName_s=Seng Manivong" TargetMode="External"/><Relationship Id="rId15" Type="http://schemas.openxmlformats.org/officeDocument/2006/relationships/hyperlink" Target="https://hal.science/search/index/?q=*&amp;authFullName_s=Virginie Coudry" TargetMode="External"/><Relationship Id="rId16" Type="http://schemas.openxmlformats.org/officeDocument/2006/relationships/hyperlink" Target="https://hal.science/search/index/?q=*&amp;authFullName_s=Amelie Tallaj" TargetMode="External"/><Relationship Id="rId17" Type="http://schemas.openxmlformats.org/officeDocument/2006/relationships/hyperlink" Target="https://dx.doi.org/10.1186/s12917-026-05368-0" TargetMode="External"/><Relationship Id="rId18" Type="http://schemas.openxmlformats.org/officeDocument/2006/relationships/hyperlink" Target="https://normandie-univ.hal.science/hal-04920524v1" TargetMode="External"/><Relationship Id="rId19" Type="http://schemas.openxmlformats.org/officeDocument/2006/relationships/hyperlink" Target="https://hal.science/search/index/?q=*&amp;authFullName_s=Magali Demoor" TargetMode="External"/><Relationship Id="rId20" Type="http://schemas.openxmlformats.org/officeDocument/2006/relationships/hyperlink" Target="https://normandie-univ.hal.science/hal-05131501v1" TargetMode="External"/><Relationship Id="rId21" Type="http://schemas.openxmlformats.org/officeDocument/2006/relationships/hyperlink" Target="https://hal.science/search/index/?q=*&amp;authFullName_s=Romain Contentin" TargetMode="External"/><Relationship Id="rId22" Type="http://schemas.openxmlformats.org/officeDocument/2006/relationships/hyperlink" Target="https://hal.science/search/index/?q=*&amp;authFullName_s=Cassie Jehl" TargetMode="External"/><Relationship Id="rId23" Type="http://schemas.openxmlformats.org/officeDocument/2006/relationships/hyperlink" Target="https://hal.science/search/index/?q=*&amp;authFullName_s=Kevin Commenchail" TargetMode="External"/><Relationship Id="rId24" Type="http://schemas.openxmlformats.org/officeDocument/2006/relationships/hyperlink" Target="https://hal.science/search/index/?q=*&amp;authFullName_s=Florence Legendre" TargetMode="External"/><Relationship Id="rId25" Type="http://schemas.openxmlformats.org/officeDocument/2006/relationships/hyperlink" Target="https://hal.science/search/index/?q=*&amp;authFullName_s=Philippe Gal&#233;ra" TargetMode="External"/><Relationship Id="rId26" Type="http://schemas.openxmlformats.org/officeDocument/2006/relationships/hyperlink" Target="https://dx.doi.org/10.1021/acsbiomaterials.5c00500" TargetMode="External"/><Relationship Id="rId27" Type="http://schemas.openxmlformats.org/officeDocument/2006/relationships/hyperlink" Target="https://normandie-univ.hal.science/hal-04780982v1" TargetMode="External"/><Relationship Id="rId28" Type="http://schemas.openxmlformats.org/officeDocument/2006/relationships/hyperlink" Target="https://hal.science/search/index/?q=*&amp;authFullName_s=Fr&#233;d&#233;ric Cass&#233;" TargetMode="External"/><Relationship Id="rId29" Type="http://schemas.openxmlformats.org/officeDocument/2006/relationships/hyperlink" Target="https://hal.science/search/index/?q=*&amp;authFullName_s=L&#233;lia Bertoni" TargetMode="External"/><Relationship Id="rId30" Type="http://schemas.openxmlformats.org/officeDocument/2006/relationships/hyperlink" Target="https://normandie-univ.hal.science/hal-03975532v1" TargetMode="External"/><Relationship Id="rId31" Type="http://schemas.openxmlformats.org/officeDocument/2006/relationships/hyperlink" Target="https://hal.science/search/index/?q=*&amp;authFullName_s=Aur&#233;lie Cullier" TargetMode="External"/><Relationship Id="rId32" Type="http://schemas.openxmlformats.org/officeDocument/2006/relationships/hyperlink" Target="https://hal.science/search/index/?q=*&amp;authFullName_s=Fabrice Audigi&#233;" TargetMode="External"/><Relationship Id="rId33" Type="http://schemas.openxmlformats.org/officeDocument/2006/relationships/hyperlink" Target="https://hal.science/search/index/?q=*&amp;authFullName_s=Xavier Banquy" TargetMode="External"/><Relationship Id="rId34" Type="http://schemas.openxmlformats.org/officeDocument/2006/relationships/hyperlink" Target="https://hal.science/search/index/?q=*&amp;authFullName_s=Florina Moldovan" TargetMode="External"/><Relationship Id="rId35" Type="http://schemas.openxmlformats.org/officeDocument/2006/relationships/hyperlink" Target="https://dx.doi.org/10.1016/j.drudis.2023.103488" TargetMode="External"/><Relationship Id="rId36" Type="http://schemas.openxmlformats.org/officeDocument/2006/relationships/hyperlink" Target="https://hal.science/hal-03775355v1" TargetMode="External"/><Relationship Id="rId37" Type="http://schemas.openxmlformats.org/officeDocument/2006/relationships/hyperlink" Target="https://dx.doi.org/10.3390/ijms23168949" TargetMode="External"/><Relationship Id="rId38" Type="http://schemas.openxmlformats.org/officeDocument/2006/relationships/hyperlink" Target="https://normandie-univ.hal.science/hal-03193164v1" TargetMode="External"/><Relationship Id="rId39" Type="http://schemas.openxmlformats.org/officeDocument/2006/relationships/hyperlink" Target="https://hal.science/search/index/?q=*&amp;authFullName_s=Thomas Branly" TargetMode="External"/><Relationship Id="rId40" Type="http://schemas.openxmlformats.org/officeDocument/2006/relationships/hyperlink" Target="https://hal.science/search/index/?q=*&amp;authFullName_s=M&#233;lanie Desanc&#233;" TargetMode="External"/><Relationship Id="rId41" Type="http://schemas.openxmlformats.org/officeDocument/2006/relationships/hyperlink" Target="https://dx.doi.org/10.3390/ijms22052499" TargetMode="External"/><Relationship Id="rId42" Type="http://schemas.openxmlformats.org/officeDocument/2006/relationships/hyperlink" Target="https://hal.science/hal-04783657v1" TargetMode="External"/><Relationship Id="rId43" Type="http://schemas.openxmlformats.org/officeDocument/2006/relationships/hyperlink" Target="https://hal.science/search/index/?q=*&amp;authFullName_s=Cl&#233;ment Veys" TargetMode="External"/><Relationship Id="rId44" Type="http://schemas.openxmlformats.org/officeDocument/2006/relationships/hyperlink" Target="https://hal.science/search/index/?q=*&amp;authFullName_s=Abderrahim Benmoussa" TargetMode="External"/><Relationship Id="rId45" Type="http://schemas.openxmlformats.org/officeDocument/2006/relationships/hyperlink" Target="https://hal.science/search/index/?q=*&amp;authFullName_s=Amandine Duchemin" TargetMode="External"/><Relationship Id="rId46" Type="http://schemas.openxmlformats.org/officeDocument/2006/relationships/hyperlink" Target="https://hal.science/search/index/?q=*&amp;authFullName_s=Emilie Brotin" TargetMode="External"/><Relationship Id="rId47" Type="http://schemas.openxmlformats.org/officeDocument/2006/relationships/hyperlink" Target="https://dx.doi.org/10.3390/ijms22115590" TargetMode="External"/><Relationship Id="rId48" Type="http://schemas.openxmlformats.org/officeDocument/2006/relationships/hyperlink" Target="https://hal.science/hal-02940095v1" TargetMode="External"/><Relationship Id="rId49" Type="http://schemas.openxmlformats.org/officeDocument/2006/relationships/hyperlink" Target="https://hal.science/search/index/?q=*&amp;authFullName_s=Rodolphe Rakic" TargetMode="External"/><Relationship Id="rId50" Type="http://schemas.openxmlformats.org/officeDocument/2006/relationships/hyperlink" Target="https://hal.science/search/index/?q=*&amp;authFullName_s=Bastien Bourdon" TargetMode="External"/><Relationship Id="rId51" Type="http://schemas.openxmlformats.org/officeDocument/2006/relationships/hyperlink" Target="https://hal.science/search/index/?q=*&amp;authFullName_s=St&#233;phane Maddens" TargetMode="External"/><Relationship Id="rId52" Type="http://schemas.openxmlformats.org/officeDocument/2006/relationships/hyperlink" Target="https://hal.science/search/index/?q=*&amp;authFullName_s=Nathalie Saulnier" TargetMode="External"/><Relationship Id="rId53" Type="http://schemas.openxmlformats.org/officeDocument/2006/relationships/hyperlink" Target="https://dx.doi.org/10.1038/s41598-020-69170-0" TargetMode="External"/><Relationship Id="rId54" Type="http://schemas.openxmlformats.org/officeDocument/2006/relationships/hyperlink" Target="https://normandie-univ.hal.science/hal-02935223v1" TargetMode="External"/><Relationship Id="rId55" Type="http://schemas.openxmlformats.org/officeDocument/2006/relationships/hyperlink" Target="https://dx.doi.org/10.1371/journal.pone.0235251" TargetMode="External"/><Relationship Id="rId56" Type="http://schemas.openxmlformats.org/officeDocument/2006/relationships/hyperlink" Target="https://normandie-univ.hal.science/hal-02421599v1" TargetMode="External"/><Relationship Id="rId57" Type="http://schemas.openxmlformats.org/officeDocument/2006/relationships/hyperlink" Target="https://hal.science/search/index/?q=*&amp;authFullName_s=Miranda Concari" TargetMode="External"/><Relationship Id="rId58" Type="http://schemas.openxmlformats.org/officeDocument/2006/relationships/hyperlink" Target="https://dx.doi.org/10.1007/s12015-019-09914-2" TargetMode="External"/><Relationship Id="rId59" Type="http://schemas.openxmlformats.org/officeDocument/2006/relationships/hyperlink" Target="https://normandie-univ.hal.science/hal-02421616v1" TargetMode="External"/><Relationship Id="rId60" Type="http://schemas.openxmlformats.org/officeDocument/2006/relationships/hyperlink" Target="https://hal.science/search/index/?q=*&amp;authFullName_s=Loic Desquilbet" TargetMode="External"/><Relationship Id="rId61" Type="http://schemas.openxmlformats.org/officeDocument/2006/relationships/hyperlink" Target="https://dx.doi.org/10.1155/2019/9431894" TargetMode="External"/><Relationship Id="rId62" Type="http://schemas.openxmlformats.org/officeDocument/2006/relationships/hyperlink" Target="https://normandie-univ.hal.science/hal-02186781v1" TargetMode="External"/><Relationship Id="rId63" Type="http://schemas.openxmlformats.org/officeDocument/2006/relationships/hyperlink" Target="https://hal.science/search/index/?q=*&amp;authFullName_s=Tangni G&#243;mez-Leduc" TargetMode="External"/><Relationship Id="rId64" Type="http://schemas.openxmlformats.org/officeDocument/2006/relationships/hyperlink" Target="https://dx.doi.org/10.3390/ijms19020537" TargetMode="External"/><Relationship Id="rId65" Type="http://schemas.openxmlformats.org/officeDocument/2006/relationships/hyperlink" Target="https://normandie-univ.hal.science/hal-01875473v1" TargetMode="External"/><Relationship Id="rId66" Type="http://schemas.openxmlformats.org/officeDocument/2006/relationships/hyperlink" Target="https://dx.doi.org/10.1038/s41598-018-28164-9" TargetMode="External"/><Relationship Id="rId67" Type="http://schemas.openxmlformats.org/officeDocument/2006/relationships/hyperlink" Target="https://normandie-univ.hal.science/hal-01968287v1" TargetMode="External"/><Relationship Id="rId68" Type="http://schemas.openxmlformats.org/officeDocument/2006/relationships/hyperlink" Target="https://hal.science/search/index/?q=*&amp;authFullName_s=Marie Orard" TargetMode="External"/><Relationship Id="rId69" Type="http://schemas.openxmlformats.org/officeDocument/2006/relationships/hyperlink" Target="https://hal.science/search/index/?q=*&amp;authFullName_s=Erika Hue" TargetMode="External"/><Relationship Id="rId70" Type="http://schemas.openxmlformats.org/officeDocument/2006/relationships/hyperlink" Target="https://hal.science/search/index/?q=*&amp;authFullName_s=Anne Courouc&#233;" TargetMode="External"/><Relationship Id="rId71" Type="http://schemas.openxmlformats.org/officeDocument/2006/relationships/hyperlink" Target="https://hal.science/search/index/?q=*&amp;authFullName_s=C&#233;line Bizon-Mercier" TargetMode="External"/><Relationship Id="rId72" Type="http://schemas.openxmlformats.org/officeDocument/2006/relationships/hyperlink" Target="https://hal.science/search/index/?q=*&amp;authFullName_s=Marie-Pierre Toquet" TargetMode="External"/><Relationship Id="rId73" Type="http://schemas.openxmlformats.org/officeDocument/2006/relationships/hyperlink" Target="https://dx.doi.org/10.1186/s12917-018-1636-4" TargetMode="External"/><Relationship Id="rId74" Type="http://schemas.openxmlformats.org/officeDocument/2006/relationships/hyperlink" Target="https://hal.science/hal-04289598v1" TargetMode="External"/><Relationship Id="rId75" Type="http://schemas.openxmlformats.org/officeDocument/2006/relationships/hyperlink" Target="https://hal.science/search/index/?q=*&amp;authFullName_s=Thibaud Jacquel" TargetMode="External"/><Relationship Id="rId76" Type="http://schemas.openxmlformats.org/officeDocument/2006/relationships/hyperlink" Target="https://hal.science/search/index/?q=*&amp;authFullName_s=Lelia Bertoni" TargetMode="External"/><Relationship Id="rId77" Type="http://schemas.openxmlformats.org/officeDocument/2006/relationships/hyperlink" Target="https://dx.doi.org/10.3390/ijms19020435" TargetMode="External"/><Relationship Id="rId78" Type="http://schemas.openxmlformats.org/officeDocument/2006/relationships/hyperlink" Target="https://normandie-univ.hal.science/hal-02285453v1" TargetMode="External"/><Relationship Id="rId79" Type="http://schemas.openxmlformats.org/officeDocument/2006/relationships/hyperlink" Target="https://hal.science/search/index/?q=*&amp;authFullName_s=David Ollitrault" TargetMode="External"/><Relationship Id="rId80" Type="http://schemas.openxmlformats.org/officeDocument/2006/relationships/hyperlink" Target="https://hal.science/search/index/?q=*&amp;authFullName_s=Mouloud Bouyoucef" TargetMode="External"/><Relationship Id="rId81" Type="http://schemas.openxmlformats.org/officeDocument/2006/relationships/hyperlink" Target="https://hal.science/search/index/?q=*&amp;authFullName_s=Magalie Hervieu" TargetMode="External"/><Relationship Id="rId82" Type="http://schemas.openxmlformats.org/officeDocument/2006/relationships/hyperlink" Target="https://dx.doi.org/10.1038/s41598-017-03579-y" TargetMode="External"/><Relationship Id="rId83" Type="http://schemas.openxmlformats.org/officeDocument/2006/relationships/hyperlink" Target="https://hal.science/hal-02186507v1" TargetMode="External"/><Relationship Id="rId84" Type="http://schemas.openxmlformats.org/officeDocument/2006/relationships/hyperlink" Target="https://dx.doi.org/10.3390/ijms18091842" TargetMode="External"/><Relationship Id="rId85" Type="http://schemas.openxmlformats.org/officeDocument/2006/relationships/hyperlink" Target="https://normandie-univ.hal.science/hal-02186808v1" TargetMode="External"/><Relationship Id="rId86" Type="http://schemas.openxmlformats.org/officeDocument/2006/relationships/hyperlink" Target="https://dx.doi.org/10.3390/ijms18091933" TargetMode="External"/><Relationship Id="rId87" Type="http://schemas.openxmlformats.org/officeDocument/2006/relationships/hyperlink" Target="https://normandie-univ.hal.science/hal-02186824v1" TargetMode="External"/><Relationship Id="rId88" Type="http://schemas.openxmlformats.org/officeDocument/2006/relationships/hyperlink" Target="https://dx.doi.org/10.1007/s12015-017-9748-y" TargetMode="External"/><Relationship Id="rId89" Type="http://schemas.openxmlformats.org/officeDocument/2006/relationships/hyperlink" Target="https://inserm.hal.science/inserm-02304812v1" TargetMode="External"/><Relationship Id="rId90" Type="http://schemas.openxmlformats.org/officeDocument/2006/relationships/hyperlink" Target="https://hal.science/search/index/?q=*&amp;authFullName_s=Nicolas Gruchy" TargetMode="External"/><Relationship Id="rId91" Type="http://schemas.openxmlformats.org/officeDocument/2006/relationships/hyperlink" Target="https://dx.doi.org/10.1038/srep32786" TargetMode="External"/><Relationship Id="rId92" Type="http://schemas.openxmlformats.org/officeDocument/2006/relationships/hyperlink" Target="https://normandie-univ.hal.science/hal-02186862v1" TargetMode="External"/><Relationship Id="rId93" Type="http://schemas.openxmlformats.org/officeDocument/2006/relationships/hyperlink" Target="https://hal.science/search/index/?q=*&amp;authFullName_s=Nicolas Bigot" TargetMode="External"/><Relationship Id="rId94" Type="http://schemas.openxmlformats.org/officeDocument/2006/relationships/hyperlink" Target="https://hal.science/search/index/?q=*&amp;authFullName_s=Fanny Gallienne" TargetMode="External"/><Relationship Id="rId95" Type="http://schemas.openxmlformats.org/officeDocument/2006/relationships/hyperlink" Target="https://hal.science/search/index/?q=*&amp;authFullName_s=Thierry Oddos" TargetMode="External"/><Relationship Id="rId96" Type="http://schemas.openxmlformats.org/officeDocument/2006/relationships/hyperlink" Target="https://dx.doi.org/10.1111/exd.12970" TargetMode="External"/><Relationship Id="rId97" Type="http://schemas.openxmlformats.org/officeDocument/2006/relationships/hyperlink" Target="https://hal.science/hal-03156371v1" TargetMode="External"/><Relationship Id="rId98" Type="http://schemas.openxmlformats.org/officeDocument/2006/relationships/hyperlink" Target="https://hal.science/search/index/?q=*&amp;authFullName_s=S&#233;verine Cruet-Hennequart" TargetMode="External"/><Relationship Id="rId99" Type="http://schemas.openxmlformats.org/officeDocument/2006/relationships/hyperlink" Target="https://hal.science/search/index/?q=*&amp;authFullName_s=Carole Drougard" TargetMode="External"/><Relationship Id="rId100" Type="http://schemas.openxmlformats.org/officeDocument/2006/relationships/hyperlink" Target="https://hal.science/search/index/?q=*&amp;authFullName_s=Georgina Shaw" TargetMode="External"/><Relationship Id="rId101" Type="http://schemas.openxmlformats.org/officeDocument/2006/relationships/hyperlink" Target="https://dx.doi.org/10.1371/journal.pone.0119334" TargetMode="External"/><Relationship Id="rId102" Type="http://schemas.openxmlformats.org/officeDocument/2006/relationships/hyperlink" Target="https://hal.science/hal-01804715v1" TargetMode="External"/><Relationship Id="rId103" Type="http://schemas.openxmlformats.org/officeDocument/2006/relationships/hyperlink" Target="https://hal.science/search/index/?q=*&amp;authFullName_s=D. Ollitrault" TargetMode="External"/><Relationship Id="rId104" Type="http://schemas.openxmlformats.org/officeDocument/2006/relationships/hyperlink" Target="https://hal.science/search/index/?q=*&amp;authFullName_s=F. Legendre" TargetMode="External"/><Relationship Id="rId105" Type="http://schemas.openxmlformats.org/officeDocument/2006/relationships/hyperlink" Target="https://hal.science/search/index/?q=*&amp;authFullName_s=C. Drougard" TargetMode="External"/><Relationship Id="rId106" Type="http://schemas.openxmlformats.org/officeDocument/2006/relationships/hyperlink" Target="https://hal.science/search/index/?q=*&amp;authFullName_s=M&#233;lanie Briand" TargetMode="External"/><Relationship Id="rId107" Type="http://schemas.openxmlformats.org/officeDocument/2006/relationships/hyperlink" Target="https://hal.science/search/index/?q=*&amp;authFullName_s=H. Benateau" TargetMode="External"/><Relationship Id="rId108" Type="http://schemas.openxmlformats.org/officeDocument/2006/relationships/hyperlink" Target="https://dx.doi.org/10.1089/ten.tec.2013.0724" TargetMode="External"/><Relationship Id="rId109" Type="http://schemas.openxmlformats.org/officeDocument/2006/relationships/hyperlink" Target="https://hal.science/hal-01315021v1" TargetMode="External"/><Relationship Id="rId110" Type="http://schemas.openxmlformats.org/officeDocument/2006/relationships/hyperlink" Target="https://hal.science/search/index/?q=*&amp;authFullName_s=Dounia Hamdi" TargetMode="External"/><Relationship Id="rId111" Type="http://schemas.openxmlformats.org/officeDocument/2006/relationships/hyperlink" Target="https://hal.science/search/index/?q=*&amp;authFullName_s=Sofia Barbieri" TargetMode="External"/><Relationship Id="rId112" Type="http://schemas.openxmlformats.org/officeDocument/2006/relationships/hyperlink" Target="https://hal.science/search/index/?q=*&amp;authFullName_s=Fran&#231;ois Chevalier" TargetMode="External"/><Relationship Id="rId113" Type="http://schemas.openxmlformats.org/officeDocument/2006/relationships/hyperlink" Target="https://hal.science/search/index/?q=*&amp;authFullName_s=Jean-Emmanuel Groetz" TargetMode="External"/><Relationship Id="rId114" Type="http://schemas.openxmlformats.org/officeDocument/2006/relationships/hyperlink" Target="https://dx.doi.org/10.1186/s12885-015-1590-5" TargetMode="External"/><Relationship Id="rId115" Type="http://schemas.openxmlformats.org/officeDocument/2006/relationships/hyperlink" Target="https://univ-rennes.hal.science/hal-01082937v1" TargetMode="External"/><Relationship Id="rId116" Type="http://schemas.openxmlformats.org/officeDocument/2006/relationships/hyperlink" Target="https://hal.science/search/index/?q=*&amp;authFullName_s=Laure Maneix" TargetMode="External"/><Relationship Id="rId117" Type="http://schemas.openxmlformats.org/officeDocument/2006/relationships/hyperlink" Target="https://hal.science/search/index/?q=*&amp;authFullName_s=Aur&#233;lie Servent" TargetMode="External"/><Relationship Id="rId118" Type="http://schemas.openxmlformats.org/officeDocument/2006/relationships/hyperlink" Target="https://hal.science/search/index/?q=*&amp;authFullName_s=Beno&#238;t Por&#233;e" TargetMode="External"/><Relationship Id="rId119" Type="http://schemas.openxmlformats.org/officeDocument/2006/relationships/hyperlink" Target="https://dx.doi.org/10.1007/s00109-014-1195-5" TargetMode="External"/><Relationship Id="rId120" Type="http://schemas.openxmlformats.org/officeDocument/2006/relationships/hyperlink" Target="https://hal.science/hal-02132064v1" TargetMode="External"/><Relationship Id="rId121" Type="http://schemas.openxmlformats.org/officeDocument/2006/relationships/hyperlink" Target="https://hal.science/search/index/?q=*&amp;authFullName_s=Magali Hervieu" TargetMode="External"/><Relationship Id="rId122" Type="http://schemas.openxmlformats.org/officeDocument/2006/relationships/hyperlink" Target="https://dx.doi.org/10.1016/j.bbagen.2014.02.030" TargetMode="External"/><Relationship Id="rId123" Type="http://schemas.openxmlformats.org/officeDocument/2006/relationships/hyperlink" Target="https://api.istex.fr/ark:/67375/6H6-G97D1TNT-1/fulltext.pdf?sid=hal" TargetMode="External"/><Relationship Id="rId124" Type="http://schemas.openxmlformats.org/officeDocument/2006/relationships/hyperlink" Target="https://hal.science/hal-04199500v1" TargetMode="External"/><Relationship Id="rId125" Type="http://schemas.openxmlformats.org/officeDocument/2006/relationships/hyperlink" Target="https://hal.science/search/index/?q=*&amp;authFullName_s=Catherine Baug&#233;" TargetMode="External"/><Relationship Id="rId126" Type="http://schemas.openxmlformats.org/officeDocument/2006/relationships/hyperlink" Target="https://dx.doi.org/10.1089/ten.TEC.2012.0508" TargetMode="External"/><Relationship Id="rId127" Type="http://schemas.openxmlformats.org/officeDocument/2006/relationships/hyperlink" Target="https://hal.science/hal-04202025v1" TargetMode="External"/><Relationship Id="rId128" Type="http://schemas.openxmlformats.org/officeDocument/2006/relationships/hyperlink" Target="https://hal.science/search/index/?q=*&amp;authFullName_s=M. Demoor" TargetMode="External"/><Relationship Id="rId129" Type="http://schemas.openxmlformats.org/officeDocument/2006/relationships/hyperlink" Target="https://hal.science/search/index/?q=*&amp;authFullName_s=L. Maneix" TargetMode="External"/><Relationship Id="rId130" Type="http://schemas.openxmlformats.org/officeDocument/2006/relationships/hyperlink" Target="https://hal.science/search/index/?q=*&amp;authFullName_s=E. Duval" TargetMode="External"/><Relationship Id="rId131" Type="http://schemas.openxmlformats.org/officeDocument/2006/relationships/hyperlink" Target="https://dx.doi.org/10.1016/j.patbio.2012.03.003" TargetMode="External"/><Relationship Id="rId132" Type="http://schemas.openxmlformats.org/officeDocument/2006/relationships/hyperlink" Target="https://api.istex.fr/ark:/67375/6H6-H907DSBK-S/fulltext.pdf?sid=hal" TargetMode="External"/><Relationship Id="rId133" Type="http://schemas.openxmlformats.org/officeDocument/2006/relationships/hyperlink" Target="https://hal.science/hal-04289595v1" TargetMode="External"/><Relationship Id="rId134" Type="http://schemas.openxmlformats.org/officeDocument/2006/relationships/hyperlink" Target="https://hal.science/search/index/?q=*&amp;authFullName_s=Gallic Beauchef" TargetMode="External"/><Relationship Id="rId135" Type="http://schemas.openxmlformats.org/officeDocument/2006/relationships/hyperlink" Target="https://dx.doi.org/10.1038/jid.2012.164" TargetMode="External"/><Relationship Id="rId136" Type="http://schemas.openxmlformats.org/officeDocument/2006/relationships/hyperlink" Target="https://hal.science/hal-03838419v1" TargetMode="External"/><Relationship Id="rId137" Type="http://schemas.openxmlformats.org/officeDocument/2006/relationships/hyperlink" Target="https://hal.science/search/index/?q=*&amp;authFullName_s=Emmanuelle Renard" TargetMode="External"/><Relationship Id="rId138" Type="http://schemas.openxmlformats.org/officeDocument/2006/relationships/hyperlink" Target="https://hal.science/search/index/?q=*&amp;authFullName_s=Christos Chadjichristos" TargetMode="External"/><Relationship Id="rId139" Type="http://schemas.openxmlformats.org/officeDocument/2006/relationships/hyperlink" Target="https://hal.science/search/index/?q=*&amp;authFullName_s=Magdalini Kypriotou" TargetMode="External"/><Relationship Id="rId140" Type="http://schemas.openxmlformats.org/officeDocument/2006/relationships/hyperlink" Target="https://dx.doi.org/10.1007/s00109-011-0842-3" TargetMode="External"/><Relationship Id="rId141" Type="http://schemas.openxmlformats.org/officeDocument/2006/relationships/hyperlink" Target="https://api.istex.fr/ark:/67375/VQC-BCD2V2QJ-L/fulltext.pdf?sid=hal" TargetMode="External"/><Relationship Id="rId142" Type="http://schemas.openxmlformats.org/officeDocument/2006/relationships/hyperlink" Target="https://hal.science/hal-04289596v1" TargetMode="External"/><Relationship Id="rId143" Type="http://schemas.openxmlformats.org/officeDocument/2006/relationships/hyperlink" Target="https://hal.science/search/index/?q=*&amp;authFullName_s=Karim Boumediene" TargetMode="External"/><Relationship Id="rId144" Type="http://schemas.openxmlformats.org/officeDocument/2006/relationships/hyperlink" Target="https://dx.doi.org/10.1074/jbc.M111.286443" TargetMode="External"/><Relationship Id="rId145" Type="http://schemas.openxmlformats.org/officeDocument/2006/relationships/hyperlink" Target="https://hal.science/hal-04202120v1" TargetMode="External"/><Relationship Id="rId146" Type="http://schemas.openxmlformats.org/officeDocument/2006/relationships/hyperlink" Target="https://hal.science/search/index/?q=*&amp;authFullName_s=S. Claus" TargetMode="External"/><Relationship Id="rId147" Type="http://schemas.openxmlformats.org/officeDocument/2006/relationships/hyperlink" Target="https://hal.science/search/index/?q=*&amp;authFullName_s=E. Aubert-Foucher" TargetMode="External"/><Relationship Id="rId148" Type="http://schemas.openxmlformats.org/officeDocument/2006/relationships/hyperlink" Target="https://hal.science/search/index/?q=*&amp;authFullName_s=E. Perrier-Groult" TargetMode="External"/><Relationship Id="rId149" Type="http://schemas.openxmlformats.org/officeDocument/2006/relationships/hyperlink" Target="https://hal.science/search/index/?q=*&amp;authFullName_s=C. Bougault" TargetMode="External"/><Relationship Id="rId150" Type="http://schemas.openxmlformats.org/officeDocument/2006/relationships/hyperlink" Target="https://hal.science/search/index/?q=*&amp;authFullName_s=M.-C. Ronzi&#232;re" TargetMode="External"/><Relationship Id="rId151" Type="http://schemas.openxmlformats.org/officeDocument/2006/relationships/hyperlink" Target="https://dx.doi.org/10.1016/j.irbm.2011.01.015" TargetMode="External"/><Relationship Id="rId152" Type="http://schemas.openxmlformats.org/officeDocument/2006/relationships/hyperlink" Target="https://api.istex.fr/ark:/67375/6H6-FC42N2H3-K/fulltext.pdf?sid=hal" TargetMode="External"/><Relationship Id="rId153" Type="http://schemas.openxmlformats.org/officeDocument/2006/relationships/hyperlink" Target="https://normandie-univ.hal.science/hal-04230812v1" TargetMode="External"/><Relationship Id="rId154" Type="http://schemas.openxmlformats.org/officeDocument/2006/relationships/hyperlink" Target="https://hal.science/search/index/?q=*&amp;authFullName_s=Eric Richard" TargetMode="External"/><Relationship Id="rId155" Type="http://schemas.openxmlformats.org/officeDocument/2006/relationships/hyperlink" Target="https://hal.science/search/index/?q=*&amp;authFullName_s=Pierre-Hugues Pitel" TargetMode="External"/><Relationship Id="rId156" Type="http://schemas.openxmlformats.org/officeDocument/2006/relationships/hyperlink" Target="https://hal.science/search/index/?q=*&amp;authFullName_s=Philippe Galera" TargetMode="External"/><Relationship Id="rId157" Type="http://schemas.openxmlformats.org/officeDocument/2006/relationships/hyperlink" Target="https://hal.science/search/index/?q=*&amp;authFullName_s=Karine Maillard" TargetMode="External"/><Relationship Id="rId158" Type="http://schemas.openxmlformats.org/officeDocument/2006/relationships/hyperlink" Target="https://hal.science/hal-04251239v1" TargetMode="External"/><Relationship Id="rId159" Type="http://schemas.openxmlformats.org/officeDocument/2006/relationships/hyperlink" Target="https://hal.science/search/index/?q=*&amp;authFullName_s=Elise Duval" TargetMode="External"/><Relationship Id="rId160" Type="http://schemas.openxmlformats.org/officeDocument/2006/relationships/hyperlink" Target="https://hal.science/search/index/?q=*&amp;authFullName_s=Sylvain Leclercq" TargetMode="External"/><Relationship Id="rId161" Type="http://schemas.openxmlformats.org/officeDocument/2006/relationships/hyperlink" Target="https://hal.science/search/index/?q=*&amp;authFullName_s=Jean&#8208;marc Elissalde" TargetMode="External"/><Relationship Id="rId162" Type="http://schemas.openxmlformats.org/officeDocument/2006/relationships/hyperlink" Target="https://dx.doi.org/10.1002/art.24851" TargetMode="External"/><Relationship Id="rId163" Type="http://schemas.openxmlformats.org/officeDocument/2006/relationships/hyperlink" Target="https://hal.science/hal-04251273v1" TargetMode="External"/><Relationship Id="rId164" Type="http://schemas.openxmlformats.org/officeDocument/2006/relationships/hyperlink" Target="https://hal.science/search/index/?q=*&amp;authFullName_s=Manoranjan Santra" TargetMode="External"/><Relationship Id="rId165" Type="http://schemas.openxmlformats.org/officeDocument/2006/relationships/hyperlink" Target="https://hal.science/search/index/?q=*&amp;authFullName_s=Renato Iozzo" TargetMode="External"/><Relationship Id="rId166" Type="http://schemas.openxmlformats.org/officeDocument/2006/relationships/hyperlink" Target="https://hal.science/search/index/?q=*&amp;authFullName_s=Jean-Pierre Pujol" TargetMode="External"/><Relationship Id="rId167" Type="http://schemas.openxmlformats.org/officeDocument/2006/relationships/hyperlink" Target="https://dx.doi.org/10.1074/jbc.M011442200" TargetMode="External"/><Relationship Id="rId168" Type="http://schemas.openxmlformats.org/officeDocument/2006/relationships/hyperlink" Target="https://hal.science/hal-04251397v1" TargetMode="External"/><Relationship Id="rId169" Type="http://schemas.openxmlformats.org/officeDocument/2006/relationships/hyperlink" Target="https://hal.science/search/index/?q=*&amp;authFullName_s=Martine Boittin" TargetMode="External"/><Relationship Id="rId170" Type="http://schemas.openxmlformats.org/officeDocument/2006/relationships/hyperlink" Target="https://hal.science/search/index/?q=*&amp;authFullName_s=Fran&#231;oise Redini" TargetMode="External"/><Relationship Id="rId171" Type="http://schemas.openxmlformats.org/officeDocument/2006/relationships/hyperlink" Target="https://dx.doi.org/10.1023/a:1006947015094" TargetMode="External"/><Relationship Id="rId172" Type="http://schemas.openxmlformats.org/officeDocument/2006/relationships/hyperlink" Target="https://api.istex.fr/ark:/67375/VQC-Q3FLNM26-9/fulltext.pdf?sid=hal" TargetMode="External"/><Relationship Id="rId173" Type="http://schemas.openxmlformats.org/officeDocument/2006/relationships/hyperlink" Target="https://hal.science/hal-04251308v1" TargetMode="External"/><Relationship Id="rId174" Type="http://schemas.openxmlformats.org/officeDocument/2006/relationships/hyperlink" Target="https://dx.doi.org/10.1016/s0167-4781(98)00044-x" TargetMode="External"/><Relationship Id="rId175" Type="http://schemas.openxmlformats.org/officeDocument/2006/relationships/hyperlink" Target="https://api.istex.fr/ark:/67375/6H6-HHRR2V3T-0/fulltext.pdf?sid=hal" TargetMode="External"/><Relationship Id="rId176" Type="http://schemas.openxmlformats.org/officeDocument/2006/relationships/hyperlink" Target="https://hal.science/hal-04251369v1" TargetMode="External"/><Relationship Id="rId177" Type="http://schemas.openxmlformats.org/officeDocument/2006/relationships/hyperlink" Target="https://hal.science/search/index/?q=*&amp;authFullName_s=Fran&#231;oise R&#233;dini" TargetMode="External"/><Relationship Id="rId178" Type="http://schemas.openxmlformats.org/officeDocument/2006/relationships/hyperlink" Target="https://hal.science/search/index/?q=*&amp;authFullName_s=Weixian Min" TargetMode="External"/><Relationship Id="rId179" Type="http://schemas.openxmlformats.org/officeDocument/2006/relationships/hyperlink" Target="https://dx.doi.org/10.1016/s0167-4889(96)00115-2" TargetMode="External"/><Relationship Id="rId180" Type="http://schemas.openxmlformats.org/officeDocument/2006/relationships/hyperlink" Target="https://hal.science/hal-05318287v1" TargetMode="External"/><Relationship Id="rId181" Type="http://schemas.openxmlformats.org/officeDocument/2006/relationships/hyperlink" Target="https://hal.science/search/index/?q=*&amp;authFullName_s=Guillaume Dupuy" TargetMode="External"/><Relationship Id="rId182" Type="http://schemas.openxmlformats.org/officeDocument/2006/relationships/hyperlink" Target="https://hal.science/search/index/?q=*&amp;authFullName_s=Line S&#233;guy" TargetMode="External"/><Relationship Id="rId183" Type="http://schemas.openxmlformats.org/officeDocument/2006/relationships/hyperlink" Target="https://hal.science/search/index/?q=*&amp;authFullName_s=Val&#233;rie Ga&#235;lle Roullin" TargetMode="External"/><Relationship Id="rId184" Type="http://schemas.openxmlformats.org/officeDocument/2006/relationships/hyperlink" Target="https://normandie-univ.hal.science/hal-04990744v1" TargetMode="External"/><Relationship Id="rId185" Type="http://schemas.openxmlformats.org/officeDocument/2006/relationships/hyperlink" Target="https://hal.science/search/index/?q=*&amp;authFullName_s=Andreea Apetrei" TargetMode="External"/><Relationship Id="rId186" Type="http://schemas.openxmlformats.org/officeDocument/2006/relationships/hyperlink" Target="https://hal.science/search/index/?q=*&amp;authFullName_s=Nicolas Richard" TargetMode="External"/><Relationship Id="rId187" Type="http://schemas.openxmlformats.org/officeDocument/2006/relationships/hyperlink" Target="https://hal.science/search/index/?q=*&amp;authFullName_s=L.M. Thibaut" TargetMode="External"/><Relationship Id="rId188" Type="http://schemas.openxmlformats.org/officeDocument/2006/relationships/hyperlink" Target="https://hal.science/search/index/?q=*&amp;authFullName_s=J&#233;r&#233;my Danguy" TargetMode="External"/><Relationship Id="rId189" Type="http://schemas.openxmlformats.org/officeDocument/2006/relationships/hyperlink" Target="https://normandie-univ.hal.science/hal-04003356v1" TargetMode="External"/><Relationship Id="rId190" Type="http://schemas.openxmlformats.org/officeDocument/2006/relationships/hyperlink" Target="https://hal.science/search/index/?q=*&amp;authFullName_s=S. Manivong" TargetMode="External"/><Relationship Id="rId191" Type="http://schemas.openxmlformats.org/officeDocument/2006/relationships/hyperlink" Target="https://hal.science/search/index/?q=*&amp;authFullName_s=A. Garcia Ac" TargetMode="External"/><Relationship Id="rId192" Type="http://schemas.openxmlformats.org/officeDocument/2006/relationships/hyperlink" Target="https://hal.science/search/index/?q=*&amp;authFullName_s=P. Sirois" TargetMode="External"/><Relationship Id="rId193" Type="http://schemas.openxmlformats.org/officeDocument/2006/relationships/hyperlink" Target="https://hal.science/hal-03653007v1" TargetMode="External"/><Relationship Id="rId194" Type="http://schemas.openxmlformats.org/officeDocument/2006/relationships/hyperlink" Target="https://normandie-univ.hal.science/hal-04003400v1" TargetMode="External"/><Relationship Id="rId195" Type="http://schemas.openxmlformats.org/officeDocument/2006/relationships/hyperlink" Target="https://hal.science/search/index/?q=*&amp;authFullName_s=A. Terlinden" TargetMode="External"/><Relationship Id="rId196" Type="http://schemas.openxmlformats.org/officeDocument/2006/relationships/hyperlink" Target="https://hal.science/hal-02436461v1" TargetMode="External"/><Relationship Id="rId197" Type="http://schemas.openxmlformats.org/officeDocument/2006/relationships/hyperlink" Target="https://hal.science/search/index/?q=*&amp;authFullName_s=Manon Godin" TargetMode="External"/><Relationship Id="rId198" Type="http://schemas.openxmlformats.org/officeDocument/2006/relationships/hyperlink" Target="https://hal.science/search/index/?q=*&amp;authFullName_s=Arnaud Molin" TargetMode="External"/><Relationship Id="rId199" Type="http://schemas.openxmlformats.org/officeDocument/2006/relationships/hyperlink" Target="https://normandie-univ.hal.science/hal-02188430v1" TargetMode="External"/><Relationship Id="rId200" Type="http://schemas.openxmlformats.org/officeDocument/2006/relationships/hyperlink" Target="https://hal.science/hal-02294814v1" TargetMode="External"/><Relationship Id="rId201" Type="http://schemas.openxmlformats.org/officeDocument/2006/relationships/hyperlink" Target="https://hal.science/search/index/?q=*&amp;authFullName_s=Julien Pestel" TargetMode="External"/><Relationship Id="rId202" Type="http://schemas.openxmlformats.org/officeDocument/2006/relationships/hyperlink" Target="https://hal.science/hal-02294803v1" TargetMode="External"/><Relationship Id="rId203" Type="http://schemas.openxmlformats.org/officeDocument/2006/relationships/hyperlink" Target="https://hal.science/hal-02294586v1" TargetMode="External"/><Relationship Id="rId204" Type="http://schemas.openxmlformats.org/officeDocument/2006/relationships/hyperlink" Target="https://hal.science/hal-03957909v1" TargetMode="External"/><Relationship Id="rId205" Type="http://schemas.openxmlformats.org/officeDocument/2006/relationships/hyperlink" Target="https://hal.science/hal-04235720v1" TargetMode="External"/><Relationship Id="rId206" Type="http://schemas.openxmlformats.org/officeDocument/2006/relationships/hyperlink" Target="https://hal.science/search/index/?q=*&amp;authFullName_s=Yannick Saintigny" TargetMode="External"/><Relationship Id="rId207" Type="http://schemas.openxmlformats.org/officeDocument/2006/relationships/hyperlink" Target="https://normandie-univ.hal.science/hal-04004349v1" TargetMode="External"/><Relationship Id="rId208" Type="http://schemas.openxmlformats.org/officeDocument/2006/relationships/hyperlink" Target="https://normandie-univ.hal.science/hal-03722806v1" TargetMode="External"/><Relationship Id="rId209" Type="http://schemas.openxmlformats.org/officeDocument/2006/relationships/hyperlink" Target="https://hal.science/hal-03229755v1" TargetMode="External"/><Relationship Id="rId210" Type="http://schemas.openxmlformats.org/officeDocument/2006/relationships/hyperlink" Target="https://normandie-univ.hal.science/hal-02294048v1" TargetMode="External"/><Relationship Id="rId211" Type="http://schemas.openxmlformats.org/officeDocument/2006/relationships/hyperlink" Target="https://normandie-univ.hal.science/hal-02372165v1" TargetMode="External"/><Relationship Id="rId212" Type="http://schemas.openxmlformats.org/officeDocument/2006/relationships/hyperlink" Target="https://hal.science/search/index/?q=*&amp;authFullName_s=Maryline Guillamin" TargetMode="External"/><Relationship Id="rId213" Type="http://schemas.openxmlformats.org/officeDocument/2006/relationships/hyperlink" Target="https://hal.science/search/index/?q=*&amp;authFullName_s=Meriel Moore-Colyer" TargetMode="External"/><Relationship Id="rId214" Type="http://schemas.openxmlformats.org/officeDocument/2006/relationships/hyperlink" Target="https://hal.inrae.fr/hal-02740012v1" TargetMode="External"/><Relationship Id="rId215" Type="http://schemas.openxmlformats.org/officeDocument/2006/relationships/hyperlink" Target="https://dx.doi.org/10.1016/j.joca.2014.02.937" TargetMode="External"/><Relationship Id="rId216" Type="http://schemas.openxmlformats.org/officeDocument/2006/relationships/hyperlink" Target="https://hal.science/hal-04202707v1" TargetMode="External"/><Relationship Id="rId217" Type="http://schemas.openxmlformats.org/officeDocument/2006/relationships/hyperlink" Target="https://hal.science/search/index/?q=*&amp;authFullName_s=Fr&#233;d&#233;ric Mallein-Gerin" TargetMode="External"/><Relationship Id="rId218" Type="http://schemas.openxmlformats.org/officeDocument/2006/relationships/hyperlink" Target="https://hal.science/hal-04202789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Demoor</dc:title>
  <dc:description>CV</dc:description>
  <dc:subject/>
  <cp:keywords/>
  <cp:category/>
  <cp:lastModifiedBy/>
  <dcterms:created xsi:type="dcterms:W3CDTF">2026-05-03T09:10:06+02:00</dcterms:created>
  <dcterms:modified xsi:type="dcterms:W3CDTF">2026-05-03T09:10:06+02:00</dcterms:modified>
</cp:coreProperties>
</file>

<file path=docProps/custom.xml><?xml version="1.0" encoding="utf-8"?>
<Properties xmlns="http://schemas.openxmlformats.org/officeDocument/2006/custom-properties" xmlns:vt="http://schemas.openxmlformats.org/officeDocument/2006/docPropsVTypes"/>
</file>