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Gobert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Radiation of Axisymmetric Fluid-Filled Pipes Using the Wave Finite Element (WFE)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Ajit Bhuddi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2015, 23 (03),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⟨10.1142/S0218396X15500113⟩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boundary-layer transition induced vibrations on a hydrofoil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32, pp.37-51.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disturbance evolution in a boundary layer along an elastic plate and induced radiated 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pp.105-118.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⟨10.1016/j.euromechflu.2009.12.001⟩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disturbance evolution in a two-dimensional boundary layer along an elastic plate and induced radiated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pp.105-118.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⟨10.1016/j.euromechflu.2009.12.001⟩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2D nearly periodic metamaterial plates via finite element procedures and model reduction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simple designs of phononic crystal plates and their influence on the wave propagation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Edilson Nobrega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Maria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based Strategies for Computing the Acoustic Radiation of Stiffened or Non-Stiffened Rectangular Plates subject to Arbitrary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Civil-Comp Press, Stirlingshire, UK, Paper 218,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⟨10.4203/ccp.99.218⟩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généré par l'interaction entre un écoulement de couche limite et une structure déformable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an unstable boundary layer flow over a flexible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an unstable boundary layer flow over a flexible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7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un écoulement de couche limite instable et une structure déformable. Application à la prédiction du bruit propre hydrodynamique d'une antenne Sonar.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/>
              <w:t xml:space="preserve">Dynamique des Fluides [physics.flu-dyn]. Ecole Centrale de Nantes (ECN), 2009.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tel-00446024v1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9643v1" TargetMode="External"/><Relationship Id="rId8" Type="http://schemas.openxmlformats.org/officeDocument/2006/relationships/hyperlink" Target="https://hal.science/search/index/?q=*&amp;authFullName_s=Duc-Thinh Kieu" TargetMode="External"/><Relationship Id="rId9" Type="http://schemas.openxmlformats.org/officeDocument/2006/relationships/hyperlink" Target="https://hal.science/search/index/?q=*&amp;authFullName_s=Baptiste Bergeot" TargetMode="External"/><Relationship Id="rId10" Type="http://schemas.openxmlformats.org/officeDocument/2006/relationships/hyperlink" Target="https://hal.science/search/index/?q=*&amp;authFullName_s=Marie-Laure Gobert" TargetMode="External"/><Relationship Id="rId11" Type="http://schemas.openxmlformats.org/officeDocument/2006/relationships/hyperlink" Target="https://hal.science/search/index/?q=*&amp;authFullName_s=S&#233;bastien Berger" TargetMode="External"/><Relationship Id="rId12" Type="http://schemas.openxmlformats.org/officeDocument/2006/relationships/hyperlink" Target="https://dx.doi.org/10.1051/meca/2019003" TargetMode="External"/><Relationship Id="rId13" Type="http://schemas.openxmlformats.org/officeDocument/2006/relationships/hyperlink" Target="https://hal.science/hal-01709761v1" TargetMode="External"/><Relationship Id="rId14" Type="http://schemas.openxmlformats.org/officeDocument/2006/relationships/hyperlink" Target="https://hal.science/search/index/?q=*&amp;authFullName_s=Ajit Bhuddi" TargetMode="External"/><Relationship Id="rId15" Type="http://schemas.openxmlformats.org/officeDocument/2006/relationships/hyperlink" Target="https://hal.science/search/index/?q=*&amp;authFullName_s=Jean-Mathieu Mencik" TargetMode="External"/><Relationship Id="rId16" Type="http://schemas.openxmlformats.org/officeDocument/2006/relationships/hyperlink" Target="https://dx.doi.org/10.1142/S0218396X15500113" TargetMode="External"/><Relationship Id="rId17" Type="http://schemas.openxmlformats.org/officeDocument/2006/relationships/hyperlink" Target="https://hal.science/hal-01082969v1" TargetMode="External"/><Relationship Id="rId18" Type="http://schemas.openxmlformats.org/officeDocument/2006/relationships/hyperlink" Target="https://hal.science/search/index/?q=*&amp;authFullName_s=Antoine Ducoin" TargetMode="External"/><Relationship Id="rId19" Type="http://schemas.openxmlformats.org/officeDocument/2006/relationships/hyperlink" Target="https://hal.science/search/index/?q=*&amp;authFullName_s=Jacques Andr&#233; Astolfi" TargetMode="External"/><Relationship Id="rId20" Type="http://schemas.openxmlformats.org/officeDocument/2006/relationships/hyperlink" Target="https://dx.doi.org/10.1016/j.jfluidstructs.2011.04.002" TargetMode="External"/><Relationship Id="rId21" Type="http://schemas.openxmlformats.org/officeDocument/2006/relationships/hyperlink" Target="https://hal.science/hal-01084117v1" TargetMode="External"/><Relationship Id="rId22" Type="http://schemas.openxmlformats.org/officeDocument/2006/relationships/hyperlink" Target="https://hal.science/search/index/?q=*&amp;authFullName_s=Uwe Ehrenstein" TargetMode="External"/><Relationship Id="rId23" Type="http://schemas.openxmlformats.org/officeDocument/2006/relationships/hyperlink" Target="https://hal.science/search/index/?q=*&amp;authFullName_s=Andr&#233; Astolfi" TargetMode="External"/><Relationship Id="rId24" Type="http://schemas.openxmlformats.org/officeDocument/2006/relationships/hyperlink" Target="https://hal.science/search/index/?q=*&amp;authFullName_s=Patrick Bot" TargetMode="External"/><Relationship Id="rId25" Type="http://schemas.openxmlformats.org/officeDocument/2006/relationships/hyperlink" Target="https://dx.doi.org/10.1016/j.euromechflu.2009.12.001" TargetMode="External"/><Relationship Id="rId26" Type="http://schemas.openxmlformats.org/officeDocument/2006/relationships/hyperlink" Target="https://hal.science/hal-00433149v1" TargetMode="External"/><Relationship Id="rId27" Type="http://schemas.openxmlformats.org/officeDocument/2006/relationships/hyperlink" Target="https://hal.science/search/index/?q=*&amp;authFullName_s=Jacques-Andr&#233; Astolfi" TargetMode="External"/><Relationship Id="rId28" Type="http://schemas.openxmlformats.org/officeDocument/2006/relationships/hyperlink" Target="https://hal.science/hal-03781320v1" TargetMode="External"/><Relationship Id="rId29" Type="http://schemas.openxmlformats.org/officeDocument/2006/relationships/hyperlink" Target="https://hal.science/hal-02190163v1" TargetMode="External"/><Relationship Id="rId30" Type="http://schemas.openxmlformats.org/officeDocument/2006/relationships/hyperlink" Target="https://hal.science/hal-01992236v1" TargetMode="External"/><Relationship Id="rId31" Type="http://schemas.openxmlformats.org/officeDocument/2006/relationships/hyperlink" Target="https://hal.science/search/index/?q=*&amp;authFullName_s=Edilson Nobrega" TargetMode="External"/><Relationship Id="rId32" Type="http://schemas.openxmlformats.org/officeDocument/2006/relationships/hyperlink" Target="https://hal.science/search/index/?q=*&amp;authFullName_s=Jos&#233; Maria dos Santos" TargetMode="External"/><Relationship Id="rId33" Type="http://schemas.openxmlformats.org/officeDocument/2006/relationships/hyperlink" Target="https://hal.science/hal-01266395v1" TargetMode="External"/><Relationship Id="rId34" Type="http://schemas.openxmlformats.org/officeDocument/2006/relationships/hyperlink" Target="https://hal.science/search/index/?q=*&amp;authFullName_s=J.-M Mencik" TargetMode="External"/><Relationship Id="rId35" Type="http://schemas.openxmlformats.org/officeDocument/2006/relationships/hyperlink" Target="https://hal.science/search/index/?q=*&amp;authFullName_s=Denis Duhamel" TargetMode="External"/><Relationship Id="rId36" Type="http://schemas.openxmlformats.org/officeDocument/2006/relationships/hyperlink" Target="https://hal.science/hal-00816783v1" TargetMode="External"/><Relationship Id="rId37" Type="http://schemas.openxmlformats.org/officeDocument/2006/relationships/hyperlink" Target="https://dx.doi.org/10.4203/ccp.99.218" TargetMode="External"/><Relationship Id="rId38" Type="http://schemas.openxmlformats.org/officeDocument/2006/relationships/hyperlink" Target="https://hal.science/hal-00420797v1" TargetMode="External"/><Relationship Id="rId39" Type="http://schemas.openxmlformats.org/officeDocument/2006/relationships/hyperlink" Target="https://hal.science/hal-00420826v1" TargetMode="External"/><Relationship Id="rId40" Type="http://schemas.openxmlformats.org/officeDocument/2006/relationships/hyperlink" Target="https://hal.science/search/index/?q=*&amp;authFullName_s=Jean Audet" TargetMode="External"/><Relationship Id="rId41" Type="http://schemas.openxmlformats.org/officeDocument/2006/relationships/hyperlink" Target="https://hal.science/hal-00420822v1" TargetMode="External"/><Relationship Id="rId42" Type="http://schemas.openxmlformats.org/officeDocument/2006/relationships/hyperlink" Target="https://theses.hal.science/tel-00446024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Gobert</dc:title>
  <dc:description>CV</dc:description>
  <dc:subject/>
  <cp:keywords/>
  <cp:category/>
  <cp:lastModifiedBy/>
  <dcterms:created xsi:type="dcterms:W3CDTF">2026-03-30T13:10:36+02:00</dcterms:created>
  <dcterms:modified xsi:type="dcterms:W3CDTF">2026-03-30T13:10:36+02:00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