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Martial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martial-nicolas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0009-0005-6565-865X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Ferromagnetic Resonance for van der Waals Heterostructures: Anisotropy and Damping of Cobalt Interfaced with Exfoliated 2D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Karen Sobnath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Linsai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(19), pp.8821-8827.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⟨10.1021/acsaelm.5c00702⟩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Valeurs mobilières et droits sociaux - Du sort du report d'imposition des plus-values en cas de transfert des titres au conjoint survivant par le biais d'une communauté universelle avec clause d'attribution intégrale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2023, n° 21, pp.comm.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 successorale et rappel fiscal : pour une interprétation stricte de l’article 777 du CGI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n° 12, p. 40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prélèvement préciputaire est-il soumis au droit de partage ? Regards croisés de trois jugements contradictoires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2022, n° 327, p. 12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Solidarité fiscale entre ex-conjoints. Vers un assouplissement du droit à décharge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n° 8, p. 20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L’imposition des gains de cession des cryptomonnaies, un régime en construction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2022, n° 330, p. 36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nullité de l’acte pour insanité d’esprit de son auteur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2022, n° 321, p. 12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Famille et fiscalité. Recherche sur la place de la famille en droit fiscal. Position de thèse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2021, n° 10, p.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notaire face à l'impôt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113,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du notaire en matière fiscale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2020, 302,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professionnelle du notaire pour manquement à son devoir de conseil en matière fiscale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2020, n° 36, p. 17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Bonne foi et inexécution des baux commerciaux en période de Covid-19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2020, inf. 12, p.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responsabilité du notaire face à l’impôt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n° 113, p. 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obligations du notaire en matière fiscale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2020, n° 302, p. 32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L’imposition de l’entreprise familiale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2018, n° 163, p. 14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L'imposition de l'entreprise familiale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2018,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payeur. À la recherche d’une figure à la fois singulière et familière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04,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fiscalité. Recherche sur la place de la famille en droit fiscal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/>
              <w:t xml:space="preserve">Dalloz, n° 225, 2023, Nouvelle bibliothèque de thèse, 9782247223251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droits, fragilité du Droit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Blangis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Gualdron Tolosa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Lamarre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Diane Jeusel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2022, Colloques &amp; Essais, 978-2-37032-332-3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servante écarlate de Margaret ATWOOD et le droit de la famille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/>
              <w:t xml:space="preserve">Institut François Geny; Institut de Recherche en Droit Privé. </w:t>
            </w:r>
            <w:r>
              <w:rPr>
                <w:i w:val="1"/>
                <w:iCs w:val="1"/>
              </w:rPr>
              <w:t xml:space="preserve">Les dystopies et le droit</w:t>
            </w:r>
            <w:r>
              <w:rPr/>
              <w:t xml:space="preserve">, Mare&amp;Martin, p. 265 et s., 2022, 9782849346389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le triptyque droit, entreprise et fiscalité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influences réciproques entre Impôt et Responsabilité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l’expert-comptable face à l’impôt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influences réciproques entre Impôt et Responsabilité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réciproques entre Impôt et Responsabilité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influences réciproques entre Impôt et Responsabilité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réciproques entre Impôt et Entreprise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influences réciproques entre Impôt et Entreprise</w:t>
            </w:r>
            <w:r>
              <w:rPr/>
              <w:t xml:space="preserve">, Feb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hal-03267534v1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75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al-nicolas" TargetMode="External"/><Relationship Id="rId9" Type="http://schemas.openxmlformats.org/officeDocument/2006/relationships/hyperlink" Target="https://orcid.org/0009-0005-6565-865X" TargetMode="External"/><Relationship Id="rId10" Type="http://schemas.openxmlformats.org/officeDocument/2006/relationships/hyperlink" Target="https://hal.science/hal-05300390v1" TargetMode="External"/><Relationship Id="rId11" Type="http://schemas.openxmlformats.org/officeDocument/2006/relationships/hyperlink" Target="https://hal.science/search/index/?q=*&amp;authFullName_s=Karen Sobnath" TargetMode="External"/><Relationship Id="rId12" Type="http://schemas.openxmlformats.org/officeDocument/2006/relationships/hyperlink" Target="https://hal.science/search/index/?q=*&amp;authFullName_s=Roberto Bellelli" TargetMode="External"/><Relationship Id="rId13" Type="http://schemas.openxmlformats.org/officeDocument/2006/relationships/hyperlink" Target="https://hal.science/search/index/?q=*&amp;authFullName_s=Mehrdad Rahimi" TargetMode="External"/><Relationship Id="rId14" Type="http://schemas.openxmlformats.org/officeDocument/2006/relationships/hyperlink" Target="https://hal.science/search/index/?q=*&amp;authFullName_s=Linsai Chen" TargetMode="External"/><Relationship Id="rId15" Type="http://schemas.openxmlformats.org/officeDocument/2006/relationships/hyperlink" Target="https://hal.science/search/index/?q=*&amp;authFullName_s=Guillaume Wang" TargetMode="External"/><Relationship Id="rId16" Type="http://schemas.openxmlformats.org/officeDocument/2006/relationships/hyperlink" Target="https://dx.doi.org/10.1021/acsaelm.5c00702" TargetMode="External"/><Relationship Id="rId17" Type="http://schemas.openxmlformats.org/officeDocument/2006/relationships/hyperlink" Target="https://hal.science/hal-04289262v1" TargetMode="External"/><Relationship Id="rId18" Type="http://schemas.openxmlformats.org/officeDocument/2006/relationships/hyperlink" Target="https://hal.science/search/index/?q=*&amp;authFullName_s=Martial Nicolas" TargetMode="External"/><Relationship Id="rId19" Type="http://schemas.openxmlformats.org/officeDocument/2006/relationships/hyperlink" Target="https://hal.science/hal-04289240v1" TargetMode="External"/><Relationship Id="rId20" Type="http://schemas.openxmlformats.org/officeDocument/2006/relationships/hyperlink" Target="https://hal.science/hal-04289211v1" TargetMode="External"/><Relationship Id="rId21" Type="http://schemas.openxmlformats.org/officeDocument/2006/relationships/hyperlink" Target="https://hal.science/hal-04289186v1" TargetMode="External"/><Relationship Id="rId22" Type="http://schemas.openxmlformats.org/officeDocument/2006/relationships/hyperlink" Target="https://hal.science/hal-04289222v1" TargetMode="External"/><Relationship Id="rId23" Type="http://schemas.openxmlformats.org/officeDocument/2006/relationships/hyperlink" Target="https://hal.science/hal-04289441v1" TargetMode="External"/><Relationship Id="rId24" Type="http://schemas.openxmlformats.org/officeDocument/2006/relationships/hyperlink" Target="https://hal.science/hal-04289150v1" TargetMode="External"/><Relationship Id="rId25" Type="http://schemas.openxmlformats.org/officeDocument/2006/relationships/hyperlink" Target="https://hal.science/hal-03662205v1" TargetMode="External"/><Relationship Id="rId26" Type="http://schemas.openxmlformats.org/officeDocument/2006/relationships/hyperlink" Target="https://hal.science/hal-03662346v1" TargetMode="External"/><Relationship Id="rId27" Type="http://schemas.openxmlformats.org/officeDocument/2006/relationships/hyperlink" Target="https://hal.science/hal-04289116v1" TargetMode="External"/><Relationship Id="rId28" Type="http://schemas.openxmlformats.org/officeDocument/2006/relationships/hyperlink" Target="https://hal.science/hal-04289476v1" TargetMode="External"/><Relationship Id="rId29" Type="http://schemas.openxmlformats.org/officeDocument/2006/relationships/hyperlink" Target="https://hal.science/hal-04289144v1" TargetMode="External"/><Relationship Id="rId30" Type="http://schemas.openxmlformats.org/officeDocument/2006/relationships/hyperlink" Target="https://hal.science/hal-04289134v1" TargetMode="External"/><Relationship Id="rId31" Type="http://schemas.openxmlformats.org/officeDocument/2006/relationships/hyperlink" Target="https://hal.science/hal-04289073v1" TargetMode="External"/><Relationship Id="rId32" Type="http://schemas.openxmlformats.org/officeDocument/2006/relationships/hyperlink" Target="https://nantes-universite.hal.science/hal-03467520v1" TargetMode="External"/><Relationship Id="rId33" Type="http://schemas.openxmlformats.org/officeDocument/2006/relationships/hyperlink" Target="https://hal.science/hal-04997665v1" TargetMode="External"/><Relationship Id="rId34" Type="http://schemas.openxmlformats.org/officeDocument/2006/relationships/hyperlink" Target="https://hal.science/search/index/?q=*&amp;authFullName_s=Basile Darmois" TargetMode="External"/><Relationship Id="rId35" Type="http://schemas.openxmlformats.org/officeDocument/2006/relationships/hyperlink" Target="https://hal.science/search/index/?q=*&amp;authFullName_s=Marion Talbot" TargetMode="External"/><Relationship Id="rId36" Type="http://schemas.openxmlformats.org/officeDocument/2006/relationships/hyperlink" Target="https://hal.science/hal-04289167v1" TargetMode="External"/><Relationship Id="rId37" Type="http://schemas.openxmlformats.org/officeDocument/2006/relationships/hyperlink" Target="https://hal.science/hal-04865341v1" TargetMode="External"/><Relationship Id="rId38" Type="http://schemas.openxmlformats.org/officeDocument/2006/relationships/hyperlink" Target="https://hal.science/search/index/?q=*&amp;authFullName_s=Marie Baudel" TargetMode="External"/><Relationship Id="rId39" Type="http://schemas.openxmlformats.org/officeDocument/2006/relationships/hyperlink" Target="https://hal.science/search/index/?q=*&amp;authFullName_s=Thomas Blangis" TargetMode="External"/><Relationship Id="rId40" Type="http://schemas.openxmlformats.org/officeDocument/2006/relationships/hyperlink" Target="https://hal.science/search/index/?q=*&amp;authFullName_s=Carolina Gualdron Tolosa" TargetMode="External"/><Relationship Id="rId41" Type="http://schemas.openxmlformats.org/officeDocument/2006/relationships/hyperlink" Target="https://hal.science/search/index/?q=*&amp;authFullName_s=Fran&#231;ois Lamarre" TargetMode="External"/><Relationship Id="rId42" Type="http://schemas.openxmlformats.org/officeDocument/2006/relationships/hyperlink" Target="https://hal.science/search/index/?q=*&amp;authFullName_s=Diane Jeusel" TargetMode="External"/><Relationship Id="rId43" Type="http://schemas.openxmlformats.org/officeDocument/2006/relationships/hyperlink" Target="https://hal.science/hal-04289466v1" TargetMode="External"/><Relationship Id="rId44" Type="http://schemas.openxmlformats.org/officeDocument/2006/relationships/hyperlink" Target="https://hal.univ-lorraine.fr/hal-03267706v1" TargetMode="External"/><Relationship Id="rId45" Type="http://schemas.openxmlformats.org/officeDocument/2006/relationships/hyperlink" Target="https://hal.science/search/index/?q=*&amp;authFullName_s=&#201;milie Gicquiaud" TargetMode="External"/><Relationship Id="rId46" Type="http://schemas.openxmlformats.org/officeDocument/2006/relationships/hyperlink" Target="https://hal.univ-lorraine.fr/hal-03267692v1" TargetMode="External"/><Relationship Id="rId47" Type="http://schemas.openxmlformats.org/officeDocument/2006/relationships/hyperlink" Target="https://hal.univ-lorraine.fr/hal-03267524v1" TargetMode="External"/><Relationship Id="rId48" Type="http://schemas.openxmlformats.org/officeDocument/2006/relationships/hyperlink" Target="https://hal.univ-lorraine.fr/hal-0326753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NICOLAS</dc:title>
  <dc:description>CV</dc:description>
  <dc:subject/>
  <cp:keywords/>
  <cp:category/>
  <cp:lastModifiedBy/>
  <dcterms:created xsi:type="dcterms:W3CDTF">2026-05-17T18:53:31+02:00</dcterms:created>
  <dcterms:modified xsi:type="dcterms:W3CDTF">2026-05-17T18:53:31+02:00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