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Bénard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maud-benard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0000-0001-7031-8637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la terminologie pour l’interprétation en licence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Syn-Thèses - Revue annuelle du Département de Langue et de Littérature Françaises de l'Université Aristote de Thessalonique </w:t>
            </w:r>
            <w:r>
              <w:rPr/>
              <w:t xml:space="preserve">, 2025, La didactique de la terminologie dans l’espace universitaire francophone : approches innovantes et outillées,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⟨10.26262/st.v0i16.10666⟩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automatique et l’apprentissage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82,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Machine Translation for Open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Cornejo Cárcamo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Machine Translation Summit</w:t>
            </w:r>
            <w:r>
              <w:rPr/>
              <w:t xml:space="preserve">, International Machine Translation Association,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 your Own: a Post-Editing Experiment in the NLP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Ziqian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Esamotunu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Conference of the European Association for Machine Translation</w:t>
            </w:r>
            <w:r>
              <w:rPr/>
              <w:t xml:space="preserve">, European Association for Machine Translation, Jun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post-editing machine translation in specialised context. Do we still need to train specialized translators?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du GERAS</w:t>
            </w:r>
            <w:r>
              <w:rPr/>
              <w:t xml:space="preserve">, Groupe d’Étude et de Recherche en Anglais de Spécialité (GERAS), Mar 2024, Winterthur,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techniques for a deeper understanding of Neural Machine Translation (NMT) systems through data filtering and fine-tuning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Machine Translation</w:t>
            </w:r>
            <w:r>
              <w:rPr/>
              <w:t xml:space="preserve">, Association for Computational Linguistics, Dec 2023, Singapore (SG), Singapore. pp.275-281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et par les apprenants en post-édition : allier la recherche et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genres spécialisés: caractérisation, méthodes et applications didactiques (COSEDI)</w:t>
            </w:r>
            <w:r>
              <w:rPr/>
              <w:t xml:space="preserve">, Université Grenoble Alpes, Dec 2023,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syntagmes nominaux complexes anglais pour évaluer la robustesse des systèmes de traduction anglais-français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MaTOS: Traduction automatique pour la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Kubler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pp.8-15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langagières (syntagmes nominaux complexes), failles techniques (traduction automatique) et failles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SAES : « Failles. Fault and fault lines ». Atelier 21 – Anglais de spécialité–GERAS</w:t>
            </w:r>
            <w:r>
              <w:rPr/>
              <w:t xml:space="preserve">, Société des Anglicistes de l'Enseignement Supérieur (SAES),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systèmes de traductions neuronaux pour la traduction anglais-français de syntagmes nominaux complexes en langues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robustesse des systemes de TAL</w:t>
            </w:r>
            <w:r>
              <w:rPr/>
              <w:t xml:space="preserve">, Association pour le Traitement Automatique des Langues (ATALA), Nov 2022,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 2. Corpus augmentés et moteur de traduction pilote en anglais médical : l'interprétation des données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Tralogy3: Human translation and natural language processing: Forging a new consensus? - Collective workshop SPECTRAN (Specialised Corpora and Neural Machine Translation) / PAPTAN (Platform for Deep Learning for Neural Machine Translation)</w:t>
            </w:r>
            <w:r>
              <w:rPr/>
              <w:t xml:space="preserve">, Tralogy,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comparatives des erreurs de traduction automatique anglais-français des syntagmes nominaux complexes dans les articles de recherche pour deux langues de spécialité.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 "Analyses comparatives et contrastives des données en Sciences du Langage" / "Comparative and contrastive analyzes of data in Language Sciences"</w:t>
            </w:r>
            <w:r>
              <w:rPr/>
              <w:t xml:space="preserve">, Université Paris Nanterre,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augmenté, moteur de traduction pilote en anglais médical : l’interprétation des donnée sur les groupes nominaux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TralogyIII</w:t>
            </w:r>
            <w:r>
              <w:rPr/>
              <w:t xml:space="preserve">, Claire Larsonneur; Nicolas Froeliger; François Yvon, Apr 2022, Université Paris-Cité,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erreurs de traduction automatique des syntagmes nominaux complexes dans deux langues de spécialité de l’anglais vers 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43e colloque du GERAS</w:t>
            </w:r>
            <w:r>
              <w:rPr/>
              <w:t xml:space="preserve">, Groupe d'Etude et de Recherche en Anglais de Spécialité (GERAS),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et deep learning : mort et renaissance de la traduction spécialisée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 : « RenaissanceS ». Atelier 21 – Anglais de spécialité–GERAS : Renaissance en anglais de spécialité, renaissance de l’anglais de spécialité ?</w:t>
            </w:r>
            <w:r>
              <w:rPr/>
              <w:t xml:space="preserve">, Société des Anglicistes de l'Enseignement Supérieur (SAES),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Protocoles d' Évaluation Humaine pour la Traduction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Minder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</w:p>
          <w:p>
            <w:pPr/>
            <w:r>
              <w:rPr/>
              <w:t xml:space="preserve">Projet ANR MaTOS. 2024, livrable D4-1.1,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hal-04700009v1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5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benard" TargetMode="External"/><Relationship Id="rId8" Type="http://schemas.openxmlformats.org/officeDocument/2006/relationships/hyperlink" Target="https://orcid.org/0000-0001-7031-8637" TargetMode="External"/><Relationship Id="rId9" Type="http://schemas.openxmlformats.org/officeDocument/2006/relationships/hyperlink" Target="https://hal.science/hal-05408084v1" TargetMode="External"/><Relationship Id="rId10" Type="http://schemas.openxmlformats.org/officeDocument/2006/relationships/hyperlink" Target="https://hal.science/search/index/?q=*&amp;authFullName_s=Maud B&#233;nard" TargetMode="External"/><Relationship Id="rId11" Type="http://schemas.openxmlformats.org/officeDocument/2006/relationships/hyperlink" Target="https://dx.doi.org/10.26262/st.v0i16.10666" TargetMode="External"/><Relationship Id="rId12" Type="http://schemas.openxmlformats.org/officeDocument/2006/relationships/hyperlink" Target="https://u-paris.hal.science/hal-03879126v1" TargetMode="External"/><Relationship Id="rId13" Type="http://schemas.openxmlformats.org/officeDocument/2006/relationships/hyperlink" Target="https://hal.science/search/index/?q=*&amp;authFullName_s=Genevi&#232;ve Bordet" TargetMode="External"/><Relationship Id="rId14" Type="http://schemas.openxmlformats.org/officeDocument/2006/relationships/hyperlink" Target="https://hal.science/search/index/?q=*&amp;authFullName_s=Natalie K&#252;bler" TargetMode="External"/><Relationship Id="rId15" Type="http://schemas.openxmlformats.org/officeDocument/2006/relationships/hyperlink" Target="https://hal.science/hal-05228687v1" TargetMode="External"/><Relationship Id="rId16" Type="http://schemas.openxmlformats.org/officeDocument/2006/relationships/hyperlink" Target="https://hal.science/search/index/?q=*&amp;authFullName_s=Rachel Bawden" TargetMode="External"/><Relationship Id="rId17" Type="http://schemas.openxmlformats.org/officeDocument/2006/relationships/hyperlink" Target="https://hal.science/search/index/?q=*&amp;authFullName_s=Eric Villemonte de La Clergerie" TargetMode="External"/><Relationship Id="rId18" Type="http://schemas.openxmlformats.org/officeDocument/2006/relationships/hyperlink" Target="https://hal.science/search/index/?q=*&amp;authFullName_s=Jos&#233; Cornejo C&#225;rcamo" TargetMode="External"/><Relationship Id="rId19" Type="http://schemas.openxmlformats.org/officeDocument/2006/relationships/hyperlink" Target="https://hal.science/search/index/?q=*&amp;authFullName_s=Nicolas Dahan" TargetMode="External"/><Relationship Id="rId20" Type="http://schemas.openxmlformats.org/officeDocument/2006/relationships/hyperlink" Target="https://hal.science/hal-04573922v1" TargetMode="External"/><Relationship Id="rId21" Type="http://schemas.openxmlformats.org/officeDocument/2006/relationships/hyperlink" Target="https://hal.science/search/index/?q=*&amp;authFullName_s=Ziqian Peng" TargetMode="External"/><Relationship Id="rId22" Type="http://schemas.openxmlformats.org/officeDocument/2006/relationships/hyperlink" Target="https://hal.science/search/index/?q=*&amp;authFullName_s=Rapha&#235;l Esamotunu" TargetMode="External"/><Relationship Id="rId23" Type="http://schemas.openxmlformats.org/officeDocument/2006/relationships/hyperlink" Target="https://u-paris.hal.science/hal-05031532v1" TargetMode="External"/><Relationship Id="rId24" Type="http://schemas.openxmlformats.org/officeDocument/2006/relationships/hyperlink" Target="https://hal.science/search/index/?q=*&amp;authFullName_s=Alexandra Mestivier" TargetMode="External"/><Relationship Id="rId25" Type="http://schemas.openxmlformats.org/officeDocument/2006/relationships/hyperlink" Target="https://hal.science/search/index/?q=*&amp;authFullName_s=Mojca Pecman" TargetMode="External"/><Relationship Id="rId26" Type="http://schemas.openxmlformats.org/officeDocument/2006/relationships/hyperlink" Target="https://hal.science/hal-04306041v1" TargetMode="External"/><Relationship Id="rId27" Type="http://schemas.openxmlformats.org/officeDocument/2006/relationships/hyperlink" Target="https://hal.science/search/index/?q=*&amp;authFullName_s=Lichao Zhu" TargetMode="External"/><Relationship Id="rId28" Type="http://schemas.openxmlformats.org/officeDocument/2006/relationships/hyperlink" Target="https://hal.science/search/index/?q=*&amp;authFullName_s=Maria Zimina-Poirot" TargetMode="External"/><Relationship Id="rId29" Type="http://schemas.openxmlformats.org/officeDocument/2006/relationships/hyperlink" Target="https://hal.science/search/index/?q=*&amp;authFullName_s=Behnoosh Namdarzadeh" TargetMode="External"/><Relationship Id="rId30" Type="http://schemas.openxmlformats.org/officeDocument/2006/relationships/hyperlink" Target="https://hal.science/search/index/?q=*&amp;authFullName_s=Nicolas Ballier" TargetMode="External"/><Relationship Id="rId31" Type="http://schemas.openxmlformats.org/officeDocument/2006/relationships/hyperlink" Target="https://u-paris.hal.science/hal-05031530v1" TargetMode="External"/><Relationship Id="rId32" Type="http://schemas.openxmlformats.org/officeDocument/2006/relationships/hyperlink" Target="https://hal.science/hal-04130246v1" TargetMode="External"/><Relationship Id="rId33" Type="http://schemas.openxmlformats.org/officeDocument/2006/relationships/hyperlink" Target="https://hal.science/hal-04131594v1" TargetMode="External"/><Relationship Id="rId34" Type="http://schemas.openxmlformats.org/officeDocument/2006/relationships/hyperlink" Target="https://hal.science/search/index/?q=*&amp;authFullName_s=Natalie Kubler" TargetMode="External"/><Relationship Id="rId35" Type="http://schemas.openxmlformats.org/officeDocument/2006/relationships/hyperlink" Target="https://u-paris.hal.science/hal-03687740v1" TargetMode="External"/><Relationship Id="rId36" Type="http://schemas.openxmlformats.org/officeDocument/2006/relationships/hyperlink" Target="https://u-paris.hal.science/hal-03879220v1" TargetMode="External"/><Relationship Id="rId37" Type="http://schemas.openxmlformats.org/officeDocument/2006/relationships/hyperlink" Target="https://u-paris.hal.science/hal-03677260v1" TargetMode="External"/><Relationship Id="rId38" Type="http://schemas.openxmlformats.org/officeDocument/2006/relationships/hyperlink" Target="https://hal.science/hal-03684567v1" TargetMode="External"/><Relationship Id="rId39" Type="http://schemas.openxmlformats.org/officeDocument/2006/relationships/hyperlink" Target="https://u-paris.hal.science/hal-04063839v1" TargetMode="External"/><Relationship Id="rId40" Type="http://schemas.openxmlformats.org/officeDocument/2006/relationships/hyperlink" Target="https://u-paris.hal.science/hal-03677232v1" TargetMode="External"/><Relationship Id="rId41" Type="http://schemas.openxmlformats.org/officeDocument/2006/relationships/hyperlink" Target="https://u-paris.hal.science/hal-03676826v1" TargetMode="External"/><Relationship Id="rId42" Type="http://schemas.openxmlformats.org/officeDocument/2006/relationships/hyperlink" Target="https://hal.science/hal-04700009v1" TargetMode="External"/><Relationship Id="rId43" Type="http://schemas.openxmlformats.org/officeDocument/2006/relationships/hyperlink" Target="https://hal.science/search/index/?q=*&amp;authFullName_s=Joachim Mind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Bénard</dc:title>
  <dc:description>CV</dc:description>
  <dc:subject/>
  <cp:keywords/>
  <cp:category/>
  <cp:lastModifiedBy/>
  <dcterms:created xsi:type="dcterms:W3CDTF">2026-05-02T16:34:09+02:00</dcterms:created>
  <dcterms:modified xsi:type="dcterms:W3CDTF">2026-05-02T16:34:09+02:00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