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Nathanaëlle Soler </w:t></w:r><w:r><w:rPr><w:color w:val="641e6e"/></w:rPr><w:t xml:space="preserve">Anthropologue (PhD) Chargée de Recherche au Centre Population et Développement (CEPED, IRD) et chercheuse associée au Centre d'étude des mouvements sociaux (Cems, EHESS) - Responsable du projet &amp;quot;Corps, santé et médecine en Océanie. Atelier de recherche sur les sciences sociales de la santé en Océanie&amp;quot; à la MSH Paris Nord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nathanaelle-soler</w:t></w:r></w:hyperlink></w:p><w:p><w:pPr><w:numPr><w:ilvl w:val="0"/><w:numId w:val="1"/></w:numPr></w:pPr><w:r><w:rPr/><w:t xml:space="preserve"> ORCID : </w:t></w:r><w:hyperlink r:id="rId8" w:history="1"><w:r><w:rPr><w:color w:val="#410a8c"/><w:u w:val="single"/></w:rPr><w:t xml:space="preserve">0000-0002-1006-5858</w:t></w:r></w:hyperlink></w:p><w:p><w:pPr><w:numPr><w:ilvl w:val="0"/><w:numId w:val="1"/></w:numPr></w:pPr><w:r><w:rPr/><w:t xml:space="preserve"> IdRef : </w:t></w:r><w:hyperlink r:id="rId9" w:history="1"><w:r><w:rPr><w:color w:val="#410a8c"/><w:u w:val="single"/></w:rPr><w:t xml:space="preserve">243012950</w:t></w:r></w:hyperlink></w:p><w:p><w:pPr><w:numPr><w:ilvl w:val="0"/><w:numId w:val="1"/></w:numPr></w:pPr><w:r><w:rPr/><w:t xml:space="preserve"> VIAF : </w:t></w:r><w:hyperlink r:id="rId10" w:history="1"><w:r><w:rPr><w:color w:val="#410a8c"/><w:u w:val="single"/></w:rPr><w:t xml:space="preserve">1477159233948703370179</w:t></w:r></w:hyperlink></w:p><w:p><w:pPr><w:spacing w:before="600"/></w:pPr></w:p><w:p><w:pPr><w:pStyle w:val="Heading2"/></w:pPr><w:r><w:rPr><w:color w:val="1e198e"/><w:b w:val="1"/><w:bCs w:val="1"/></w:rPr><w:t xml:space="preserve">Présentation</w:t></w:r></w:p><w:p><w:pPr><w:spacing w:after="100"/></w:pPr></w:p><w:p><w:pPr/><w:r><w:rPr/><w:t xml:space="preserve">Diplômée d’une thèse en Santé et Sciences sociales (EHESS, 2019) et qualifiée en section 20 (anthropologie), mes recherches portent sur la santé mentale, le bien-être et le soin en Océanie. Dans ma thèse intitulée </w:t></w:r><w:r><w:rPr><w:i w:val="1"/><w:iCs w:val="1"/></w:rPr><w:t xml:space="preserve">Anthropologie politique de la santé mentale à Lifou (Nouvelle-Calédonie)</w:t></w:r><w:r><w:rPr/><w:t xml:space="preserve">, je me suis intéressée à la reconfiguration des dispositifs de psychiatrie dans le cadre du processus de décolonisation de la Nouvelle-Calédonie, et à l’émergence de nouveaux intermédiaires de la culture kanak dans le monde de la santé.Travaillant à la croisée de l’anthropologie politique de la santé et de l’anthropologie psychologique, je m’intéresse à présent aux liens entre environnement et santé mentale. J’étudie notamment la manière dont les sujets réélaborent leur rapport au monde face aux crises politiques et climatiques. J’ai ainsi enquêté sur les effets et les perceptions des changements climatiques sur le quotidien des agriculteurs de l’île de Lifou, dans le cadre d’un postdoctorat à l’IRD (CoSav One Health). Ma dernière enquête ethnographique, menée dans le contexte des émeutes de mai 2024 auprès des professionnels de santé de Nouvelle-Calédonie, vise à saisir comment la violence politique s’immisce dans le quotidien du soin, au niveau de la relation soignant-soigné et des relations interprofessionnelles.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Mythical Mind and the City: Ethnology, Decolonisation and the Birth of Ethnopsychiatry in New Caledonia (1967–1991)</w:t></w:r></w:hyperlink></w:p><w:p><w:pPr/><w:hyperlink r:id="rId12" w:history="1"><w:r><w:rPr><w:color w:val="#410a8c"/><w:u w:val="single"/></w:rPr><w:t xml:space="preserve">Nathanaëlle Soler</w:t></w:r></w:hyperlink></w:p><w:p><w:pPr/><w:r><w:rPr><w:i w:val="1"/><w:iCs w:val="1"/></w:rPr><w:t xml:space="preserve">Social History of Medicine</w:t></w:r><w:r><w:rPr/><w:t xml:space="preserve">, 2025, </w:t></w:r><w:hyperlink r:id="rId13" w:history="1"><w:r><w:rPr><w:color w:val="#410a8c"/><w:u w:val="single"/></w:rPr><w:t xml:space="preserve">⟨10.1093/shm/hkaf021⟩</w:t></w:r></w:hyperlink></w:p><w:p><w:pPr/><w:r><w:rPr/><w:t xml:space="preserve">Article dans une revue</w:t></w:r></w:p><w:p><w:pPr/><w:hyperlink r:id="rId11" w:history="1"><w:r><w:rPr><w:color w:val="#410a8c"/><w:u w:val="single"/></w:rPr><w:t xml:space="preserve">hal-05178345v1</w:t></w:r></w:hyperlink></w:p></w:tc></w:tr><w:tr><w:trPr/><w:tc><w:tcPr><w:noWrap/></w:tcPr><w:p><w:pPr><w:spacing w:after="200"/></w:pPr><w:hyperlink r:id="rId14" w:history="1"><w:r><w:rPr><w:color w:val="1e198e"/><w:b w:val="1"/><w:bCs w:val="1"/><w:u w:val="single"/></w:rPr><w:t xml:space="preserve">La santé mentale comme objet de l’anthropologie politique. Retour sur une enquête à Lifou,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2025, Dans le sillage de Déwé Gorodé : littératures océaniennes à la croisée du politique, 160-161, </w:t></w:r><w:hyperlink r:id="rId15" w:history="1"><w:r><w:rPr><w:color w:val="#410a8c"/><w:u w:val="single"/></w:rPr><w:t xml:space="preserve">⟨10.4000/14pff⟩</w:t></w:r></w:hyperlink></w:p><w:p><w:pPr/><w:r><w:rPr/><w:t xml:space="preserve">Article dans une revue</w:t></w:r></w:p><w:p><w:pPr/><w:hyperlink r:id="rId14" w:history="1"><w:r><w:rPr><w:color w:val="#410a8c"/><w:u w:val="single"/></w:rPr><w:t xml:space="preserve">hal-05267116v1</w:t></w:r></w:hyperlink></w:p></w:tc></w:tr><w:tr><w:trPr/><w:tc><w:tcPr><w:noWrap/></w:tcPr><w:p><w:pPr><w:spacing w:after="200"/></w:pPr><w:hyperlink r:id="rId16" w:history="1"><w:r><w:rPr><w:color w:val="1e198e"/><w:b w:val="1"/><w:bCs w:val="1"/><w:u w:val="single"/></w:rPr><w:t xml:space="preserve">Bagne et indigénat aux origines de la psychiatrie de Nouvelle-Calédonie (1868-1946)</w:t></w:r></w:hyperlink></w:p><w:p><w:pPr/><w:hyperlink r:id="rId12" w:history="1"><w:r><w:rPr><w:color w:val="#410a8c"/><w:u w:val="single"/></w:rPr><w:t xml:space="preserve">Nathanaëlle Soler</w:t></w:r></w:hyperlink></w:p><w:p><w:pPr/><w:r><w:rPr><w:i w:val="1"/><w:iCs w:val="1"/></w:rPr><w:t xml:space="preserve">Anthropologie et sociétés</w:t></w:r><w:r><w:rPr/><w:t xml:space="preserve">, 2024, La situation coloniale à la lumière des archives, 48 (1), pp.209-230. </w:t></w:r><w:hyperlink r:id="rId17" w:history="1"><w:r><w:rPr><w:color w:val="#410a8c"/><w:u w:val="single"/></w:rPr><w:t xml:space="preserve">⟨10.7202/1113161ar⟩</w:t></w:r></w:hyperlink></w:p><w:p><w:pPr/><w:r><w:rPr/><w:t xml:space="preserve">Article dans une revue</w:t></w:r></w:p><w:p><w:pPr/><w:hyperlink r:id="rId16" w:history="1"><w:r><w:rPr><w:color w:val="#410a8c"/><w:u w:val="single"/></w:rPr><w:t xml:space="preserve">hal-04586894v1</w:t></w:r></w:hyperlink></w:p></w:tc></w:tr><w:tr><w:trPr/><w:tc><w:tcPr><w:noWrap/></w:tcPr><w:p><w:pPr><w:spacing w:after="200"/></w:pPr><w:hyperlink r:id="rId18" w:history="1"><w:r><w:rPr><w:color w:val="1e198e"/><w:b w:val="1"/><w:bCs w:val="1"/><w:u w:val="single"/></w:rPr><w:t xml:space="preserve">Chemins kanak de la souveraineté sur la santé : Les revendications sur la médecine traditionnelle dans la construction de Kanaky Nouvelle-Calédonie</w:t></w:r></w:hyperlink></w:p><w:p><w:pPr/><w:hyperlink r:id="rId12" w:history="1"><w:r><w:rPr><w:color w:val="#410a8c"/><w:u w:val="single"/></w:rPr><w:t xml:space="preserve">Nathanaëlle Soler</w:t></w:r></w:hyperlink></w:p><w:p><w:pPr/><w:r><w:rPr><w:i w:val="1"/><w:iCs w:val="1"/></w:rPr><w:t xml:space="preserve">Journal de la Société des Océanistes</w:t></w:r><w:r><w:rPr/><w:t xml:space="preserve">, 2024, 158-159</w:t></w:r></w:p><w:p><w:pPr/><w:r><w:rPr/><w:t xml:space="preserve">Article dans une revue</w:t></w:r></w:p><w:p><w:pPr/><w:hyperlink r:id="rId18" w:history="1"><w:r><w:rPr><w:color w:val="#410a8c"/><w:u w:val="single"/></w:rPr><w:t xml:space="preserve">hal-04652089v1</w:t></w:r></w:hyperlink></w:p></w:tc></w:tr><w:tr><w:trPr/><w:tc><w:tcPr><w:noWrap/></w:tcPr><w:p><w:pPr><w:spacing w:after="200"/></w:pPr><w:hyperlink r:id="rId19" w:history="1"><w:r><w:rPr><w:color w:val="1e198e"/><w:b w:val="1"/><w:bCs w:val="1"/><w:u w:val="single"/></w:rPr><w:t xml:space="preserve">La recherche scientifique face aux défis du changement climatique</w:t></w:r></w:hyperlink></w:p><w:p><w:pPr/><w:hyperlink r:id="rId20" w:history="1"><w:r><w:rPr><w:color w:val="#410a8c"/><w:u w:val="single"/></w:rPr><w:t xml:space="preserve">France Bailly</w:t></w:r></w:hyperlink><w:r><w:rPr/><w:t xml:space="preserve">,</w:t></w:r><w:hyperlink r:id="rId21" w:history="1"><w:r><w:rPr><w:color w:val="#410a8c"/><w:u w:val="single"/></w:rPr><w:t xml:space="preserve">Victor David</w:t></w:r></w:hyperlink><w:r><w:rPr/><w:t xml:space="preserve">,</w:t></w:r><w:hyperlink r:id="rId22" w:history="1"><w:r><w:rPr><w:color w:val="#410a8c"/><w:u w:val="single"/></w:rPr><w:t xml:space="preserve">Alexandre Ganachaud</w:t></w:r></w:hyperlink><w:r><w:rPr/><w:t xml:space="preserve">,</w:t></w:r><w:hyperlink r:id="rId23" w:history="1"><w:r><w:rPr><w:color w:val="#410a8c"/><w:u w:val="single"/></w:rPr><w:t xml:space="preserve">Fanny Houlbrèque</w:t></w:r></w:hyperlink><w:r><w:rPr/><w:t xml:space="preserve">,</w:t></w:r><w:hyperlink r:id="rId24" w:history="1"><w:r><w:rPr><w:color w:val="#410a8c"/><w:u w:val="single"/></w:rPr><w:t xml:space="preserve">Sixtine Lehodey</w:t></w:r></w:hyperlink><w:r><w:rPr/><w:t xml:space="preserve">et al.</w:t></w:r></w:p><w:p><w:pPr/><w:r><w:rPr><w:i w:val="1"/><w:iCs w:val="1"/></w:rPr><w:t xml:space="preserve">Revue juridique, politique et économique de Nouvelle-Calédonie</w:t></w:r><w:r><w:rPr/><w:t xml:space="preserve">, 2023, 41, pp.145-156</w:t></w:r></w:p><w:p><w:pPr/><w:r><w:rPr/><w:t xml:space="preserve">Article dans une revue</w:t></w:r></w:p><w:p><w:pPr/><w:hyperlink r:id="rId19" w:history="1"><w:r><w:rPr><w:color w:val="#410a8c"/><w:u w:val="single"/></w:rPr><w:t xml:space="preserve">hal-04696307v1</w:t></w:r></w:hyperlink></w:p></w:tc></w:tr><w:tr><w:trPr/><w:tc><w:tcPr><w:noWrap/></w:tcPr><w:p><w:pPr><w:spacing w:after="200"/></w:pPr><w:hyperlink r:id="rId25" w:history="1"><w:r><w:rPr><w:color w:val="1e198e"/><w:b w:val="1"/><w:bCs w:val="1"/><w:u w:val="single"/></w:rPr><w:t xml:space="preserve">Compte-rendu de Extraordinary Conditions: Culture and Experience in Mental Illness, Janis H. Jenkins, Oakland, University of California Press, 2015</w:t></w:r></w:hyperlink></w:p><w:p><w:pPr/><w:hyperlink r:id="rId12" w:history="1"><w:r><w:rPr><w:color w:val="#410a8c"/><w:u w:val="single"/></w:rPr><w:t xml:space="preserve">Nathanaëlle Soler</w:t></w:r></w:hyperlink></w:p><w:p><w:pPr/><w:r><w:rPr><w:i w:val="1"/><w:iCs w:val="1"/></w:rPr><w:t xml:space="preserve">L'Homme - Revue française d'anthropologie</w:t></w:r><w:r><w:rPr/><w:t xml:space="preserve">, 2018, 225, pp.223-225. </w:t></w:r><w:hyperlink r:id="rId26" w:history="1"><w:r><w:rPr><w:color w:val="#410a8c"/><w:u w:val="single"/></w:rPr><w:t xml:space="preserve">⟨10.4000/lhomme.30822⟩</w:t></w:r></w:hyperlink></w:p><w:p><w:pPr/><w:r><w:rPr/><w:t xml:space="preserve">Article dans une revue</w:t></w:r><w:r><w:rPr/><w:t xml:space="preserve"> (compte-rendu de lecture)</w:t></w:r></w:p><w:p><w:pPr/><w:hyperlink r:id="rId25" w:history="1"><w:r><w:rPr><w:color w:val="#410a8c"/><w:u w:val="single"/></w:rPr><w:t xml:space="preserve">hal-03789990v1</w:t></w:r></w:hyperlink></w:p></w:tc></w:tr><w:tr><w:trPr/><w:tc><w:tcPr><w:noWrap/></w:tcPr><w:p><w:pPr><w:spacing w:after="200"/></w:pPr><w:hyperlink r:id="rId27" w:history="1"><w:r><w:rPr><w:color w:val="1e198e"/><w:b w:val="1"/><w:bCs w:val="1"/><w:u w:val="single"/></w:rPr><w:t xml:space="preserve">La recherche en coopération avec le Sud, un défi européen</w:t></w:r></w:hyperlink></w:p><w:p><w:pPr/><w:hyperlink r:id="rId12" w:history="1"><w:r><w:rPr><w:color w:val="#410a8c"/><w:u w:val="single"/></w:rPr><w:t xml:space="preserve">Nathanaëlle Soler</w:t></w:r></w:hyperlink></w:p><w:p><w:pPr/><w:r><w:rPr><w:i w:val="1"/><w:iCs w:val="1"/></w:rPr><w:t xml:space="preserve">Sciences au Sud</w:t></w:r><w:r><w:rPr/><w:t xml:space="preserve">, 2008</w:t></w:r></w:p><w:p><w:pPr/><w:r><w:rPr/><w:t xml:space="preserve">Article dans une revue</w:t></w:r></w:p><w:p><w:pPr/><w:hyperlink r:id="rId27" w:history="1"><w:r><w:rPr><w:color w:val="#410a8c"/><w:u w:val="single"/></w:rPr><w:t xml:space="preserve">hal-03789950v1</w:t></w:r></w:hyperlink></w:p></w:tc></w:tr><w:tr><w:trPr/><w:tc><w:tcPr><w:noWrap/></w:tcPr><w:p><w:pPr><w:spacing w:after="200"/></w:pPr><w:hyperlink r:id="rId28" w:history="1"><w:r><w:rPr><w:color w:val="1e198e"/><w:b w:val="1"/><w:bCs w:val="1"/><w:u w:val="single"/></w:rPr><w:t xml:space="preserve">Women and girls vulnerability towards HIV/AIDS</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8" w:history="1"><w:r><w:rPr><w:color w:val="#410a8c"/><w:u w:val="single"/></w:rPr><w:t xml:space="preserve">hal-03789957v1</w:t></w:r></w:hyperlink></w:p></w:tc></w:tr><w:tr><w:trPr/><w:tc><w:tcPr><w:noWrap/></w:tcPr><w:p><w:pPr><w:spacing w:after="200"/></w:pPr><w:hyperlink r:id="rId29" w:history="1"><w:r><w:rPr><w:color w:val="1e198e"/><w:b w:val="1"/><w:bCs w:val="1"/><w:u w:val="single"/></w:rPr><w:t xml:space="preserve">Using your body to tell the story to the community</w:t></w:r></w:hyperlink></w:p><w:p><w:pPr/><w:hyperlink r:id="rId12" w:history="1"><w:r><w:rPr><w:color w:val="#410a8c"/><w:u w:val="single"/></w:rPr><w:t xml:space="preserve">Nathanaëlle Soler</w:t></w:r></w:hyperlink></w:p><w:p><w:pPr/><w:r><w:rPr><w:i w:val="1"/><w:iCs w:val="1"/></w:rPr><w:t xml:space="preserve">Pacific AIDS Alert Bulletin</w:t></w:r><w:r><w:rPr/><w:t xml:space="preserve">, 2005</w:t></w:r></w:p><w:p><w:pPr/><w:r><w:rPr/><w:t xml:space="preserve">Article dans une revue</w:t></w:r></w:p><w:p><w:pPr/><w:hyperlink r:id="rId29" w:history="1"><w:r><w:rPr><w:color w:val="#410a8c"/><w:u w:val="single"/></w:rPr><w:t xml:space="preserve">hal-03789953v1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Décolonisation et déshospitalisation : ethnographie d’un secteur de psychiatrie aux Îles Loyauté, Nouvelle-Calédonie</w:t></w:r></w:hyperlink></w:p><w:p><w:pPr/><w:hyperlink r:id="rId12" w:history="1"><w:r><w:rPr><w:color w:val="#410a8c"/><w:u w:val="single"/></w:rPr><w:t xml:space="preserve">Nathanaëlle Soler</w:t></w:r></w:hyperlink></w:p><w:p><w:pPr/><w:r><w:rPr><w:i w:val="1"/><w:iCs w:val="1"/></w:rPr><w:t xml:space="preserve">Ethnographier la psychiatrie</w:t></w:r><w:r><w:rPr/><w:t xml:space="preserve">, Société d'Ethnologie française, Dec 2024, Rennes, France</w:t></w:r></w:p><w:p><w:pPr/><w:r><w:rPr/><w:t xml:space="preserve">Communication dans un congrès</w:t></w:r></w:p><w:p><w:pPr/><w:hyperlink r:id="rId30" w:history="1"><w:r><w:rPr><w:color w:val="#410a8c"/><w:u w:val="single"/></w:rPr><w:t xml:space="preserve">hal-05000307v1</w:t></w:r></w:hyperlink></w:p></w:tc></w:tr><w:tr><w:trPr/><w:tc><w:tcPr><w:noWrap/></w:tcPr><w:p><w:pPr><w:spacing w:after="200"/></w:pPr><w:hyperlink r:id="rId31" w:history="1"><w:r><w:rPr><w:color w:val="1e198e"/><w:b w:val="1"/><w:bCs w:val="1"/><w:u w:val="single"/></w:rPr><w:t xml:space="preserve">Entre monde invisible et hôpital psychiatrique, la prévention et le soin des troubles mentaux à Lifou</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Sep 2024, Nouméa, Nouvelle-Calédonie</w:t></w:r></w:p><w:p><w:pPr/><w:r><w:rPr/><w:t xml:space="preserve">Communication dans un congrès</w:t></w:r></w:p><w:p><w:pPr/><w:hyperlink r:id="rId31" w:history="1"><w:r><w:rPr><w:color w:val="#410a8c"/><w:u w:val="single"/></w:rPr><w:t xml:space="preserve">hal-05041073v1</w:t></w:r></w:hyperlink></w:p></w:tc></w:tr><w:tr><w:trPr/><w:tc><w:tcPr><w:noWrap/></w:tcPr><w:p><w:pPr><w:spacing w:after="200"/></w:pPr><w:hyperlink r:id="rId32" w:history="1"><w:r><w:rPr><w:color w:val="1e198e"/><w:b w:val="1"/><w:bCs w:val="1"/><w:u w:val="single"/></w:rPr><w:t xml:space="preserve">De l’asile à la tribu : psychiatrie et situation coloniale en Nouvelle-Calédonie</w:t></w:r></w:hyperlink></w:p><w:p><w:pPr/><w:hyperlink r:id="rId12" w:history="1"><w:r><w:rPr><w:color w:val="#410a8c"/><w:u w:val="single"/></w:rPr><w:t xml:space="preserve">Nathanaëlle Soler</w:t></w:r></w:hyperlink></w:p><w:p><w:pPr/><w:r><w:rPr><w:i w:val="1"/><w:iCs w:val="1"/></w:rPr><w:t xml:space="preserve">Séminaire SHS du Consortium de Coopération pour la Recherche, l'Enseignement Supérieur et l'Innovation en Nouvelle-Calédonie (CRESICA)</w:t></w:r><w:r><w:rPr/><w:t xml:space="preserve">, Institut de Recherche pour le Développement, May 2023, Nouméa, Nouvelle-Calédonie</w:t></w:r></w:p><w:p><w:pPr/><w:r><w:rPr/><w:t xml:space="preserve">Communication dans un congrès</w:t></w:r></w:p><w:p><w:pPr/><w:hyperlink r:id="rId32" w:history="1"><w:r><w:rPr><w:color w:val="#410a8c"/><w:u w:val="single"/></w:rPr><w:t xml:space="preserve">hal-05041074v1</w:t></w:r></w:hyperlink></w:p></w:tc></w:tr><w:tr><w:trPr/><w:tc><w:tcPr><w:noWrap/></w:tcPr><w:p><w:pPr><w:spacing w:after="200"/></w:pPr><w:hyperlink r:id="rId33" w:history="1"><w:r><w:rPr><w:color w:val="1e198e"/><w:b w:val="1"/><w:bCs w:val="1"/><w:u w:val="single"/></w:rPr><w:t xml:space="preserve">The ‘Mythical Mind’ and the City: Missionary Ethnology, Urban Development and the Birth of Ethnopsychiatry in New Caledonia in the 1960s</w:t></w:r></w:hyperlink></w:p><w:p><w:pPr/><w:hyperlink r:id="rId12" w:history="1"><w:r><w:rPr><w:color w:val="#410a8c"/><w:u w:val="single"/></w:rPr><w:t xml:space="preserve">Nathanaëlle Soler</w:t></w:r></w:hyperlink></w:p><w:p><w:pPr/><w:r><w:rPr><w:i w:val="1"/><w:iCs w:val="1"/></w:rPr><w:t xml:space="preserve">New Perspectives in Transcultural Psychiatry</w:t></w:r><w:r><w:rPr/><w:t xml:space="preserve">, Nov 2021, Berlin, Germany</w:t></w:r></w:p><w:p><w:pPr/><w:r><w:rPr/><w:t xml:space="preserve">Communication dans un congrès</w:t></w:r></w:p><w:p><w:pPr/><w:hyperlink r:id="rId33" w:history="1"><w:r><w:rPr><w:color w:val="#410a8c"/><w:u w:val="single"/></w:rPr><w:t xml:space="preserve">hal-03777265v1</w:t></w:r></w:hyperlink></w:p></w:tc></w:tr><w:tr><w:trPr/><w:tc><w:tcPr><w:noWrap/></w:tcPr><w:p><w:pPr><w:spacing w:after="200"/></w:pPr><w:hyperlink r:id="rId34" w:history="1"><w:r><w:rPr><w:color w:val="1e198e"/><w:b w:val="1"/><w:bCs w:val="1"/><w:u w:val="single"/></w:rPr><w:t xml:space="preserve">Circulations and Returns in the Ethnographic Inquiry: Infusing Fieldwork with ‘Vä’</w:t></w:r></w:hyperlink></w:p><w:p><w:pPr/><w:hyperlink r:id="rId12" w:history="1"><w:r><w:rPr><w:color w:val="#410a8c"/><w:u w:val="single"/></w:rPr><w:t xml:space="preserve">Nathanaëlle Soler</w:t></w:r></w:hyperlink></w:p><w:p><w:pPr/><w:r><w:rPr><w:i w:val="1"/><w:iCs w:val="1"/></w:rPr><w:t xml:space="preserve">American Anthropological Association Annual Meeting</w:t></w:r><w:r><w:rPr/><w:t xml:space="preserve">, American Anthropological Association, Nov 2021, Baltimore / en ligne, United States</w:t></w:r></w:p><w:p><w:pPr/><w:r><w:rPr/><w:t xml:space="preserve">Communication dans un congrès</w:t></w:r></w:p><w:p><w:pPr/><w:hyperlink r:id="rId34" w:history="1"><w:r><w:rPr><w:color w:val="#410a8c"/><w:u w:val="single"/></w:rPr><w:t xml:space="preserve">hal-05041067v1</w:t></w:r></w:hyperlink></w:p></w:tc></w:tr><w:tr><w:trPr/><w:tc><w:tcPr><w:noWrap/></w:tcPr><w:p><w:pPr><w:spacing w:after="200"/></w:pPr><w:hyperlink r:id="rId35" w:history="1"><w:r><w:rPr><w:color w:val="1e198e"/><w:b w:val="1"/><w:bCs w:val="1"/><w:u w:val="single"/></w:rPr><w:t xml:space="preserve">An Oceanian Anthropology of Care? Thinking through the Everyday life of a Kanak Healer</w:t></w:r></w:hyperlink></w:p><w:p><w:pPr/><w:hyperlink r:id="rId12" w:history="1"><w:r><w:rPr><w:color w:val="#410a8c"/><w:u w:val="single"/></w:rPr><w:t xml:space="preserve">Nathanaëlle Soler</w:t></w:r></w:hyperlink></w:p><w:p><w:pPr/><w:r><w:rPr><w:i w:val="1"/><w:iCs w:val="1"/></w:rPr><w:t xml:space="preserve">International Union of Anthropological and Ethnological Sciences (IUAES) Congress</w:t></w:r><w:r><w:rPr/><w:t xml:space="preserve">, Nov 2021, Merida, Mexico</w:t></w:r></w:p><w:p><w:pPr/><w:r><w:rPr/><w:t xml:space="preserve">Communication dans un congrès</w:t></w:r></w:p><w:p><w:pPr/><w:hyperlink r:id="rId35" w:history="1"><w:r><w:rPr><w:color w:val="#410a8c"/><w:u w:val="single"/></w:rPr><w:t xml:space="preserve">hal-03777269v1</w:t></w:r></w:hyperlink></w:p></w:tc></w:tr><w:tr><w:trPr/><w:tc><w:tcPr><w:noWrap/></w:tcPr><w:p><w:pPr><w:spacing w:after="200"/></w:pPr><w:hyperlink r:id="rId36" w:history="1"><w:r><w:rPr><w:color w:val="1e198e"/><w:b w:val="1"/><w:bCs w:val="1"/><w:u w:val="single"/></w:rPr><w:t xml:space="preserve">The Legacy of Missionary Ethnology and the Birth of a racist New Caledonian Ethnopsychiatry in the 1960s</w:t></w:r></w:hyperlink></w:p><w:p><w:pPr/><w:hyperlink r:id="rId12" w:history="1"><w:r><w:rPr><w:color w:val="#410a8c"/><w:u w:val="single"/></w:rPr><w:t xml:space="preserve">Nathanaëlle Soler</w:t></w:r></w:hyperlink></w:p><w:p><w:pPr/><w:r><w:rPr><w:i w:val="1"/><w:iCs w:val="1"/></w:rPr><w:t xml:space="preserve">Australian and New Zealand Society of the History of Medicine Conference</w:t></w:r><w:r><w:rPr/><w:t xml:space="preserve">, Dec 2021, Newcastle, Australia</w:t></w:r></w:p><w:p><w:pPr/><w:r><w:rPr/><w:t xml:space="preserve">Communication dans un congrès</w:t></w:r></w:p><w:p><w:pPr/><w:hyperlink r:id="rId36" w:history="1"><w:r><w:rPr><w:color w:val="#410a8c"/><w:u w:val="single"/></w:rPr><w:t xml:space="preserve">hal-03777297v1</w:t></w:r></w:hyperlink></w:p></w:tc></w:tr><w:tr><w:trPr/><w:tc><w:tcPr><w:noWrap/></w:tcPr><w:p><w:pPr><w:spacing w:after="200"/></w:pPr><w:hyperlink r:id="rId37" w:history="1"><w:r><w:rPr><w:color w:val="1e198e"/><w:b w:val="1"/><w:bCs w:val="1"/><w:u w:val="single"/></w:rPr><w:t xml:space="preserve">L’évolution de la question indigène dans la psychiatrie coloniale calédonienne au XXème siècle</w:t></w:r></w:hyperlink></w:p><w:p><w:pPr/><w:hyperlink r:id="rId12" w:history="1"><w:r><w:rPr><w:color w:val="#410a8c"/><w:u w:val="single"/></w:rPr><w:t xml:space="preserve">Nathanaëlle Soler</w:t></w:r></w:hyperlink></w:p><w:p><w:pPr/><w:r><w:rPr><w:i w:val="1"/><w:iCs w:val="1"/></w:rPr><w:t xml:space="preserve">Congrès de la French Colonial Historical Society</w:t></w:r><w:r><w:rPr/><w:t xml:space="preserve">, May 2018, Seattle, États-Unis</w:t></w:r></w:p><w:p><w:pPr/><w:r><w:rPr/><w:t xml:space="preserve">Communication dans un congrès</w:t></w:r></w:p><w:p><w:pPr/><w:hyperlink r:id="rId37" w:history="1"><w:r><w:rPr><w:color w:val="#410a8c"/><w:u w:val="single"/></w:rPr><w:t xml:space="preserve">hal-03777258v1</w:t></w:r></w:hyperlink></w:p></w:tc></w:tr><w:tr><w:trPr/><w:tc><w:tcPr><w:noWrap/></w:tcPr><w:p><w:pPr><w:spacing w:after="200"/></w:pPr><w:hyperlink r:id="rId38" w:history="1"><w:r><w:rPr><w:color w:val="1e198e"/><w:b w:val="1"/><w:bCs w:val="1"/><w:u w:val="single"/></w:rPr><w:t xml:space="preserve">Complexité sociale et secrets kanaks dans la prise en charge médicale en Nouvelle-Calédonie</w:t></w:r></w:hyperlink></w:p><w:p><w:pPr/><w:hyperlink r:id="rId12" w:history="1"><w:r><w:rPr><w:color w:val="#410a8c"/><w:u w:val="single"/></w:rPr><w:t xml:space="preserve">Nathanaëlle Soler</w:t></w:r></w:hyperlink></w:p><w:p><w:pPr/><w:r><w:rPr><w:i w:val="1"/><w:iCs w:val="1"/></w:rPr><w:t xml:space="preserve">Séminaire de recherche de l'Institut de Recherche Interdisciplinaire sur les enjeux Sociaux (IRIS)</w:t></w:r><w:r><w:rPr/><w:t xml:space="preserve">, Jan 2018, Paris, France</w:t></w:r></w:p><w:p><w:pPr/><w:r><w:rPr/><w:t xml:space="preserve">Communication dans un congrès</w:t></w:r></w:p><w:p><w:pPr/><w:hyperlink r:id="rId38" w:history="1"><w:r><w:rPr><w:color w:val="#410a8c"/><w:u w:val="single"/></w:rPr><w:t xml:space="preserve">hal-03790484v1</w:t></w:r></w:hyperlink></w:p></w:tc></w:tr><w:tr><w:trPr/><w:tc><w:tcPr><w:noWrap/></w:tcPr><w:p><w:pPr><w:spacing w:after="200"/></w:pPr><w:hyperlink r:id="rId39" w:history="1"><w:r><w:rPr><w:color w:val="1e198e"/><w:b w:val="1"/><w:bCs w:val="1"/><w:u w:val="single"/></w:rPr><w:t xml:space="preserve">Écrire l’ethnographie, écrire la thèse : l’atelier de discussion des textes de doctorant.e.s</w:t></w:r></w:hyperlink></w:p><w:p><w:pPr/><w:hyperlink r:id="rId40" w:history="1"><w:r><w:rPr><w:color w:val="#410a8c"/><w:u w:val="single"/></w:rPr><w:t xml:space="preserve">Carla Bertin</w:t></w:r></w:hyperlink><w:r><w:rPr/><w:t xml:space="preserve">,</w:t></w:r><w:hyperlink r:id="rId12" w:history="1"><w:r><w:rPr><w:color w:val="#410a8c"/><w:u w:val="single"/></w:rPr><w:t xml:space="preserve">Nathanaëlle Soler</w:t></w:r></w:hyperlink></w:p><w:p><w:pPr/><w:r><w:rPr><w:i w:val="1"/><w:iCs w:val="1"/></w:rPr><w:t xml:space="preserve">Colloque Ethnographies plurielles de la Société d’Ethnologie française</w:t></w:r><w:r><w:rPr/><w:t xml:space="preserve">, Oct 2018, Paris, France</w:t></w:r></w:p><w:p><w:pPr/><w:r><w:rPr/><w:t xml:space="preserve">Communication dans un congrès</w:t></w:r></w:p><w:p><w:pPr/><w:hyperlink r:id="rId39" w:history="1"><w:r><w:rPr><w:color w:val="#410a8c"/><w:u w:val="single"/></w:rPr><w:t xml:space="preserve">hal-03790490v1</w:t></w:r></w:hyperlink></w:p></w:tc></w:tr><w:tr><w:trPr/><w:tc><w:tcPr><w:noWrap/></w:tcPr><w:p><w:pPr><w:spacing w:after="200"/></w:pPr><w:hyperlink r:id="rId41" w:history="1"><w:r><w:rPr><w:color w:val="1e198e"/><w:b w:val="1"/><w:bCs w:val="1"/><w:u w:val="single"/></w:rPr><w:t xml:space="preserve">Habiter Paris : de l’Haussmannisation au Grand Paris</w:t></w:r></w:hyperlink></w:p><w:p><w:pPr/><w:hyperlink r:id="rId12" w:history="1"><w:r><w:rPr><w:color w:val="#410a8c"/><w:u w:val="single"/></w:rPr><w:t xml:space="preserve">Nathanaëlle Soler</w:t></w:r></w:hyperlink></w:p><w:p><w:pPr/><w:r><w:rPr><w:i w:val="1"/><w:iCs w:val="1"/></w:rPr><w:t xml:space="preserve">Séminaire “Modern Stories about Paris”, Department of Romance Languages and Literatures, Harvard</w:t></w:r><w:r><w:rPr/><w:t xml:space="preserve">, Mar 2017, Cambridge, États-Unis</w:t></w:r></w:p><w:p><w:pPr/><w:r><w:rPr/><w:t xml:space="preserve">Communication dans un congrès</w:t></w:r></w:p><w:p><w:pPr/><w:hyperlink r:id="rId41" w:history="1"><w:r><w:rPr><w:color w:val="#410a8c"/><w:u w:val="single"/></w:rPr><w:t xml:space="preserve">hal-03789939v1</w:t></w:r></w:hyperlink></w:p></w:tc></w:tr><w:tr><w:trPr/><w:tc><w:tcPr><w:noWrap/></w:tcPr><w:p><w:pPr><w:spacing w:after="200"/></w:pPr><w:hyperlink r:id="rId42" w:history="1"><w:r><w:rPr><w:color w:val="1e198e"/><w:b w:val="1"/><w:bCs w:val="1"/><w:u w:val="single"/></w:rPr><w:t xml:space="preserve">De l’hôpital à la tribu : l’infirmière kanake, porte d’entrée de la ‘désinstitutionalisation’?</w:t></w:r></w:hyperlink></w:p><w:p><w:pPr/><w:hyperlink r:id="rId12" w:history="1"><w:r><w:rPr><w:color w:val="#410a8c"/><w:u w:val="single"/></w:rPr><w:t xml:space="preserve">Nathanaëlle Soler</w:t></w:r></w:hyperlink></w:p><w:p><w:pPr/><w:r><w:rPr><w:i w:val="1"/><w:iCs w:val="1"/></w:rPr><w:t xml:space="preserve">Congrès Annuel de l’Association Francophone pour le Savoir (ACFAS), Université McGill</w:t></w:r><w:r><w:rPr/><w:t xml:space="preserve">, May 2017, Montréal, Canada</w:t></w:r></w:p><w:p><w:pPr/><w:r><w:rPr/><w:t xml:space="preserve">Communication dans un congrès</w:t></w:r></w:p><w:p><w:pPr/><w:hyperlink r:id="rId42" w:history="1"><w:r><w:rPr><w:color w:val="#410a8c"/><w:u w:val="single"/></w:rPr><w:t xml:space="preserve">hal-03777110v1</w:t></w:r></w:hyperlink></w:p></w:tc></w:tr><w:tr><w:trPr/><w:tc><w:tcPr><w:noWrap/></w:tcPr><w:p><w:pPr><w:spacing w:after="200"/></w:pPr><w:hyperlink r:id="rId43" w:history="1"><w:r><w:rPr><w:color w:val="1e198e"/><w:b w:val="1"/><w:bCs w:val="1"/><w:u w:val="single"/></w:rPr><w:t xml:space="preserve">Psychiatric disorders in (post)colonial New Caledonia: ethnographic encounters</w:t></w:r></w:hyperlink></w:p><w:p><w:pPr/><w:hyperlink r:id="rId12" w:history="1"><w:r><w:rPr><w:color w:val="#410a8c"/><w:u w:val="single"/></w:rPr><w:t xml:space="preserve">Nathanaëlle Soler</w:t></w:r></w:hyperlink></w:p><w:p><w:pPr/><w:r><w:rPr><w:i w:val="1"/><w:iCs w:val="1"/></w:rPr><w:t xml:space="preserve">Friday Morning Seminar in Culture, Psychiatry and Global Mental Health, Harvard-MIT</w:t></w:r><w:r><w:rPr/><w:t xml:space="preserve">, Apr 2017, Cambridge, United States</w:t></w:r></w:p><w:p><w:pPr/><w:r><w:rPr/><w:t xml:space="preserve">Communication dans un congrès</w:t></w:r></w:p><w:p><w:pPr/><w:hyperlink r:id="rId43" w:history="1"><w:r><w:rPr><w:color w:val="#410a8c"/><w:u w:val="single"/></w:rPr><w:t xml:space="preserve">hal-03789940v1</w:t></w:r></w:hyperlink></w:p></w:tc></w:tr><w:tr><w:trPr/><w:tc><w:tcPr><w:noWrap/></w:tcPr><w:p><w:pPr><w:spacing w:after="200"/></w:pPr><w:hyperlink r:id="rId44" w:history="1"><w:r><w:rPr><w:color w:val="1e198e"/><w:b w:val="1"/><w:bCs w:val="1"/><w:u w:val="single"/></w:rPr><w:t xml:space="preserve">Remaking disorders, unmaking care: challenges of caring for mental disorders in (post)colonial New Caledonia</w:t></w:r></w:hyperlink></w:p><w:p><w:pPr/><w:hyperlink r:id="rId12" w:history="1"><w:r><w:rPr><w:color w:val="#410a8c"/><w:u w:val="single"/></w:rPr><w:t xml:space="preserve">Nathanaëlle Soler</w:t></w:r></w:hyperlink></w:p><w:p><w:pPr/><w:r><w:rPr><w:i w:val="1"/><w:iCs w:val="1"/></w:rPr><w:t xml:space="preserve">Writing ethnography workshop, Atelier PSL-Cambridge</w:t></w:r><w:r><w:rPr/><w:t xml:space="preserve">, Sep 2017, Cambridge, United Kingdom</w:t></w:r></w:p><w:p><w:pPr/><w:r><w:rPr/><w:t xml:space="preserve">Communication dans un congrès</w:t></w:r></w:p><w:p><w:pPr/><w:hyperlink r:id="rId44" w:history="1"><w:r><w:rPr><w:color w:val="#410a8c"/><w:u w:val="single"/></w:rPr><w:t xml:space="preserve">hal-03790481v1</w:t></w:r></w:hyperlink></w:p></w:tc></w:tr><w:tr><w:trPr/><w:tc><w:tcPr><w:noWrap/></w:tcPr><w:p><w:pPr><w:spacing w:after="200"/></w:pPr><w:hyperlink r:id="rId45" w:history="1"><w:r><w:rPr><w:color w:val="1e198e"/><w:b w:val="1"/><w:bCs w:val="1"/><w:u w:val="single"/></w:rPr><w:t xml:space="preserve">Rethinking Ethnography in (Post)colonial New Caledonia</w:t></w:r></w:hyperlink></w:p><w:p><w:pPr/><w:hyperlink r:id="rId12" w:history="1"><w:r><w:rPr><w:color w:val="#410a8c"/><w:u w:val="single"/></w:rPr><w:t xml:space="preserve">Nathanaëlle Soler</w:t></w:r></w:hyperlink></w:p><w:p><w:pPr/><w:r><w:rPr><w:i w:val="1"/><w:iCs w:val="1"/></w:rPr><w:t xml:space="preserve">Annual conference of the Society for Social Studies of Science (4S), Panel "It’s All in the Mind?"</w:t></w:r><w:r><w:rPr/><w:t xml:space="preserve">, Aug 2017, Boston, United States</w:t></w:r></w:p><w:p><w:pPr/><w:r><w:rPr/><w:t xml:space="preserve">Communication dans un congrès</w:t></w:r></w:p><w:p><w:pPr/><w:hyperlink r:id="rId45" w:history="1"><w:r><w:rPr><w:color w:val="#410a8c"/><w:u w:val="single"/></w:rPr><w:t xml:space="preserve">hal-03777252v1</w:t></w:r></w:hyperlink></w:p></w:tc></w:tr><w:tr><w:trPr/><w:tc><w:tcPr><w:noWrap/></w:tcPr><w:p><w:pPr><w:spacing w:after="200"/></w:pPr><w:hyperlink r:id="rId46" w:history="1"><w:r><w:rPr><w:color w:val="1e198e"/><w:b w:val="1"/><w:bCs w:val="1"/><w:u w:val="single"/></w:rPr><w:t xml:space="preserve">Fragile infrastructure of Health: Rethinking the Global in Health Ethnographies</w:t></w:r></w:hyperlink></w:p><w:p><w:pPr/><w:hyperlink r:id="rId12" w:history="1"><w:r><w:rPr><w:color w:val="#410a8c"/><w:u w:val="single"/></w:rPr><w:t xml:space="preserve">Nathanaëlle Soler</w:t></w:r></w:hyperlink><w:r><w:rPr/><w:t xml:space="preserve">,</w:t></w:r><w:hyperlink r:id="rId47" w:history="1"><w:r><w:rPr><w:color w:val="#410a8c"/><w:u w:val="single"/></w:rPr><w:t xml:space="preserve">Jieun Kim</w:t></w:r></w:hyperlink><w:r><w:rPr/><w:t xml:space="preserve">,</w:t></w:r><w:hyperlink r:id="rId48" w:history="1"><w:r><w:rPr><w:color w:val="#410a8c"/><w:u w:val="single"/></w:rPr><w:t xml:space="preserve">Sanga Stuber</w:t></w:r></w:hyperlink></w:p><w:p><w:pPr/><w:r><w:rPr><w:i w:val="1"/><w:iCs w:val="1"/></w:rPr><w:t xml:space="preserve">Rencontres Annuelles d’Ethnographie de l’EHESS</w:t></w:r><w:r><w:rPr/><w:t xml:space="preserve">, Nov 2016, Paris, France</w:t></w:r></w:p><w:p><w:pPr/><w:r><w:rPr/><w:t xml:space="preserve">Communication dans un congrès</w:t></w:r></w:p><w:p><w:pPr/><w:hyperlink r:id="rId46" w:history="1"><w:r><w:rPr><w:color w:val="#410a8c"/><w:u w:val="single"/></w:rPr><w:t xml:space="preserve">hal-03777301v1</w:t></w:r></w:hyperlink></w:p></w:tc></w:tr><w:tr><w:trPr/><w:tc><w:tcPr><w:noWrap/></w:tcPr><w:p><w:pPr><w:spacing w:after="200"/></w:pPr><w:hyperlink r:id="rId49" w:history="1"><w:r><w:rPr><w:color w:val="1e198e"/><w:b w:val="1"/><w:bCs w:val="1"/><w:u w:val="single"/></w:rPr><w:t xml:space="preserve">Kanak Childhood at the prism of a European Mental Health Care Institution</w:t></w:r></w:hyperlink></w:p><w:p><w:pPr/><w:hyperlink r:id="rId12" w:history="1"><w:r><w:rPr><w:color w:val="#410a8c"/><w:u w:val="single"/></w:rPr><w:t xml:space="preserve">Nathanaëlle Soler</w:t></w:r></w:hyperlink></w:p><w:p><w:pPr/><w:r><w:rPr><w:i w:val="1"/><w:iCs w:val="1"/></w:rPr><w:t xml:space="preserve">Annual conference of the Medical Anthropologists Young Scholars Network (MAYS-EASA)</w:t></w:r><w:r><w:rPr/><w:t xml:space="preserve">, Jun 2016, Lisbon, Portugal</w:t></w:r></w:p><w:p><w:pPr/><w:r><w:rPr/><w:t xml:space="preserve">Communication dans un congrès</w:t></w:r></w:p><w:p><w:pPr/><w:hyperlink r:id="rId49" w:history="1"><w:r><w:rPr><w:color w:val="#410a8c"/><w:u w:val="single"/></w:rPr><w:t xml:space="preserve">hal-03777107v1</w:t></w:r></w:hyperlink></w:p></w:tc></w:tr><w:tr><w:trPr/><w:tc><w:tcPr><w:noWrap/></w:tcPr><w:p><w:pPr><w:spacing w:after="200"/></w:pPr><w:hyperlink r:id="rId50" w:history="1"><w:r><w:rPr><w:color w:val="1e198e"/><w:b w:val="1"/><w:bCs w:val="1"/><w:u w:val="single"/></w:rPr><w:t xml:space="preserve">L'accès fragile à la psychiatrie en Nouvelle-Calédonie : ethnographie d'une Antenne Médico-Psychologique</w:t></w:r></w:hyperlink></w:p><w:p><w:pPr/><w:hyperlink r:id="rId12" w:history="1"><w:r><w:rPr><w:color w:val="#410a8c"/><w:u w:val="single"/></w:rPr><w:t xml:space="preserve">Nathanaëlle Soler</w:t></w:r></w:hyperlink></w:p><w:p><w:pPr/><w:r><w:rPr><w:i w:val="1"/><w:iCs w:val="1"/></w:rPr><w:t xml:space="preserve">Journée d'Etudes Santé-Précarité, Réseau des Jeunes chercheurs Santé et Société, EHESS</w:t></w:r><w:r><w:rPr/><w:t xml:space="preserve">, Jun 2014, Paris, France</w:t></w:r></w:p><w:p><w:pPr/><w:r><w:rPr/><w:t xml:space="preserve">Communication dans un congrès</w:t></w:r></w:p><w:p><w:pPr/><w:hyperlink r:id="rId50" w:history="1"><w:r><w:rPr><w:color w:val="#410a8c"/><w:u w:val="single"/></w:rPr><w:t xml:space="preserve">hal-03777106v1</w:t></w:r></w:hyperlink></w:p></w:tc></w:tr><w:tr><w:trPr/><w:tc><w:tcPr><w:noWrap/></w:tcPr><w:p><w:pPr><w:spacing w:after="200"/></w:pPr><w:hyperlink r:id="rId51" w:history="1"><w:r><w:rPr><w:color w:val="1e198e"/><w:b w:val="1"/><w:bCs w:val="1"/><w:u w:val="single"/></w:rPr><w:t xml:space="preserve">International cooperation in S&amp;T between Andean and European countries in FP6 and FP7</w:t></w:r></w:hyperlink></w:p><w:p><w:pPr/><w:hyperlink r:id="rId12" w:history="1"><w:r><w:rPr><w:color w:val="#410a8c"/><w:u w:val="single"/></w:rPr><w:t xml:space="preserve">Nathanaëlle Soler</w:t></w:r></w:hyperlink></w:p><w:p><w:pPr/><w:r><w:rPr><w:i w:val="1"/><w:iCs w:val="1"/></w:rPr><w:t xml:space="preserve">International Conference of the EULARINET project</w:t></w:r><w:r><w:rPr/><w:t xml:space="preserve">, Colciencias, Mar 2009, Cartagena (Colombia), Colombia</w:t></w:r></w:p><w:p><w:pPr/><w:r><w:rPr/><w:t xml:space="preserve">Communication dans un congrès</w:t></w:r></w:p><w:p><w:pPr/><w:hyperlink r:id="rId51" w:history="1"><w:r><w:rPr><w:color w:val="#410a8c"/><w:u w:val="single"/></w:rPr><w:t xml:space="preserve">hal-05040963v1</w:t></w:r></w:hyperlink></w:p></w:tc></w:tr><w:tr><w:trPr/><w:tc><w:tcPr><w:noWrap/></w:tcPr><w:p><w:pPr><w:spacing w:after="200"/></w:pPr><w:hyperlink r:id="rId52" w:history="1"><w:r><w:rPr><w:color w:val="1e198e"/><w:b w:val="1"/><w:bCs w:val="1"/><w:u w:val="single"/></w:rPr><w:t xml:space="preserve">International workshop for indicators for the monitoring of bi-regional cooperation in Science and Technology. Introduction</w:t></w:r></w:hyperlink></w:p><w:p><w:pPr/><w:hyperlink r:id="rId53" w:history="1"><w:r><w:rPr><w:color w:val="#410a8c"/><w:u w:val="single"/></w:rPr><w:t xml:space="preserve">Patrick Séchet</w:t></w:r></w:hyperlink><w:r><w:rPr/><w:t xml:space="preserve">,</w:t></w:r><w:hyperlink r:id="rId12" w:history="1"><w:r><w:rPr><w:color w:val="#410a8c"/><w:u w:val="single"/></w:rPr><w:t xml:space="preserve">Nathanaëlle Soler</w:t></w:r></w:hyperlink></w:p><w:p><w:pPr/><w:r><w:rPr><w:i w:val="1"/><w:iCs w:val="1"/></w:rPr><w:t xml:space="preserve">International workshop for indicators for the monitoring of bi-regional cooperation in S&amp;T</w:t></w:r><w:r><w:rPr/><w:t xml:space="preserve">, Institut de Recherche pour le Développement, Jul 2009, Rio de Jaineiro, Brazil</w:t></w:r></w:p><w:p><w:pPr/><w:r><w:rPr/><w:t xml:space="preserve">Communication dans un congrès</w:t></w:r></w:p><w:p><w:pPr/><w:hyperlink r:id="rId52" w:history="1"><w:r><w:rPr><w:color w:val="#410a8c"/><w:u w:val="single"/></w:rPr><w:t xml:space="preserve">hal-05040969v1</w:t></w:r></w:hyperlink></w:p></w:tc></w:tr><w:tr><w:trPr/><w:tc><w:tcPr><w:noWrap/></w:tcPr><w:p><w:pPr><w:spacing w:after="200"/></w:pPr><w:hyperlink r:id="rId54" w:history="1"><w:r><w:rPr><w:color w:val="1e198e"/><w:b w:val="1"/><w:bCs w:val="1"/><w:u w:val="single"/></w:rPr><w:t xml:space="preserve">S&T Indicators for the EULARINET project</w:t></w:r></w:hyperlink></w:p><w:p><w:pPr/><w:hyperlink r:id="rId12" w:history="1"><w:r><w:rPr><w:color w:val="#410a8c"/><w:u w:val="single"/></w:rPr><w:t xml:space="preserve">Nathanaëlle Soler</w:t></w:r></w:hyperlink></w:p><w:p><w:pPr/><w:r><w:rPr><w:i w:val="1"/><w:iCs w:val="1"/></w:rPr><w:t xml:space="preserve">ILN-INCONET Coordinators Indicators Workshop</w:t></w:r><w:r><w:rPr/><w:t xml:space="preserve">, Ministerio de Ciencia de España, Oct 2009, Madrid, Spain</w:t></w:r></w:p><w:p><w:pPr/><w:r><w:rPr/><w:t xml:space="preserve">Communication dans un congrès</w:t></w:r></w:p><w:p><w:pPr/><w:hyperlink r:id="rId54" w:history="1"><w:r><w:rPr><w:color w:val="#410a8c"/><w:u w:val="single"/></w:rPr><w:t xml:space="preserve">hal-05040959v1</w:t></w:r></w:hyperlink></w:p></w:tc></w:tr><w:tr><w:trPr/><w:tc><w:tcPr><w:noWrap/></w:tcPr><w:p><w:pPr><w:spacing w:after="200"/></w:pPr><w:hyperlink r:id="rId55" w:history="1"><w:r><w:rPr><w:color w:val="1e198e"/><w:b w:val="1"/><w:bCs w:val="1"/><w:u w:val="single"/></w:rPr><w:t xml:space="preserve">Posição do programa Arcus na cooperação científica e universitária entre a União européia e a América latina</w:t></w:r></w:hyperlink></w:p><w:p><w:pPr/><w:hyperlink r:id="rId53" w:history="1"><w:r><w:rPr><w:color w:val="#410a8c"/><w:u w:val="single"/></w:rPr><w:t xml:space="preserve">Patrick Séchet</w:t></w:r></w:hyperlink><w:r><w:rPr/><w:t xml:space="preserve">,</w:t></w:r><w:hyperlink r:id="rId56" w:history="1"><w:r><w:rPr><w:color w:val="#410a8c"/><w:u w:val="single"/></w:rPr><w:t xml:space="preserve">Patrice Barré</w:t></w:r></w:hyperlink><w:r><w:rPr/><w:t xml:space="preserve">,</w:t></w:r><w:hyperlink r:id="rId57" w:history="1"><w:r><w:rPr><w:color w:val="#410a8c"/><w:u w:val="single"/></w:rPr><w:t xml:space="preserve">Miriam Cué Rio</w:t></w:r></w:hyperlink><w:r><w:rPr/><w:t xml:space="preserve">,</w:t></w:r><w:hyperlink r:id="rId58" w:history="1"><w:r><w:rPr><w:color w:val="#410a8c"/><w:u w:val="single"/></w:rPr><w:t xml:space="preserve">Olivier Giron</w:t></w:r></w:hyperlink><w:r><w:rPr/><w:t xml:space="preserve">,</w:t></w:r><w:hyperlink r:id="rId12" w:history="1"><w:r><w:rPr><w:color w:val="#410a8c"/><w:u w:val="single"/></w:rPr><w:t xml:space="preserve">Nathanaëlle Soler</w:t></w:r></w:hyperlink></w:p><w:p><w:pPr/><w:r><w:rPr><w:i w:val="1"/><w:iCs w:val="1"/></w:rPr><w:t xml:space="preserve">Seminário internacional Integração politica e econômica da América do Sul</w:t></w:r><w:r><w:rPr/><w:t xml:space="preserve">, Instituto de Estudos Avançadas de Universidade de São Paulo, Oct 2007, Sao Paulo, Brazil</w:t></w:r></w:p><w:p><w:pPr/><w:r><w:rPr/><w:t xml:space="preserve">Communication dans un congrès</w:t></w:r></w:p><w:p><w:pPr/><w:hyperlink r:id="rId55" w:history="1"><w:r><w:rPr><w:color w:val="#410a8c"/><w:u w:val="single"/></w:rPr><w:t xml:space="preserve">hal-05040981v1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Gendered Violence and Silence in the “Country of the unspoken”: reflections on Ethnographic Writing in New Caledonia</w:t></w:r></w:hyperlink></w:p><w:p><w:pPr/><w:hyperlink r:id="rId12" w:history="1"><w:r><w:rPr><w:color w:val="#410a8c"/><w:u w:val="single"/></w:rPr><w:t xml:space="preserve">Nathanaëlle Soler</w:t></w:r></w:hyperlink></w:p><w:p><w:pPr/><w:r><w:rPr/><w:t xml:space="preserve">2018</w:t></w:r></w:p><w:p><w:pPr/><w:r><w:rPr/><w:t xml:space="preserve">Article de blog scientifique</w:t></w:r></w:p><w:p><w:pPr/><w:hyperlink r:id="rId59" w:history="1"><w:r><w:rPr><w:color w:val="#410a8c"/><w:u w:val="single"/></w:rPr><w:t xml:space="preserve">hal-03789947v1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Inﬂuence of Both La Nina and Island Isolation During COVID-19 on the Epidemiology of Infectious Diseases in New-Caledonia</w:t></w:r></w:hyperlink></w:p><w:p><w:pPr/><w:hyperlink r:id="rId61" w:history="1"><w:r><w:rPr><w:color w:val="#410a8c"/><w:u w:val="single"/></w:rPr><w:t xml:space="preserve">Pierre-Henri Moury</w:t></w:r></w:hyperlink><w:r><w:rPr/><w:t xml:space="preserve">,</w:t></w:r><w:hyperlink r:id="rId62" w:history="1"><w:r><w:rPr><w:color w:val="#410a8c"/><w:u w:val="single"/></w:rPr><w:t xml:space="preserve">Ann-Claire Gourinat</w:t></w:r></w:hyperlink><w:r><w:rPr/><w:t xml:space="preserve">,</w:t></w:r><w:hyperlink r:id="rId63" w:history="1"><w:r><w:rPr><w:color w:val="#410a8c"/><w:u w:val="single"/></w:rPr><w:t xml:space="preserve">Maria Suveges</w:t></w:r></w:hyperlink><w:r><w:rPr/><w:t xml:space="preserve">,</w:t></w:r><w:hyperlink r:id="rId64" w:history="1"><w:r><w:rPr><w:color w:val="#410a8c"/><w:u w:val="single"/></w:rPr><w:t xml:space="preserve">Méryl Delrieu</w:t></w:r></w:hyperlink><w:r><w:rPr/><w:t xml:space="preserve">,</w:t></w:r><w:hyperlink r:id="rId65" w:history="1"><w:r><w:rPr><w:color w:val="#410a8c"/><w:u w:val="single"/></w:rPr><w:t xml:space="preserve">Myrielle Dupont-Rouzeyrol</w:t></w:r></w:hyperlink><w:r><w:rPr/><w:t xml:space="preserve">et al.</w:t></w:r></w:p><w:p><w:pPr/><w:r><w:rPr/><w:t xml:space="preserve">2026</w:t></w:r></w:p><w:p><w:pPr/><w:r><w:rPr/><w:t xml:space="preserve">Pré-publication, Document de travail</w:t></w:r></w:p><w:p><w:pPr/><w:hyperlink r:id="rId60" w:history="1"><w:r><w:rPr><w:color w:val="#410a8c"/><w:u w:val="single"/></w:rPr><w:t xml:space="preserve">hal-05585128v1</w:t></w:r></w:hyperlink></w:p></w:tc></w:tr><w:tr><w:trPr/><w:tc><w:tcPr><w:noWrap/></w:tcPr><w:p><w:pPr><w:spacing w:after="200"/></w:pPr><w:hyperlink r:id="rId66"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2019</w:t></w:r></w:p><w:p><w:pPr/><w:r><w:rPr/><w:t xml:space="preserve">Pré-publication, Document de travail</w:t></w:r></w:p><w:p><w:pPr/><w:hyperlink r:id="rId66" w:history="1"><w:r><w:rPr><w:color w:val="#410a8c"/><w:u w:val="single"/></w:rPr><w:t xml:space="preserve">hal-04562134v1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Anthropologie politique de la santé mentale à Lifou (Nouvelle-Calédonie)</w:t></w:r></w:hyperlink></w:p><w:p><w:pPr/><w:hyperlink r:id="rId12" w:history="1"><w:r><w:rPr><w:color w:val="#410a8c"/><w:u w:val="single"/></w:rPr><w:t xml:space="preserve">Nathanaëlle Soler</w:t></w:r></w:hyperlink></w:p><w:p><w:pPr/><w:r><w:rPr/><w:t xml:space="preserve">Sciences de l'Homme et Société. École des hautes études en sciences sociales (EHESS), 2019. Français. </w:t></w:r><w:hyperlink r:id="rId68" w:history="1"><w:r><w:rPr><w:color w:val="#410a8c"/><w:u w:val="single"/></w:rPr><w:t xml:space="preserve">⟨NNT : 2019EHES0174⟩</w:t></w:r></w:hyperlink></w:p><w:p><w:pPr/><w:r><w:rPr/><w:t xml:space="preserve">Thèse</w:t></w:r></w:p><w:p><w:pPr/><w:hyperlink r:id="rId67" w:history="1"><w:r><w:rPr><w:color w:val="#410a8c"/><w:u w:val="single"/></w:rPr><w:t xml:space="preserve">tel-04497115v1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E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aelle-soler" TargetMode="External"/><Relationship Id="rId8" Type="http://schemas.openxmlformats.org/officeDocument/2006/relationships/hyperlink" Target="https://orcid.org/0000-0002-1006-5858" TargetMode="External"/><Relationship Id="rId9" Type="http://schemas.openxmlformats.org/officeDocument/2006/relationships/hyperlink" Target="https://www.idref.fr/243012950" TargetMode="External"/><Relationship Id="rId10" Type="http://schemas.openxmlformats.org/officeDocument/2006/relationships/hyperlink" Target="https://viaf.org/viaf/1477159233948703370179" TargetMode="External"/><Relationship Id="rId11" Type="http://schemas.openxmlformats.org/officeDocument/2006/relationships/hyperlink" Target="https://hal.science/hal-05178345v1" TargetMode="External"/><Relationship Id="rId12" Type="http://schemas.openxmlformats.org/officeDocument/2006/relationships/hyperlink" Target="https://hal.science/search/index/?q=*&amp;authFullName_s=Nathana&#235;lle Soler" TargetMode="External"/><Relationship Id="rId13" Type="http://schemas.openxmlformats.org/officeDocument/2006/relationships/hyperlink" Target="https://dx.doi.org/10.1093/shm/hkaf021" TargetMode="External"/><Relationship Id="rId14" Type="http://schemas.openxmlformats.org/officeDocument/2006/relationships/hyperlink" Target="https://hal.science/hal-05267116v1" TargetMode="External"/><Relationship Id="rId15" Type="http://schemas.openxmlformats.org/officeDocument/2006/relationships/hyperlink" Target="https://dx.doi.org/10.4000/14pff" TargetMode="External"/><Relationship Id="rId16" Type="http://schemas.openxmlformats.org/officeDocument/2006/relationships/hyperlink" Target="https://hal.science/hal-04586894v1" TargetMode="External"/><Relationship Id="rId17" Type="http://schemas.openxmlformats.org/officeDocument/2006/relationships/hyperlink" Target="https://dx.doi.org/10.7202/1113161ar" TargetMode="External"/><Relationship Id="rId18" Type="http://schemas.openxmlformats.org/officeDocument/2006/relationships/hyperlink" Target="https://hal.science/hal-04652089v1" TargetMode="External"/><Relationship Id="rId19" Type="http://schemas.openxmlformats.org/officeDocument/2006/relationships/hyperlink" Target="https://hal.science/hal-04696307v1" TargetMode="External"/><Relationship Id="rId20" Type="http://schemas.openxmlformats.org/officeDocument/2006/relationships/hyperlink" Target="https://hal.science/search/index/?q=*&amp;authFullName_s=France Bailly" TargetMode="External"/><Relationship Id="rId21" Type="http://schemas.openxmlformats.org/officeDocument/2006/relationships/hyperlink" Target="https://hal.science/search/index/?q=*&amp;authFullName_s=Victor David" TargetMode="External"/><Relationship Id="rId22" Type="http://schemas.openxmlformats.org/officeDocument/2006/relationships/hyperlink" Target="https://hal.science/search/index/?q=*&amp;authFullName_s=Alexandre Ganachaud" TargetMode="External"/><Relationship Id="rId23" Type="http://schemas.openxmlformats.org/officeDocument/2006/relationships/hyperlink" Target="https://hal.science/search/index/?q=*&amp;authFullName_s=Fanny Houlbr&#232;que" TargetMode="External"/><Relationship Id="rId24" Type="http://schemas.openxmlformats.org/officeDocument/2006/relationships/hyperlink" Target="https://hal.science/search/index/?q=*&amp;authFullName_s=Sixtine Lehodey" TargetMode="External"/><Relationship Id="rId25" Type="http://schemas.openxmlformats.org/officeDocument/2006/relationships/hyperlink" Target="https://hal.science/hal-03789990v1" TargetMode="External"/><Relationship Id="rId26" Type="http://schemas.openxmlformats.org/officeDocument/2006/relationships/hyperlink" Target="https://dx.doi.org/10.4000/lhomme.30822" TargetMode="External"/><Relationship Id="rId27" Type="http://schemas.openxmlformats.org/officeDocument/2006/relationships/hyperlink" Target="https://hal.science/hal-03789950v1" TargetMode="External"/><Relationship Id="rId28" Type="http://schemas.openxmlformats.org/officeDocument/2006/relationships/hyperlink" Target="https://hal.science/hal-03789957v1" TargetMode="External"/><Relationship Id="rId29" Type="http://schemas.openxmlformats.org/officeDocument/2006/relationships/hyperlink" Target="https://hal.science/hal-03789953v1" TargetMode="External"/><Relationship Id="rId30" Type="http://schemas.openxmlformats.org/officeDocument/2006/relationships/hyperlink" Target="https://hal.science/hal-05000307v1" TargetMode="External"/><Relationship Id="rId31" Type="http://schemas.openxmlformats.org/officeDocument/2006/relationships/hyperlink" Target="https://hal.science/hal-05041073v1" TargetMode="External"/><Relationship Id="rId32" Type="http://schemas.openxmlformats.org/officeDocument/2006/relationships/hyperlink" Target="https://hal.science/hal-05041074v1" TargetMode="External"/><Relationship Id="rId33" Type="http://schemas.openxmlformats.org/officeDocument/2006/relationships/hyperlink" Target="https://hal.science/hal-03777265v1" TargetMode="External"/><Relationship Id="rId34" Type="http://schemas.openxmlformats.org/officeDocument/2006/relationships/hyperlink" Target="https://hal.science/hal-05041067v1" TargetMode="External"/><Relationship Id="rId35" Type="http://schemas.openxmlformats.org/officeDocument/2006/relationships/hyperlink" Target="https://hal.science/hal-03777269v1" TargetMode="External"/><Relationship Id="rId36" Type="http://schemas.openxmlformats.org/officeDocument/2006/relationships/hyperlink" Target="https://hal.science/hal-03777297v1" TargetMode="External"/><Relationship Id="rId37" Type="http://schemas.openxmlformats.org/officeDocument/2006/relationships/hyperlink" Target="https://hal.science/hal-03777258v1" TargetMode="External"/><Relationship Id="rId38" Type="http://schemas.openxmlformats.org/officeDocument/2006/relationships/hyperlink" Target="https://hal.science/hal-03790484v1" TargetMode="External"/><Relationship Id="rId39" Type="http://schemas.openxmlformats.org/officeDocument/2006/relationships/hyperlink" Target="https://hal.science/hal-03790490v1" TargetMode="External"/><Relationship Id="rId40" Type="http://schemas.openxmlformats.org/officeDocument/2006/relationships/hyperlink" Target="https://hal.science/search/index/?q=*&amp;authFullName_s=Carla Bertin" TargetMode="External"/><Relationship Id="rId41" Type="http://schemas.openxmlformats.org/officeDocument/2006/relationships/hyperlink" Target="https://hal.science/hal-03789939v1" TargetMode="External"/><Relationship Id="rId42" Type="http://schemas.openxmlformats.org/officeDocument/2006/relationships/hyperlink" Target="https://hal.science/hal-03777110v1" TargetMode="External"/><Relationship Id="rId43" Type="http://schemas.openxmlformats.org/officeDocument/2006/relationships/hyperlink" Target="https://hal.science/hal-03789940v1" TargetMode="External"/><Relationship Id="rId44" Type="http://schemas.openxmlformats.org/officeDocument/2006/relationships/hyperlink" Target="https://hal.science/hal-03790481v1" TargetMode="External"/><Relationship Id="rId45" Type="http://schemas.openxmlformats.org/officeDocument/2006/relationships/hyperlink" Target="https://hal.science/hal-03777252v1" TargetMode="External"/><Relationship Id="rId46" Type="http://schemas.openxmlformats.org/officeDocument/2006/relationships/hyperlink" Target="https://hal.science/hal-03777301v1" TargetMode="External"/><Relationship Id="rId47" Type="http://schemas.openxmlformats.org/officeDocument/2006/relationships/hyperlink" Target="https://hal.science/search/index/?q=*&amp;authFullName_s=Jieun Kim" TargetMode="External"/><Relationship Id="rId48" Type="http://schemas.openxmlformats.org/officeDocument/2006/relationships/hyperlink" Target="https://hal.science/search/index/?q=*&amp;authFullName_s=Sanga Stuber" TargetMode="External"/><Relationship Id="rId49" Type="http://schemas.openxmlformats.org/officeDocument/2006/relationships/hyperlink" Target="https://hal.science/hal-03777107v1" TargetMode="External"/><Relationship Id="rId50" Type="http://schemas.openxmlformats.org/officeDocument/2006/relationships/hyperlink" Target="https://hal.science/hal-03777106v1" TargetMode="External"/><Relationship Id="rId51" Type="http://schemas.openxmlformats.org/officeDocument/2006/relationships/hyperlink" Target="https://hal.science/hal-05040963v1" TargetMode="External"/><Relationship Id="rId52" Type="http://schemas.openxmlformats.org/officeDocument/2006/relationships/hyperlink" Target="https://hal.science/hal-05040969v1" TargetMode="External"/><Relationship Id="rId53" Type="http://schemas.openxmlformats.org/officeDocument/2006/relationships/hyperlink" Target="https://hal.science/search/index/?q=*&amp;authFullName_s=Patrick S&#233;chet" TargetMode="External"/><Relationship Id="rId54" Type="http://schemas.openxmlformats.org/officeDocument/2006/relationships/hyperlink" Target="https://hal.science/hal-05040959v1" TargetMode="External"/><Relationship Id="rId55" Type="http://schemas.openxmlformats.org/officeDocument/2006/relationships/hyperlink" Target="https://hal.science/hal-05040981v1" TargetMode="External"/><Relationship Id="rId56" Type="http://schemas.openxmlformats.org/officeDocument/2006/relationships/hyperlink" Target="https://hal.science/search/index/?q=*&amp;authFullName_s=Patrice Barr&#233;" TargetMode="External"/><Relationship Id="rId57" Type="http://schemas.openxmlformats.org/officeDocument/2006/relationships/hyperlink" Target="https://hal.science/search/index/?q=*&amp;authFullName_s=Miriam Cu&#233; Rio" TargetMode="External"/><Relationship Id="rId58" Type="http://schemas.openxmlformats.org/officeDocument/2006/relationships/hyperlink" Target="https://hal.science/search/index/?q=*&amp;authFullName_s=Olivier Giron" TargetMode="External"/><Relationship Id="rId59" Type="http://schemas.openxmlformats.org/officeDocument/2006/relationships/hyperlink" Target="https://hal.science/hal-03789947v1" TargetMode="External"/><Relationship Id="rId60" Type="http://schemas.openxmlformats.org/officeDocument/2006/relationships/hyperlink" Target="https://hal.science/hal-05585128v1" TargetMode="External"/><Relationship Id="rId61" Type="http://schemas.openxmlformats.org/officeDocument/2006/relationships/hyperlink" Target="https://hal.science/search/index/?q=*&amp;authFullName_s=Pierre-Henri Moury" TargetMode="External"/><Relationship Id="rId62" Type="http://schemas.openxmlformats.org/officeDocument/2006/relationships/hyperlink" Target="https://hal.science/search/index/?q=*&amp;authFullName_s=Ann-Claire Gourinat" TargetMode="External"/><Relationship Id="rId63" Type="http://schemas.openxmlformats.org/officeDocument/2006/relationships/hyperlink" Target="https://hal.science/search/index/?q=*&amp;authFullName_s=Maria Suveges" TargetMode="External"/><Relationship Id="rId64" Type="http://schemas.openxmlformats.org/officeDocument/2006/relationships/hyperlink" Target="https://hal.science/search/index/?q=*&amp;authFullName_s=M&#233;ryl Delrieu" TargetMode="External"/><Relationship Id="rId65" Type="http://schemas.openxmlformats.org/officeDocument/2006/relationships/hyperlink" Target="https://hal.science/search/index/?q=*&amp;authFullName_s=Myrielle Dupont-Rouzeyrol" TargetMode="External"/><Relationship Id="rId66" Type="http://schemas.openxmlformats.org/officeDocument/2006/relationships/hyperlink" Target="https://hal.science/hal-04562134v1" TargetMode="External"/><Relationship Id="rId67" Type="http://schemas.openxmlformats.org/officeDocument/2006/relationships/hyperlink" Target="https://hal.science/tel-04497115v1" TargetMode="External"/><Relationship Id="rId68" Type="http://schemas.openxmlformats.org/officeDocument/2006/relationships/hyperlink" Target="https://www.theses.fr/2019EHES0174"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Nathanaëlle Soler</dc:title>
  <dc:description>CV</dc:description>
  <dc:subject/>
  <cp:keywords/>
  <cp:category/>
  <cp:lastModifiedBy/>
  <dcterms:created xsi:type="dcterms:W3CDTF">2026-05-03T22:27:38+02:00</dcterms:created>
  <dcterms:modified xsi:type="dcterms:W3CDTF">2026-05-03T22:27:38+02:00</dcterms:modified>
</cp:coreProperties>
</file>

<file path=docProps/custom.xml><?xml version="1.0" encoding="utf-8"?>
<Properties xmlns="http://schemas.openxmlformats.org/officeDocument/2006/custom-properties" xmlns:vt="http://schemas.openxmlformats.org/officeDocument/2006/docPropsVTypes"/>
</file>