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Guerrier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1340-1610. Figures de la fortune dans la Renaissance européenne : entre hasard et Providence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pp.27-90, 2025, 978-2-2711-4455-3.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⟨10.4000/14b4n⟩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1340-1610. Figures of Fortune in the European Renaissance: Chance and Providence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Duprat; Fiona McIntosh- Varjabédian; Anne-Gaëlle Weber. </w:t>
            </w:r>
            <w:r>
              <w:rPr>
                <w:i w:val="1"/>
                <w:iCs w:val="1"/>
              </w:rPr>
              <w:t xml:space="preserve">Figures of Chance I. Chance in Literature and the Arts (16th–21st Centuries)</w:t>
            </w:r>
            <w:r>
              <w:rPr/>
              <w:t xml:space="preserve">, Routledge, pp.19-96, 2024, 978-1-032-35862-8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reconnaissance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Guiomar Hautcoeur Pérez-Espejo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Hasard et reconnaissance dans la littérature</w:t>
            </w:r>
            <w:r>
              <w:rPr/>
              <w:t xml:space="preserve">, Publications de l'ANR ALEA, 82 p.,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⟨10.58079/vwgy⟩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naturel : autour du &amp;quot;Discours de la servitude volontaire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Gerbier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internationales La Boétie</w:t>
            </w:r>
            <w:r>
              <w:rPr/>
              <w:t xml:space="preserve">, Nov 2013, Sarlat, France. 4, Classiques Garnier, 2014, Cahiers La Boétie, 978-2-8124-3569-0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coutume. Autour du Discours de la Servitude volontaire d’Étienne de La Boétie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Gerbier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internationales La Boétie</w:t>
            </w:r>
            <w:r>
              <w:rPr/>
              <w:t xml:space="preserve">, Nov 2008, Sarlat, France. 1, Classiques Garnier, 2012, Cahiers La Boétie, 978-2-8124-0509-9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séries de « rencontres » autour du Plutarque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2023, 14,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la Société internationale des amis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 (72), pp.214, 2021, Saveur du savoir - Mélanges Alain Legros, 9782406113560.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⟨10.15122/isbn.978-2-406-11356-0⟩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Éveils : études en l'honneur de Jean-Yves Pouilloux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Tournon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Fasseur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Jenny</w:t>
              </w:r>
            </w:hyperlink>
          </w:p>
          <w:p>
            <w:pPr/>
            <w:r>
              <w:rPr/>
              <w:t xml:space="preserve">Tournon; André and Fasseur; Valérie and Guerrier; Olivier and Jenny; Laurent. Classiques Garnier, 56, 2010, Études montaignistes, 978-2-8124-0129-9.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⟨10.15122/isbn.978-2-8124-4414-2⟩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morale 16e-18e siècle: de l'humaniste au philosophe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Vanoflen</w:t>
              </w:r>
            </w:hyperlink>
          </w:p>
          <w:p>
            <w:pPr/>
            <w:r>
              <w:rPr/>
              <w:t xml:space="preserve">A. Colin, 2001, 978-2-200-26149-8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hal-01411293v1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512v1" TargetMode="External"/><Relationship Id="rId8" Type="http://schemas.openxmlformats.org/officeDocument/2006/relationships/hyperlink" Target="https://hal.science/search/index/?q=*&amp;authFullName_s=Olivier Guerrier" TargetMode="External"/><Relationship Id="rId9" Type="http://schemas.openxmlformats.org/officeDocument/2006/relationships/hyperlink" Target="https://hal.science/search/index/?q=*&amp;authFullName_s=Florence Buttay" TargetMode="External"/><Relationship Id="rId10" Type="http://schemas.openxmlformats.org/officeDocument/2006/relationships/hyperlink" Target="https://hal.science/search/index/?q=*&amp;authFullName_s=Nicolas Correard" TargetMode="External"/><Relationship Id="rId11" Type="http://schemas.openxmlformats.org/officeDocument/2006/relationships/hyperlink" Target="https://hal.science/search/index/?q=*&amp;authFullName_s=Louise Dehondt" TargetMode="External"/><Relationship Id="rId12" Type="http://schemas.openxmlformats.org/officeDocument/2006/relationships/hyperlink" Target="https://hal.science/search/index/?q=*&amp;authFullName_s=Marie-Luce Demonet" TargetMode="External"/><Relationship Id="rId13" Type="http://schemas.openxmlformats.org/officeDocument/2006/relationships/hyperlink" Target="https://dx.doi.org/10.4000/14b4n" TargetMode="External"/><Relationship Id="rId14" Type="http://schemas.openxmlformats.org/officeDocument/2006/relationships/hyperlink" Target="https://hal.science/hal-05064492v1" TargetMode="External"/><Relationship Id="rId15" Type="http://schemas.openxmlformats.org/officeDocument/2006/relationships/hyperlink" Target="https://hal.science/search/index/?q=*&amp;authFullName_s=Enrica Zanin" TargetMode="External"/><Relationship Id="rId16" Type="http://schemas.openxmlformats.org/officeDocument/2006/relationships/hyperlink" Target="https://hal.science/search/index/?q=*&amp;authFullName_s=Alicia Viaud" TargetMode="External"/><Relationship Id="rId17" Type="http://schemas.openxmlformats.org/officeDocument/2006/relationships/hyperlink" Target="https://hal.science/search/index/?q=*&amp;authFullName_s=Alexandre Tarr&#234;te" TargetMode="External"/><Relationship Id="rId18" Type="http://schemas.openxmlformats.org/officeDocument/2006/relationships/hyperlink" Target="https://hal.science/hal-04511124v1" TargetMode="External"/><Relationship Id="rId19" Type="http://schemas.openxmlformats.org/officeDocument/2006/relationships/hyperlink" Target="https://hal.science/search/index/?q=*&amp;authFullName_s=Camille Esmein-Sarrazin" TargetMode="External"/><Relationship Id="rId20" Type="http://schemas.openxmlformats.org/officeDocument/2006/relationships/hyperlink" Target="https://hal.science/search/index/?q=*&amp;authFullName_s=Guiomar Hautcoeur P&#233;rez-Espejo" TargetMode="External"/><Relationship Id="rId21" Type="http://schemas.openxmlformats.org/officeDocument/2006/relationships/hyperlink" Target="https://dx.doi.org/10.58079/vwgy" TargetMode="External"/><Relationship Id="rId22" Type="http://schemas.openxmlformats.org/officeDocument/2006/relationships/hyperlink" Target="https://shs.hal.science/halshs-01177909v1" TargetMode="External"/><Relationship Id="rId23" Type="http://schemas.openxmlformats.org/officeDocument/2006/relationships/hyperlink" Target="https://hal.science/search/index/?q=*&amp;authFullName_s=Laurent Gerbier" TargetMode="External"/><Relationship Id="rId24" Type="http://schemas.openxmlformats.org/officeDocument/2006/relationships/hyperlink" Target="https://shs.hal.science/halshs-01177824v1" TargetMode="External"/><Relationship Id="rId25" Type="http://schemas.openxmlformats.org/officeDocument/2006/relationships/hyperlink" Target="https://hal.science/hal-04098902v1" TargetMode="External"/><Relationship Id="rId26" Type="http://schemas.openxmlformats.org/officeDocument/2006/relationships/hyperlink" Target="https://uphf.hal.science/hal-04461316v1" TargetMode="External"/><Relationship Id="rId27" Type="http://schemas.openxmlformats.org/officeDocument/2006/relationships/hyperlink" Target="https://hal.science/search/index/?q=*&amp;authFullName_s=Blandine Perona" TargetMode="External"/><Relationship Id="rId28" Type="http://schemas.openxmlformats.org/officeDocument/2006/relationships/hyperlink" Target="https://classiques-garnier.com/bulletin-de-la-societe-internationale-des-amis-de-montaigne-2020-2-n-72-saveur-du-savoir-melanges-alain-legros.html" TargetMode="External"/><Relationship Id="rId29" Type="http://schemas.openxmlformats.org/officeDocument/2006/relationships/hyperlink" Target="https://dx.doi.org/10.15122/isbn.978-2-406-11356-0" TargetMode="External"/><Relationship Id="rId30" Type="http://schemas.openxmlformats.org/officeDocument/2006/relationships/hyperlink" Target="https://univ-pau.hal.science/hal-02182239v1" TargetMode="External"/><Relationship Id="rId31" Type="http://schemas.openxmlformats.org/officeDocument/2006/relationships/hyperlink" Target="https://hal.science/search/index/?q=*&amp;authFullName_s=Andr&#233; Tournon" TargetMode="External"/><Relationship Id="rId32" Type="http://schemas.openxmlformats.org/officeDocument/2006/relationships/hyperlink" Target="https://hal.science/search/index/?q=*&amp;authFullName_s=Val&#233;rie Fasseur" TargetMode="External"/><Relationship Id="rId33" Type="http://schemas.openxmlformats.org/officeDocument/2006/relationships/hyperlink" Target="https://hal.science/search/index/?q=*&amp;authFullName_s=Laurent Jenny" TargetMode="External"/><Relationship Id="rId34" Type="http://schemas.openxmlformats.org/officeDocument/2006/relationships/hyperlink" Target="https://dx.doi.org/10.15122/isbn.978-2-8124-4414-2" TargetMode="External"/><Relationship Id="rId35" Type="http://schemas.openxmlformats.org/officeDocument/2006/relationships/hyperlink" Target="https://hal.parisnanterre.fr/hal-01411293v1" TargetMode="External"/><Relationship Id="rId36" Type="http://schemas.openxmlformats.org/officeDocument/2006/relationships/hyperlink" Target="https://hal.science/search/index/?q=*&amp;authFullName_s=Muriel Bourgeois" TargetMode="External"/><Relationship Id="rId37" Type="http://schemas.openxmlformats.org/officeDocument/2006/relationships/hyperlink" Target="https://hal.science/search/index/?q=*&amp;authFullName_s=Laurence Vanofle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Guerrier</dc:title>
  <dc:description>CV</dc:description>
  <dc:subject/>
  <cp:keywords/>
  <cp:category/>
  <cp:lastModifiedBy/>
  <dcterms:created xsi:type="dcterms:W3CDTF">2026-03-24T10:49:09+01:00</dcterms:created>
  <dcterms:modified xsi:type="dcterms:W3CDTF">2026-03-24T10:49:09+01:00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