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Boudes </w:t>
      </w:r>
      <w:r>
        <w:rPr>
          <w:color w:val="641e6e"/>
        </w:rPr>
        <w:t xml:space="preserve">Enseignant-ChercheurInstitut Agro Rennes AngersUMR CNRS Espaces et Sociétés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Traction animale agricole : un regard vers le passé pour préparer l’avenir</w:t>
              </w:r>
            </w:hyperlink>
          </w:p>
          <w:p>
            <w:pPr/>
            <w:hyperlink r:id="rId8" w:history="1">
              <w:r>
                <w:rPr>
                  <w:color w:val="#410a8c"/>
                  <w:u w:val="single"/>
                </w:rPr>
                <w:t xml:space="preserve">Maurice Miara</w:t>
              </w:r>
            </w:hyperlink>
            <w:r>
              <w:rPr/>
              <w:t xml:space="preserve">,</w:t>
            </w:r>
            <w:hyperlink r:id="rId9" w:history="1">
              <w:r>
                <w:rPr>
                  <w:color w:val="#410a8c"/>
                  <w:u w:val="single"/>
                </w:rPr>
                <w:t xml:space="preserve">Mohamed Gafsi</w:t>
              </w:r>
            </w:hyperlink>
            <w:r>
              <w:rPr/>
              <w:t xml:space="preserve">,</w:t>
            </w:r>
            <w:hyperlink r:id="rId10" w:history="1">
              <w:r>
                <w:rPr>
                  <w:color w:val="#410a8c"/>
                  <w:u w:val="single"/>
                </w:rPr>
                <w:t xml:space="preserve">Philippe Boudes</w:t>
              </w:r>
            </w:hyperlink>
          </w:p>
          <w:p>
            <w:pPr/>
            <w:r>
              <w:rPr>
                <w:i w:val="1"/>
                <w:iCs w:val="1"/>
              </w:rPr>
              <w:t xml:space="preserve">e-Phaïstos</w:t>
            </w:r>
            <w:r>
              <w:rPr/>
              <w:t xml:space="preserve">, 2025, XIII (1), </w:t>
            </w:r>
            <w:hyperlink r:id="rId11" w:history="1">
              <w:r>
                <w:rPr>
                  <w:color w:val="#410a8c"/>
                  <w:u w:val="single"/>
                </w:rPr>
                <w:t xml:space="preserve">⟨10.4000/13vlz⟩</w:t>
              </w:r>
            </w:hyperlink>
          </w:p>
          <w:p>
            <w:pPr/>
            <w:r>
              <w:rPr/>
              <w:t xml:space="preserve">Article dans une revue</w:t>
            </w:r>
          </w:p>
          <w:p>
            <w:pPr/>
            <w:hyperlink r:id="rId7" w:history="1">
              <w:r>
                <w:rPr>
                  <w:color w:val="#410a8c"/>
                  <w:u w:val="single"/>
                </w:rPr>
                <w:t xml:space="preserve">hal-05108332v1</w:t>
              </w:r>
            </w:hyperlink>
          </w:p>
        </w:tc>
      </w:tr>
      <w:tr>
        <w:trPr/>
        <w:tc>
          <w:tcPr>
            <w:noWrap/>
          </w:tcPr>
          <w:p>
            <w:pPr>
              <w:spacing w:after="200"/>
            </w:pPr>
            <w:hyperlink r:id="rId12" w:history="1">
              <w:r>
                <w:rPr>
                  <w:color w:val="1e198e"/>
                  <w:b w:val="1"/>
                  <w:bCs w:val="1"/>
                  <w:u w:val="single"/>
                </w:rPr>
                <w:t xml:space="preserve">In Tune With the Times? When Neo‐Peasants Choose Animal Traction to be Part of a More Sustainable Production Model</w:t>
              </w:r>
            </w:hyperlink>
          </w:p>
          <w:p>
            <w:pPr/>
            <w:hyperlink r:id="rId8" w:history="1">
              <w:r>
                <w:rPr>
                  <w:color w:val="#410a8c"/>
                  <w:u w:val="single"/>
                </w:rPr>
                <w:t xml:space="preserve">Maurice Miara</w:t>
              </w:r>
            </w:hyperlink>
            <w:r>
              <w:rPr/>
              <w:t xml:space="preserve">,</w:t>
            </w:r>
            <w:hyperlink r:id="rId10" w:history="1">
              <w:r>
                <w:rPr>
                  <w:color w:val="#410a8c"/>
                  <w:u w:val="single"/>
                </w:rPr>
                <w:t xml:space="preserve">Philippe Boudes</w:t>
              </w:r>
            </w:hyperlink>
            <w:r>
              <w:rPr/>
              <w:t xml:space="preserve">,</w:t>
            </w:r>
            <w:hyperlink r:id="rId9" w:history="1">
              <w:r>
                <w:rPr>
                  <w:color w:val="#410a8c"/>
                  <w:u w:val="single"/>
                </w:rPr>
                <w:t xml:space="preserve">Mohamed Gafsi</w:t>
              </w:r>
            </w:hyperlink>
            <w:r>
              <w:rPr/>
              <w:t xml:space="preserve">,</w:t>
            </w:r>
            <w:hyperlink r:id="rId13" w:history="1">
              <w:r>
                <w:rPr>
                  <w:color w:val="#410a8c"/>
                  <w:u w:val="single"/>
                </w:rPr>
                <w:t xml:space="preserve">Thierry Rabier</w:t>
              </w:r>
            </w:hyperlink>
          </w:p>
          <w:p>
            <w:pPr/>
            <w:r>
              <w:rPr>
                <w:i w:val="1"/>
                <w:iCs w:val="1"/>
              </w:rPr>
              <w:t xml:space="preserve">Sociologia Ruralis</w:t>
            </w:r>
            <w:r>
              <w:rPr/>
              <w:t xml:space="preserve">, 2025, 65, </w:t>
            </w:r>
            <w:hyperlink r:id="rId14" w:history="1">
              <w:r>
                <w:rPr>
                  <w:color w:val="#410a8c"/>
                  <w:u w:val="single"/>
                </w:rPr>
                <w:t xml:space="preserve">⟨10.1111/soru.12503⟩</w:t>
              </w:r>
            </w:hyperlink>
          </w:p>
          <w:p>
            <w:pPr/>
            <w:r>
              <w:rPr/>
              <w:t xml:space="preserve">Article dans une revue</w:t>
            </w:r>
          </w:p>
          <w:p>
            <w:pPr/>
            <w:hyperlink r:id="rId12" w:history="1">
              <w:r>
                <w:rPr>
                  <w:color w:val="#410a8c"/>
                  <w:u w:val="single"/>
                </w:rPr>
                <w:t xml:space="preserve">hal-04879798v1</w:t>
              </w:r>
            </w:hyperlink>
          </w:p>
        </w:tc>
      </w:tr>
      <w:tr>
        <w:trPr/>
        <w:tc>
          <w:tcPr>
            <w:noWrap/>
          </w:tcPr>
          <w:p>
            <w:pPr>
              <w:spacing w:after="200"/>
            </w:pPr>
            <w:hyperlink r:id="rId15" w:history="1">
              <w:r>
                <w:rPr>
                  <w:color w:val="1e198e"/>
                  <w:b w:val="1"/>
                  <w:bCs w:val="1"/>
                  <w:u w:val="single"/>
                </w:rPr>
                <w:t xml:space="preserve">Intransigeants ou réticents ? La polarisation des étudiants agronomes face à la transition écologique</w:t>
              </w:r>
            </w:hyperlink>
          </w:p>
          <w:p>
            <w:pPr/>
            <w:hyperlink r:id="rId10" w:history="1">
              <w:r>
                <w:rPr>
                  <w:color w:val="#410a8c"/>
                  <w:u w:val="single"/>
                </w:rPr>
                <w:t xml:space="preserve">Philippe Boudes</w:t>
              </w:r>
            </w:hyperlink>
            <w:r>
              <w:rPr/>
              <w:t xml:space="preserve">,</w:t>
            </w:r>
            <w:hyperlink r:id="rId16" w:history="1">
              <w:r>
                <w:rPr>
                  <w:color w:val="#410a8c"/>
                  <w:u w:val="single"/>
                </w:rPr>
                <w:t xml:space="preserve">Line Rondard</w:t>
              </w:r>
            </w:hyperlink>
            <w:r>
              <w:rPr/>
              <w:t xml:space="preserve">,</w:t>
            </w:r>
            <w:hyperlink r:id="rId17" w:history="1">
              <w:r>
                <w:rPr>
                  <w:color w:val="#410a8c"/>
                  <w:u w:val="single"/>
                </w:rPr>
                <w:t xml:space="preserve">Cyprien Tasset</w:t>
              </w:r>
            </w:hyperlink>
          </w:p>
          <w:p>
            <w:pPr/>
            <w:r>
              <w:rPr>
                <w:i w:val="1"/>
                <w:iCs w:val="1"/>
              </w:rPr>
              <w:t xml:space="preserve">Norois. Environnement, aménagement, société</w:t>
            </w:r>
            <w:r>
              <w:rPr/>
              <w:t xml:space="preserve">, 2024, 2024/2 (271), pp.67 - 82. </w:t>
            </w:r>
            <w:hyperlink r:id="rId18" w:history="1">
              <w:r>
                <w:rPr>
                  <w:color w:val="#410a8c"/>
                  <w:u w:val="single"/>
                </w:rPr>
                <w:t xml:space="preserve">⟨10.4000/11w0x⟩</w:t>
              </w:r>
            </w:hyperlink>
          </w:p>
          <w:p>
            <w:pPr/>
            <w:r>
              <w:rPr/>
              <w:t xml:space="preserve">Article dans une revue</w:t>
            </w:r>
          </w:p>
          <w:p>
            <w:pPr/>
            <w:hyperlink r:id="rId15" w:history="1">
              <w:r>
                <w:rPr>
                  <w:color w:val="#410a8c"/>
                  <w:u w:val="single"/>
                </w:rPr>
                <w:t xml:space="preserve">hal-04630985v1</w:t>
              </w:r>
            </w:hyperlink>
          </w:p>
        </w:tc>
      </w:tr>
      <w:tr>
        <w:trPr/>
        <w:tc>
          <w:tcPr>
            <w:noWrap/>
          </w:tcPr>
          <w:p>
            <w:pPr>
              <w:spacing w:after="200"/>
            </w:pPr>
            <w:hyperlink r:id="rId19" w:history="1">
              <w:r>
                <w:rPr>
                  <w:color w:val="1e198e"/>
                  <w:b w:val="1"/>
                  <w:bCs w:val="1"/>
                  <w:u w:val="single"/>
                </w:rPr>
                <w:t xml:space="preserve">La traction animale agricole en France : caractérisation de la pratique et de ses utilisateurs</w:t>
              </w:r>
            </w:hyperlink>
          </w:p>
          <w:p>
            <w:pPr/>
            <w:hyperlink r:id="rId8" w:history="1">
              <w:r>
                <w:rPr>
                  <w:color w:val="#410a8c"/>
                  <w:u w:val="single"/>
                </w:rPr>
                <w:t xml:space="preserve">Maurice Miara</w:t>
              </w:r>
            </w:hyperlink>
            <w:r>
              <w:rPr/>
              <w:t xml:space="preserve">,</w:t>
            </w:r>
            <w:hyperlink r:id="rId10" w:history="1">
              <w:r>
                <w:rPr>
                  <w:color w:val="#410a8c"/>
                  <w:u w:val="single"/>
                </w:rPr>
                <w:t xml:space="preserve">Philippe Boudes</w:t>
              </w:r>
            </w:hyperlink>
            <w:r>
              <w:rPr/>
              <w:t xml:space="preserve">,</w:t>
            </w:r>
            <w:hyperlink r:id="rId20" w:history="1">
              <w:r>
                <w:rPr>
                  <w:color w:val="#410a8c"/>
                  <w:u w:val="single"/>
                </w:rPr>
                <w:t xml:space="preserve">T. Rabier</w:t>
              </w:r>
            </w:hyperlink>
            <w:r>
              <w:rPr/>
              <w:t xml:space="preserve">,</w:t>
            </w:r>
            <w:hyperlink r:id="rId9" w:history="1">
              <w:r>
                <w:rPr>
                  <w:color w:val="#410a8c"/>
                  <w:u w:val="single"/>
                </w:rPr>
                <w:t xml:space="preserve">Mohamed Gafsi</w:t>
              </w:r>
            </w:hyperlink>
          </w:p>
          <w:p>
            <w:pPr/>
            <w:r>
              <w:rPr>
                <w:i w:val="1"/>
                <w:iCs w:val="1"/>
              </w:rPr>
              <w:t xml:space="preserve">Animal. Science proceedings</w:t>
            </w:r>
            <w:r>
              <w:rPr/>
              <w:t xml:space="preserve">, 2024, Journées Sciences et innovations équines, 15 (2), pp.178-179. </w:t>
            </w:r>
            <w:hyperlink r:id="rId21" w:history="1">
              <w:r>
                <w:rPr>
                  <w:color w:val="#410a8c"/>
                  <w:u w:val="single"/>
                </w:rPr>
                <w:t xml:space="preserve">⟨10.1016/j.anscip.2024.01.004⟩</w:t>
              </w:r>
            </w:hyperlink>
          </w:p>
          <w:p>
            <w:pPr/>
            <w:r>
              <w:rPr/>
              <w:t xml:space="preserve">Article dans une revue</w:t>
            </w:r>
          </w:p>
          <w:p>
            <w:pPr/>
            <w:hyperlink r:id="rId19" w:history="1">
              <w:r>
                <w:rPr>
                  <w:color w:val="#410a8c"/>
                  <w:u w:val="single"/>
                </w:rPr>
                <w:t xml:space="preserve">hal-04549475v1</w:t>
              </w:r>
            </w:hyperlink>
          </w:p>
        </w:tc>
      </w:tr>
      <w:tr>
        <w:trPr/>
        <w:tc>
          <w:tcPr>
            <w:noWrap/>
          </w:tcPr>
          <w:p>
            <w:pPr>
              <w:spacing w:after="200"/>
            </w:pPr>
            <w:hyperlink r:id="rId22" w:history="1">
              <w:r>
                <w:rPr>
                  <w:color w:val="1e198e"/>
                  <w:b w:val="1"/>
                  <w:bCs w:val="1"/>
                  <w:u w:val="single"/>
                </w:rPr>
                <w:t xml:space="preserve">Animal traction in developed countries: The reappropriation of a past practice through agroecological transition</w:t>
              </w:r>
            </w:hyperlink>
          </w:p>
          <w:p>
            <w:pPr/>
            <w:hyperlink r:id="rId8" w:history="1">
              <w:r>
                <w:rPr>
                  <w:color w:val="#410a8c"/>
                  <w:u w:val="single"/>
                </w:rPr>
                <w:t xml:space="preserve">Maurice Miara</w:t>
              </w:r>
            </w:hyperlink>
            <w:r>
              <w:rPr/>
              <w:t xml:space="preserve">,</w:t>
            </w:r>
            <w:hyperlink r:id="rId10" w:history="1">
              <w:r>
                <w:rPr>
                  <w:color w:val="#410a8c"/>
                  <w:u w:val="single"/>
                </w:rPr>
                <w:t xml:space="preserve">Philippe Boudes</w:t>
              </w:r>
            </w:hyperlink>
            <w:r>
              <w:rPr/>
              <w:t xml:space="preserve">,</w:t>
            </w:r>
            <w:hyperlink r:id="rId13" w:history="1">
              <w:r>
                <w:rPr>
                  <w:color w:val="#410a8c"/>
                  <w:u w:val="single"/>
                </w:rPr>
                <w:t xml:space="preserve">Thierry Rabier</w:t>
              </w:r>
            </w:hyperlink>
            <w:r>
              <w:rPr/>
              <w:t xml:space="preserve">,</w:t>
            </w:r>
            <w:hyperlink r:id="rId9" w:history="1">
              <w:r>
                <w:rPr>
                  <w:color w:val="#410a8c"/>
                  <w:u w:val="single"/>
                </w:rPr>
                <w:t xml:space="preserve">Mohamed Gafsi</w:t>
              </w:r>
            </w:hyperlink>
          </w:p>
          <w:p>
            <w:pPr/>
            <w:r>
              <w:rPr>
                <w:i w:val="1"/>
                <w:iCs w:val="1"/>
              </w:rPr>
              <w:t xml:space="preserve">Journal of Rural Studies</w:t>
            </w:r>
            <w:r>
              <w:rPr/>
              <w:t xml:space="preserve">, 2023, 103, pp.103124. </w:t>
            </w:r>
            <w:hyperlink r:id="rId23" w:history="1">
              <w:r>
                <w:rPr>
                  <w:color w:val="#410a8c"/>
                  <w:u w:val="single"/>
                </w:rPr>
                <w:t xml:space="preserve">⟨10.1016/j.jrurstud.2023.103124⟩</w:t>
              </w:r>
            </w:hyperlink>
          </w:p>
          <w:p>
            <w:pPr/>
            <w:r>
              <w:rPr/>
              <w:t xml:space="preserve">Article dans une revue</w:t>
            </w:r>
            <w:r>
              <w:rPr/>
              <w:t xml:space="preserve"> (article de synthèse)</w:t>
            </w:r>
          </w:p>
          <w:p>
            <w:pPr/>
            <w:hyperlink r:id="rId22" w:history="1">
              <w:r>
                <w:rPr>
                  <w:color w:val="#410a8c"/>
                  <w:u w:val="single"/>
                </w:rPr>
                <w:t xml:space="preserve">halshs-04401449v1</w:t>
              </w:r>
            </w:hyperlink>
          </w:p>
        </w:tc>
      </w:tr>
      <w:tr>
        <w:trPr/>
        <w:tc>
          <w:tcPr>
            <w:noWrap/>
          </w:tcPr>
          <w:p>
            <w:pPr>
              <w:spacing w:after="200"/>
            </w:pPr>
            <w:hyperlink r:id="rId24" w:history="1">
              <w:r>
                <w:rPr>
                  <w:color w:val="1e198e"/>
                  <w:b w:val="1"/>
                  <w:bCs w:val="1"/>
                  <w:u w:val="single"/>
                </w:rPr>
                <w:t xml:space="preserve">Farmers’ Perceptions as a Driver of Agricultural Practices: Understanding Soil Fertility Management Practices in Cocoa Agroforestry Systems in Cameroon</w:t>
              </w:r>
            </w:hyperlink>
          </w:p>
          <w:p>
            <w:pPr/>
            <w:hyperlink r:id="rId25" w:history="1">
              <w:r>
                <w:rPr>
                  <w:color w:val="#410a8c"/>
                  <w:u w:val="single"/>
                </w:rPr>
                <w:t xml:space="preserve">Urcil P Kenfack Essougong</w:t>
              </w:r>
            </w:hyperlink>
            <w:r>
              <w:rPr/>
              <w:t xml:space="preserve">,</w:t>
            </w:r>
            <w:hyperlink r:id="rId26" w:history="1">
              <w:r>
                <w:rPr>
                  <w:color w:val="#410a8c"/>
                  <w:u w:val="single"/>
                </w:rPr>
                <w:t xml:space="preserve">Maja Slingerland</w:t>
              </w:r>
            </w:hyperlink>
            <w:r>
              <w:rPr/>
              <w:t xml:space="preserve">,</w:t>
            </w:r>
            <w:hyperlink r:id="rId27" w:history="1">
              <w:r>
                <w:rPr>
                  <w:color w:val="#410a8c"/>
                  <w:u w:val="single"/>
                </w:rPr>
                <w:t xml:space="preserve">Syndhia Mathé</w:t>
              </w:r>
            </w:hyperlink>
            <w:r>
              <w:rPr/>
              <w:t xml:space="preserve">,</w:t>
            </w:r>
            <w:hyperlink r:id="rId28" w:history="1">
              <w:r>
                <w:rPr>
                  <w:color w:val="#410a8c"/>
                  <w:u w:val="single"/>
                </w:rPr>
                <w:t xml:space="preserve">Wouter Vanhove</w:t>
              </w:r>
            </w:hyperlink>
            <w:r>
              <w:rPr/>
              <w:t xml:space="preserve">,</w:t>
            </w:r>
            <w:hyperlink r:id="rId29" w:history="1">
              <w:r>
                <w:rPr>
                  <w:color w:val="#410a8c"/>
                  <w:u w:val="single"/>
                </w:rPr>
                <w:t xml:space="preserve">Precillia I Tata Ngome</w:t>
              </w:r>
            </w:hyperlink>
            <w:r>
              <w:rPr/>
              <w:t xml:space="preserve">et al.</w:t>
            </w:r>
          </w:p>
          <w:p>
            <w:pPr/>
            <w:r>
              <w:rPr>
                <w:i w:val="1"/>
                <w:iCs w:val="1"/>
              </w:rPr>
              <w:t xml:space="preserve">Human Ecology</w:t>
            </w:r>
            <w:r>
              <w:rPr/>
              <w:t xml:space="preserve">, 2020, 48 (6), pp.709 - 720. </w:t>
            </w:r>
            <w:hyperlink r:id="rId30" w:history="1">
              <w:r>
                <w:rPr>
                  <w:color w:val="#410a8c"/>
                  <w:u w:val="single"/>
                </w:rPr>
                <w:t xml:space="preserve">⟨10.1007/s10745-020-00190-0⟩</w:t>
              </w:r>
            </w:hyperlink>
          </w:p>
          <w:p>
            <w:pPr/>
            <w:r>
              <w:rPr/>
              <w:t xml:space="preserve">Article dans une revue</w:t>
            </w:r>
          </w:p>
          <w:p>
            <w:pPr/>
            <w:hyperlink r:id="rId24" w:history="1">
              <w:r>
                <w:rPr>
                  <w:color w:val="#410a8c"/>
                  <w:u w:val="single"/>
                </w:rPr>
                <w:t xml:space="preserve">hal-03136338v1</w:t>
              </w:r>
            </w:hyperlink>
          </w:p>
        </w:tc>
      </w:tr>
      <w:tr>
        <w:trPr/>
        <w:tc>
          <w:tcPr>
            <w:noWrap/>
          </w:tcPr>
          <w:p>
            <w:pPr>
              <w:spacing w:after="200"/>
            </w:pPr>
            <w:hyperlink r:id="rId31" w:history="1">
              <w:r>
                <w:rPr>
                  <w:color w:val="1e198e"/>
                  <w:b w:val="1"/>
                  <w:bCs w:val="1"/>
                  <w:u w:val="single"/>
                </w:rPr>
                <w:t xml:space="preserve">Landscape complexity perception and representation in a wine-growing region with the designation of origin in the Loire Valley (France): a cultural ecosystem service?</w:t>
              </w:r>
            </w:hyperlink>
          </w:p>
          <w:p>
            <w:pPr/>
            <w:hyperlink r:id="rId32" w:history="1">
              <w:r>
                <w:rPr>
                  <w:color w:val="#410a8c"/>
                  <w:u w:val="single"/>
                </w:rPr>
                <w:t xml:space="preserve">Morgane Hervé</w:t>
              </w:r>
            </w:hyperlink>
            <w:r>
              <w:rPr/>
              <w:t xml:space="preserve">,</w:t>
            </w:r>
            <w:hyperlink r:id="rId10" w:history="1">
              <w:r>
                <w:rPr>
                  <w:color w:val="#410a8c"/>
                  <w:u w:val="single"/>
                </w:rPr>
                <w:t xml:space="preserve">Philippe Boudes</w:t>
              </w:r>
            </w:hyperlink>
            <w:r>
              <w:rPr/>
              <w:t xml:space="preserve">,</w:t>
            </w:r>
            <w:hyperlink r:id="rId33" w:history="1">
              <w:r>
                <w:rPr>
                  <w:color w:val="#410a8c"/>
                  <w:u w:val="single"/>
                </w:rPr>
                <w:t xml:space="preserve">Caroline Cieslik</w:t>
              </w:r>
            </w:hyperlink>
            <w:r>
              <w:rPr/>
              <w:t xml:space="preserve">,</w:t>
            </w:r>
            <w:hyperlink r:id="rId34" w:history="1">
              <w:r>
                <w:rPr>
                  <w:color w:val="#410a8c"/>
                  <w:u w:val="single"/>
                </w:rPr>
                <w:t xml:space="preserve">David Montembault</w:t>
              </w:r>
            </w:hyperlink>
            <w:r>
              <w:rPr/>
              <w:t xml:space="preserve">,</w:t>
            </w:r>
            <w:hyperlink r:id="rId35" w:history="1">
              <w:r>
                <w:rPr>
                  <w:color w:val="#410a8c"/>
                  <w:u w:val="single"/>
                </w:rPr>
                <w:t xml:space="preserve">Vincent Jung</w:t>
              </w:r>
            </w:hyperlink>
            <w:r>
              <w:rPr/>
              <w:t xml:space="preserve">et al.</w:t>
            </w:r>
          </w:p>
          <w:p>
            <w:pPr/>
            <w:r>
              <w:rPr>
                <w:i w:val="1"/>
                <w:iCs w:val="1"/>
              </w:rPr>
              <w:t xml:space="preserve">Renewable Agriculture and Food Systems</w:t>
            </w:r>
            <w:r>
              <w:rPr/>
              <w:t xml:space="preserve">, 2020, 35 (1), pp.77-89. </w:t>
            </w:r>
            <w:hyperlink r:id="rId36" w:history="1">
              <w:r>
                <w:rPr>
                  <w:color w:val="#410a8c"/>
                  <w:u w:val="single"/>
                </w:rPr>
                <w:t xml:space="preserve">⟨10.1017/S1742170518000273⟩</w:t>
              </w:r>
            </w:hyperlink>
          </w:p>
          <w:p>
            <w:pPr/>
            <w:r>
              <w:rPr/>
              <w:t xml:space="preserve">Article dans une revue</w:t>
            </w:r>
          </w:p>
          <w:p>
            <w:pPr/>
            <w:hyperlink r:id="rId31" w:history="1">
              <w:r>
                <w:rPr>
                  <w:color w:val="#410a8c"/>
                  <w:u w:val="single"/>
                </w:rPr>
                <w:t xml:space="preserve">hal-01845484v1</w:t>
              </w:r>
            </w:hyperlink>
          </w:p>
        </w:tc>
      </w:tr>
      <w:tr>
        <w:trPr/>
        <w:tc>
          <w:tcPr>
            <w:noWrap/>
          </w:tcPr>
          <w:p>
            <w:pPr>
              <w:spacing w:after="200"/>
            </w:pPr>
            <w:hyperlink r:id="rId37" w:history="1">
              <w:r>
                <w:rPr>
                  <w:color w:val="1e198e"/>
                  <w:b w:val="1"/>
                  <w:bCs w:val="1"/>
                  <w:u w:val="single"/>
                </w:rPr>
                <w:t xml:space="preserve">The hydromorphological restoration of rivers or the difficult articulation of environmental and territorial references</w:t>
              </w:r>
            </w:hyperlink>
          </w:p>
          <w:p>
            <w:pPr/>
            <w:hyperlink r:id="rId38" w:history="1">
              <w:r>
                <w:rPr>
                  <w:color w:val="#410a8c"/>
                  <w:u w:val="single"/>
                </w:rPr>
                <w:t xml:space="preserve">Virginie Anquetil</w:t>
              </w:r>
            </w:hyperlink>
            <w:r>
              <w:rPr/>
              <w:t xml:space="preserve">,</w:t>
            </w:r>
            <w:hyperlink r:id="rId39" w:history="1">
              <w:r>
                <w:rPr>
                  <w:color w:val="#410a8c"/>
                  <w:u w:val="single"/>
                </w:rPr>
                <w:t xml:space="preserve">Elsa Koerner</w:t>
              </w:r>
            </w:hyperlink>
            <w:r>
              <w:rPr/>
              <w:t xml:space="preserve">,</w:t>
            </w:r>
            <w:hyperlink r:id="rId10" w:history="1">
              <w:r>
                <w:rPr>
                  <w:color w:val="#410a8c"/>
                  <w:u w:val="single"/>
                </w:rPr>
                <w:t xml:space="preserve">Philippe Boudes</w:t>
              </w:r>
            </w:hyperlink>
          </w:p>
          <w:p>
            <w:pPr/>
            <w:r>
              <w:rPr>
                <w:i w:val="1"/>
                <w:iCs w:val="1"/>
              </w:rPr>
              <w:t xml:space="preserve">Géocarrefour - Revue de géographie de Lyon</w:t>
            </w:r>
            <w:r>
              <w:rPr/>
              <w:t xml:space="preserve">, 2018, 92 (92), </w:t>
            </w:r>
            <w:hyperlink r:id="rId40" w:history="1">
              <w:r>
                <w:rPr>
                  <w:color w:val="#410a8c"/>
                  <w:u w:val="single"/>
                </w:rPr>
                <w:t xml:space="preserve">⟨10.4000/geocarrefour.10540⟩</w:t>
              </w:r>
            </w:hyperlink>
          </w:p>
          <w:p>
            <w:pPr/>
            <w:r>
              <w:rPr/>
              <w:t xml:space="preserve">Article dans une revue</w:t>
            </w:r>
          </w:p>
          <w:p>
            <w:pPr/>
            <w:hyperlink r:id="rId37" w:history="1">
              <w:r>
                <w:rPr>
                  <w:color w:val="#410a8c"/>
                  <w:u w:val="single"/>
                </w:rPr>
                <w:t xml:space="preserve">halshs-01899887v1</w:t>
              </w:r>
            </w:hyperlink>
          </w:p>
        </w:tc>
      </w:tr>
      <w:tr>
        <w:trPr/>
        <w:tc>
          <w:tcPr>
            <w:noWrap/>
          </w:tcPr>
          <w:p>
            <w:pPr>
              <w:spacing w:after="200"/>
            </w:pPr>
            <w:hyperlink r:id="rId41" w:history="1">
              <w:r>
                <w:rPr>
                  <w:color w:val="1e198e"/>
                  <w:b w:val="1"/>
                  <w:bCs w:val="1"/>
                  <w:u w:val="single"/>
                </w:rPr>
                <w:t xml:space="preserve">Changement social et écologie : où en est la modernisation écologique ?</w:t>
              </w:r>
            </w:hyperlink>
          </w:p>
          <w:p>
            <w:pPr/>
            <w:hyperlink r:id="rId10" w:history="1">
              <w:r>
                <w:rPr>
                  <w:color w:val="#410a8c"/>
                  <w:u w:val="single"/>
                </w:rPr>
                <w:t xml:space="preserve">Philippe Boudes</w:t>
              </w:r>
            </w:hyperlink>
          </w:p>
          <w:p>
            <w:pPr/>
            <w:r>
              <w:rPr>
                <w:i w:val="1"/>
                <w:iCs w:val="1"/>
              </w:rPr>
              <w:t xml:space="preserve">Socio-logos</w:t>
            </w:r>
            <w:r>
              <w:rPr/>
              <w:t xml:space="preserve">, 2017, Décloisonner l'environnement, 12</w:t>
            </w:r>
          </w:p>
          <w:p>
            <w:pPr/>
            <w:r>
              <w:rPr/>
              <w:t xml:space="preserve">Article dans une revue</w:t>
            </w:r>
          </w:p>
          <w:p>
            <w:pPr/>
            <w:hyperlink r:id="rId41" w:history="1">
              <w:r>
                <w:rPr>
                  <w:color w:val="#410a8c"/>
                  <w:u w:val="single"/>
                </w:rPr>
                <w:t xml:space="preserve">halshs-01638788v1</w:t>
              </w:r>
            </w:hyperlink>
          </w:p>
        </w:tc>
      </w:tr>
      <w:tr>
        <w:trPr/>
        <w:tc>
          <w:tcPr>
            <w:noWrap/>
          </w:tcPr>
          <w:p>
            <w:pPr>
              <w:spacing w:after="200"/>
            </w:pPr>
            <w:hyperlink r:id="rId42" w:history="1">
              <w:r>
                <w:rPr>
                  <w:color w:val="1e198e"/>
                  <w:b w:val="1"/>
                  <w:bCs w:val="1"/>
                  <w:u w:val="single"/>
                </w:rPr>
                <w:t xml:space="preserve">Déterminants et enjeux de la perception sociale locale des élevages. Analyse du déroulement de projets dans trois filières (avicole, porcine et bovine) et dans trois régions (Auvergne, Bretagne et Centre).</w:t>
              </w:r>
            </w:hyperlink>
          </w:p>
          <w:p>
            <w:pPr/>
            <w:hyperlink r:id="rId43" w:history="1">
              <w:r>
                <w:rPr>
                  <w:color w:val="#410a8c"/>
                  <w:u w:val="single"/>
                </w:rPr>
                <w:t xml:space="preserve">Marie-Laurence Grannec</w:t>
              </w:r>
            </w:hyperlink>
            <w:r>
              <w:rPr/>
              <w:t xml:space="preserve">,</w:t>
            </w:r>
            <w:hyperlink r:id="rId44" w:history="1">
              <w:r>
                <w:rPr>
                  <w:color w:val="#410a8c"/>
                  <w:u w:val="single"/>
                </w:rPr>
                <w:t xml:space="preserve">Aurore Fiant</w:t>
              </w:r>
            </w:hyperlink>
            <w:r>
              <w:rPr/>
              <w:t xml:space="preserve">,</w:t>
            </w:r>
            <w:hyperlink r:id="rId45" w:history="1">
              <w:r>
                <w:rPr>
                  <w:color w:val="#410a8c"/>
                  <w:u w:val="single"/>
                </w:rPr>
                <w:t xml:space="preserve">Hélène Le Chénadec</w:t>
              </w:r>
            </w:hyperlink>
            <w:r>
              <w:rPr/>
              <w:t xml:space="preserve">,</w:t>
            </w:r>
            <w:hyperlink r:id="rId46" w:history="1">
              <w:r>
                <w:rPr>
                  <w:color w:val="#410a8c"/>
                  <w:u w:val="single"/>
                </w:rPr>
                <w:t xml:space="preserve">Elsa Delanoue</w:t>
              </w:r>
            </w:hyperlink>
            <w:r>
              <w:rPr/>
              <w:t xml:space="preserve">,</w:t>
            </w:r>
            <w:hyperlink r:id="rId47" w:history="1">
              <w:r>
                <w:rPr>
                  <w:color w:val="#410a8c"/>
                  <w:u w:val="single"/>
                </w:rPr>
                <w:t xml:space="preserve">Véronique van Tilbeurgh</w:t>
              </w:r>
            </w:hyperlink>
            <w:r>
              <w:rPr/>
              <w:t xml:space="preserve">et al.</w:t>
            </w:r>
          </w:p>
          <w:p>
            <w:pPr/>
            <w:r>
              <w:rPr>
                <w:i w:val="1"/>
                <w:iCs w:val="1"/>
              </w:rPr>
              <w:t xml:space="preserve">Chambre d'Agriculture de Bretagne</w:t>
            </w:r>
            <w:r>
              <w:rPr/>
              <w:t xml:space="preserve">, 2017, Pôle porcs-veaux (Février), 12 p</w:t>
            </w:r>
          </w:p>
          <w:p>
            <w:pPr/>
            <w:r>
              <w:rPr/>
              <w:t xml:space="preserve">Article dans une revue</w:t>
            </w:r>
          </w:p>
          <w:p>
            <w:pPr/>
            <w:hyperlink r:id="rId42" w:history="1">
              <w:r>
                <w:rPr>
                  <w:color w:val="#410a8c"/>
                  <w:u w:val="single"/>
                </w:rPr>
                <w:t xml:space="preserve">hal-03052815v1</w:t>
              </w:r>
            </w:hyperlink>
          </w:p>
        </w:tc>
      </w:tr>
      <w:tr>
        <w:trPr/>
        <w:tc>
          <w:tcPr>
            <w:noWrap/>
          </w:tcPr>
          <w:p>
            <w:pPr>
              <w:spacing w:after="200"/>
            </w:pPr>
            <w:hyperlink r:id="rId48" w:history="1">
              <w:r>
                <w:rPr>
                  <w:color w:val="1e198e"/>
                  <w:b w:val="1"/>
                  <w:bCs w:val="1"/>
                  <w:u w:val="single"/>
                </w:rPr>
                <w:t xml:space="preserve">La question climatique. Genèse et dépolitisation d'un problème public, de J.B. Comby</w:t>
              </w:r>
            </w:hyperlink>
          </w:p>
          <w:p>
            <w:pPr/>
            <w:hyperlink r:id="rId10" w:history="1">
              <w:r>
                <w:rPr>
                  <w:color w:val="#410a8c"/>
                  <w:u w:val="single"/>
                </w:rPr>
                <w:t xml:space="preserve">Philippe Boudes</w:t>
              </w:r>
            </w:hyperlink>
          </w:p>
          <w:p>
            <w:pPr/>
            <w:r>
              <w:rPr>
                <w:i w:val="1"/>
                <w:iCs w:val="1"/>
              </w:rPr>
              <w:t xml:space="preserve">Natures Sciences Sociétés</w:t>
            </w:r>
            <w:r>
              <w:rPr/>
              <w:t xml:space="preserve">, 2017, Vol. 25, N°3, pp 295-314</w:t>
            </w:r>
          </w:p>
          <w:p>
            <w:pPr/>
            <w:r>
              <w:rPr/>
              <w:t xml:space="preserve">Article dans une revue</w:t>
            </w:r>
            <w:r>
              <w:rPr/>
              <w:t xml:space="preserve"> (compte-rendu de lecture)</w:t>
            </w:r>
          </w:p>
          <w:p>
            <w:pPr/>
            <w:hyperlink r:id="rId48" w:history="1">
              <w:r>
                <w:rPr>
                  <w:color w:val="#410a8c"/>
                  <w:u w:val="single"/>
                </w:rPr>
                <w:t xml:space="preserve">hal-03032438v1</w:t>
              </w:r>
            </w:hyperlink>
          </w:p>
        </w:tc>
      </w:tr>
      <w:tr>
        <w:trPr/>
        <w:tc>
          <w:tcPr>
            <w:noWrap/>
          </w:tcPr>
          <w:p>
            <w:pPr>
              <w:spacing w:after="200"/>
            </w:pPr>
            <w:hyperlink r:id="rId49" w:history="1">
              <w:r>
                <w:rPr>
                  <w:color w:val="1e198e"/>
                  <w:b w:val="1"/>
                  <w:bCs w:val="1"/>
                  <w:u w:val="single"/>
                </w:rPr>
                <w:t xml:space="preserve">Analyse des déterminants et des conséquences des conflits locaux. Profils et stratégies des opposants et promoteurs de projets porcins</w:t>
              </w:r>
            </w:hyperlink>
          </w:p>
          <w:p>
            <w:pPr/>
            <w:hyperlink r:id="rId43" w:history="1">
              <w:r>
                <w:rPr>
                  <w:color w:val="#410a8c"/>
                  <w:u w:val="single"/>
                </w:rPr>
                <w:t xml:space="preserve">Marie-Laurence Grannec</w:t>
              </w:r>
            </w:hyperlink>
            <w:r>
              <w:rPr/>
              <w:t xml:space="preserve">,</w:t>
            </w:r>
            <w:hyperlink r:id="rId50" w:history="1">
              <w:r>
                <w:rPr>
                  <w:color w:val="#410a8c"/>
                  <w:u w:val="single"/>
                </w:rPr>
                <w:t xml:space="preserve">Mathilde Salinas</w:t>
              </w:r>
            </w:hyperlink>
            <w:r>
              <w:rPr/>
              <w:t xml:space="preserve">,</w:t>
            </w:r>
            <w:hyperlink r:id="rId51" w:history="1">
              <w:r>
                <w:rPr>
                  <w:color w:val="#410a8c"/>
                  <w:u w:val="single"/>
                </w:rPr>
                <w:t xml:space="preserve">Yannick Ramonet</w:t>
              </w:r>
            </w:hyperlink>
            <w:r>
              <w:rPr/>
              <w:t xml:space="preserve">,</w:t>
            </w:r>
            <w:hyperlink r:id="rId10" w:history="1">
              <w:r>
                <w:rPr>
                  <w:color w:val="#410a8c"/>
                  <w:u w:val="single"/>
                </w:rPr>
                <w:t xml:space="preserve">Philippe Boudes</w:t>
              </w:r>
            </w:hyperlink>
            <w:r>
              <w:rPr/>
              <w:t xml:space="preserve">,</w:t>
            </w:r>
            <w:hyperlink r:id="rId52" w:history="1">
              <w:r>
                <w:rPr>
                  <w:color w:val="#410a8c"/>
                  <w:u w:val="single"/>
                </w:rPr>
                <w:t xml:space="preserve">Adel Selmi</w:t>
              </w:r>
            </w:hyperlink>
          </w:p>
          <w:p>
            <w:pPr/>
            <w:r>
              <w:rPr>
                <w:i w:val="1"/>
                <w:iCs w:val="1"/>
              </w:rPr>
              <w:t xml:space="preserve">Économie rurale</w:t>
            </w:r>
            <w:r>
              <w:rPr/>
              <w:t xml:space="preserve">, 2017, 357-358, pp.57-71. </w:t>
            </w:r>
            <w:hyperlink r:id="rId53" w:history="1">
              <w:r>
                <w:rPr>
                  <w:color w:val="#410a8c"/>
                  <w:u w:val="single"/>
                </w:rPr>
                <w:t xml:space="preserve">⟨10.4000/economierurale.5120⟩</w:t>
              </w:r>
            </w:hyperlink>
          </w:p>
          <w:p>
            <w:pPr/>
            <w:r>
              <w:rPr/>
              <w:t xml:space="preserve">Article dans une revue</w:t>
            </w:r>
          </w:p>
          <w:p>
            <w:pPr/>
            <w:hyperlink r:id="rId49" w:history="1">
              <w:r>
                <w:rPr>
                  <w:color w:val="#410a8c"/>
                  <w:u w:val="single"/>
                </w:rPr>
                <w:t xml:space="preserve">hal-02053526v1</w:t>
              </w:r>
            </w:hyperlink>
          </w:p>
        </w:tc>
      </w:tr>
      <w:tr>
        <w:trPr/>
        <w:tc>
          <w:tcPr>
            <w:noWrap/>
          </w:tcPr>
          <w:p>
            <w:pPr>
              <w:spacing w:after="200"/>
            </w:pPr>
            <w:hyperlink r:id="rId54" w:history="1">
              <w:r>
                <w:rPr>
                  <w:color w:val="1e198e"/>
                  <w:b w:val="1"/>
                  <w:bCs w:val="1"/>
                  <w:u w:val="single"/>
                </w:rPr>
                <w:t xml:space="preserve">Biens publics : construction économique et registres sociaux</w:t>
              </w:r>
            </w:hyperlink>
          </w:p>
          <w:p>
            <w:pPr/>
            <w:hyperlink r:id="rId10" w:history="1">
              <w:r>
                <w:rPr>
                  <w:color w:val="#410a8c"/>
                  <w:u w:val="single"/>
                </w:rPr>
                <w:t xml:space="preserve">Philippe Boudes</w:t>
              </w:r>
            </w:hyperlink>
            <w:r>
              <w:rPr/>
              <w:t xml:space="preserve">,</w:t>
            </w:r>
            <w:hyperlink r:id="rId55" w:history="1">
              <w:r>
                <w:rPr>
                  <w:color w:val="#410a8c"/>
                  <w:u w:val="single"/>
                </w:rPr>
                <w:t xml:space="preserve">Catherine Darrot</w:t>
              </w:r>
            </w:hyperlink>
          </w:p>
          <w:p>
            <w:pPr/>
            <w:r>
              <w:rPr>
                <w:i w:val="1"/>
                <w:iCs w:val="1"/>
              </w:rPr>
              <w:t xml:space="preserve">Revue de la régulation. Capitalisme, institutions, pouvoirs</w:t>
            </w:r>
            <w:r>
              <w:rPr/>
              <w:t xml:space="preserve">, 2016, 19</w:t>
            </w:r>
          </w:p>
          <w:p>
            <w:pPr/>
            <w:r>
              <w:rPr/>
              <w:t xml:space="preserve">Article dans une revue</w:t>
            </w:r>
          </w:p>
          <w:p>
            <w:pPr/>
            <w:hyperlink r:id="rId54" w:history="1">
              <w:r>
                <w:rPr>
                  <w:color w:val="#410a8c"/>
                  <w:u w:val="single"/>
                </w:rPr>
                <w:t xml:space="preserve">hal-01544549v1</w:t>
              </w:r>
            </w:hyperlink>
          </w:p>
        </w:tc>
      </w:tr>
      <w:tr>
        <w:trPr/>
        <w:tc>
          <w:tcPr>
            <w:noWrap/>
          </w:tcPr>
          <w:p>
            <w:pPr>
              <w:spacing w:after="200"/>
            </w:pPr>
            <w:hyperlink r:id="rId56" w:history="1">
              <w:r>
                <w:rPr>
                  <w:color w:val="1e198e"/>
                  <w:b w:val="1"/>
                  <w:bCs w:val="1"/>
                  <w:u w:val="single"/>
                </w:rPr>
                <w:t xml:space="preserve">Les citadins et leur rapport à la nature en ville : entre environnementalisme et territorialisation</w:t>
              </w:r>
            </w:hyperlink>
          </w:p>
          <w:p>
            <w:pPr/>
            <w:hyperlink r:id="rId10" w:history="1">
              <w:r>
                <w:rPr>
                  <w:color w:val="#410a8c"/>
                  <w:u w:val="single"/>
                </w:rPr>
                <w:t xml:space="preserve">Philippe Boudes</w:t>
              </w:r>
            </w:hyperlink>
            <w:r>
              <w:rPr/>
              <w:t xml:space="preserve">,</w:t>
            </w:r>
            <w:hyperlink r:id="rId57" w:history="1">
              <w:r>
                <w:rPr>
                  <w:color w:val="#410a8c"/>
                  <w:u w:val="single"/>
                </w:rPr>
                <w:t xml:space="preserve">S. Glatron</w:t>
              </w:r>
            </w:hyperlink>
          </w:p>
          <w:p>
            <w:pPr/>
            <w:r>
              <w:rPr>
                <w:i w:val="1"/>
                <w:iCs w:val="1"/>
              </w:rPr>
              <w:t xml:space="preserve">Revue des Sciences sociales</w:t>
            </w:r>
            <w:r>
              <w:rPr/>
              <w:t xml:space="preserve">, 2016, 55, pp.20-31</w:t>
            </w:r>
          </w:p>
          <w:p>
            <w:pPr/>
            <w:r>
              <w:rPr/>
              <w:t xml:space="preserve">Article dans une revue</w:t>
            </w:r>
          </w:p>
          <w:p>
            <w:pPr/>
            <w:hyperlink r:id="rId56" w:history="1">
              <w:r>
                <w:rPr>
                  <w:color w:val="#410a8c"/>
                  <w:u w:val="single"/>
                </w:rPr>
                <w:t xml:space="preserve">hal-01544546v1</w:t>
              </w:r>
            </w:hyperlink>
          </w:p>
        </w:tc>
      </w:tr>
      <w:tr>
        <w:trPr/>
        <w:tc>
          <w:tcPr>
            <w:noWrap/>
          </w:tcPr>
          <w:p>
            <w:pPr>
              <w:spacing w:after="200"/>
            </w:pPr>
            <w:hyperlink r:id="rId58" w:history="1">
              <w:r>
                <w:rPr>
                  <w:color w:val="1e198e"/>
                  <w:b w:val="1"/>
                  <w:bCs w:val="1"/>
                  <w:u w:val="single"/>
                </w:rPr>
                <w:t xml:space="preserve">Pratiques et représentations de la nature en ville : la territorialisation de l’environnement par les Parisiens</w:t>
              </w:r>
            </w:hyperlink>
          </w:p>
          <w:p>
            <w:pPr/>
            <w:hyperlink r:id="rId10" w:history="1">
              <w:r>
                <w:rPr>
                  <w:color w:val="#410a8c"/>
                  <w:u w:val="single"/>
                </w:rPr>
                <w:t xml:space="preserve">Philippe Boudes</w:t>
              </w:r>
            </w:hyperlink>
            <w:r>
              <w:rPr/>
              <w:t xml:space="preserve">,</w:t>
            </w:r>
            <w:hyperlink r:id="rId59" w:history="1">
              <w:r>
                <w:rPr>
                  <w:color w:val="#410a8c"/>
                  <w:u w:val="single"/>
                </w:rPr>
                <w:t xml:space="preserve">Sandrine Glatron</w:t>
              </w:r>
            </w:hyperlink>
          </w:p>
          <w:p>
            <w:pPr/>
            <w:r>
              <w:rPr>
                <w:i w:val="1"/>
                <w:iCs w:val="1"/>
              </w:rPr>
              <w:t xml:space="preserve">Revue des Sciences sociales</w:t>
            </w:r>
            <w:r>
              <w:rPr/>
              <w:t xml:space="preserve">, 2016, 55, pp.20-31. </w:t>
            </w:r>
            <w:hyperlink r:id="rId60" w:history="1">
              <w:r>
                <w:rPr>
                  <w:color w:val="#410a8c"/>
                  <w:u w:val="single"/>
                </w:rPr>
                <w:t xml:space="preserve">⟨10.4000/revss.1937⟩</w:t>
              </w:r>
            </w:hyperlink>
          </w:p>
          <w:p>
            <w:pPr/>
            <w:r>
              <w:rPr/>
              <w:t xml:space="preserve">Article dans une revue</w:t>
            </w:r>
          </w:p>
          <w:p>
            <w:pPr/>
            <w:hyperlink r:id="rId58" w:history="1">
              <w:r>
                <w:rPr>
                  <w:color w:val="#410a8c"/>
                  <w:u w:val="single"/>
                </w:rPr>
                <w:t xml:space="preserve">hal-03409731v1</w:t>
              </w:r>
            </w:hyperlink>
          </w:p>
        </w:tc>
      </w:tr>
      <w:tr>
        <w:trPr/>
        <w:tc>
          <w:tcPr>
            <w:noWrap/>
          </w:tcPr>
          <w:p>
            <w:pPr>
              <w:spacing w:after="200"/>
            </w:pPr>
            <w:hyperlink r:id="rId61" w:history="1">
              <w:r>
                <w:rPr>
                  <w:color w:val="1e198e"/>
                  <w:b w:val="1"/>
                  <w:bCs w:val="1"/>
                  <w:u w:val="single"/>
                </w:rPr>
                <w:t xml:space="preserve">Comment favoriser la fourniture de biens publics d’origine agricole en Europe ?</w:t>
              </w:r>
            </w:hyperlink>
          </w:p>
          <w:p>
            <w:pPr/>
            <w:hyperlink r:id="rId55" w:history="1">
              <w:r>
                <w:rPr>
                  <w:color w:val="#410a8c"/>
                  <w:u w:val="single"/>
                </w:rPr>
                <w:t xml:space="preserve">Catherine Darrot</w:t>
              </w:r>
            </w:hyperlink>
            <w:r>
              <w:rPr/>
              <w:t xml:space="preserve">,</w:t>
            </w:r>
            <w:hyperlink r:id="rId62" w:history="1">
              <w:r>
                <w:rPr>
                  <w:color w:val="#410a8c"/>
                  <w:u w:val="single"/>
                </w:rPr>
                <w:t xml:space="preserve">Diane Giorgis</w:t>
              </w:r>
            </w:hyperlink>
            <w:r>
              <w:rPr/>
              <w:t xml:space="preserve">,</w:t>
            </w:r>
            <w:hyperlink r:id="rId63" w:history="1">
              <w:r>
                <w:rPr>
                  <w:color w:val="#410a8c"/>
                  <w:u w:val="single"/>
                </w:rPr>
                <w:t xml:space="preserve">Jean-Paul Billaud</w:t>
              </w:r>
            </w:hyperlink>
            <w:r>
              <w:rPr/>
              <w:t xml:space="preserve">,</w:t>
            </w:r>
            <w:hyperlink r:id="rId10" w:history="1">
              <w:r>
                <w:rPr>
                  <w:color w:val="#410a8c"/>
                  <w:u w:val="single"/>
                </w:rPr>
                <w:t xml:space="preserve">Philippe Boudes</w:t>
              </w:r>
            </w:hyperlink>
          </w:p>
          <w:p>
            <w:pPr/>
            <w:r>
              <w:rPr>
                <w:i w:val="1"/>
                <w:iCs w:val="1"/>
              </w:rPr>
              <w:t xml:space="preserve">Revue d'Etudes en Agriculture et Environnement - Review of agricultural and environmental studies</w:t>
            </w:r>
            <w:r>
              <w:rPr/>
              <w:t xml:space="preserve">, 2016</w:t>
            </w:r>
          </w:p>
          <w:p>
            <w:pPr/>
            <w:r>
              <w:rPr/>
              <w:t xml:space="preserve">Article dans une revue</w:t>
            </w:r>
          </w:p>
          <w:p>
            <w:pPr/>
            <w:hyperlink r:id="rId61" w:history="1">
              <w:r>
                <w:rPr>
                  <w:color w:val="#410a8c"/>
                  <w:u w:val="single"/>
                </w:rPr>
                <w:t xml:space="preserve">hal-01885216v1</w:t>
              </w:r>
            </w:hyperlink>
          </w:p>
        </w:tc>
      </w:tr>
      <w:tr>
        <w:trPr/>
        <w:tc>
          <w:tcPr>
            <w:noWrap/>
          </w:tcPr>
          <w:p>
            <w:pPr>
              <w:spacing w:after="200"/>
            </w:pPr>
            <w:hyperlink r:id="rId64" w:history="1">
              <w:r>
                <w:rPr>
                  <w:color w:val="1e198e"/>
                  <w:b w:val="1"/>
                  <w:bCs w:val="1"/>
                  <w:u w:val="single"/>
                </w:rPr>
                <w:t xml:space="preserve">Public goods. Sociological Approach of an Economic Construction</w:t>
              </w:r>
            </w:hyperlink>
          </w:p>
          <w:p>
            <w:pPr/>
            <w:hyperlink r:id="rId10" w:history="1">
              <w:r>
                <w:rPr>
                  <w:color w:val="#410a8c"/>
                  <w:u w:val="single"/>
                </w:rPr>
                <w:t xml:space="preserve">Philippe Boudes</w:t>
              </w:r>
            </w:hyperlink>
            <w:r>
              <w:rPr/>
              <w:t xml:space="preserve">,</w:t>
            </w:r>
            <w:hyperlink r:id="rId55" w:history="1">
              <w:r>
                <w:rPr>
                  <w:color w:val="#410a8c"/>
                  <w:u w:val="single"/>
                </w:rPr>
                <w:t xml:space="preserve">Catherine Darrot</w:t>
              </w:r>
            </w:hyperlink>
          </w:p>
          <w:p>
            <w:pPr/>
            <w:r>
              <w:rPr>
                <w:i w:val="1"/>
                <w:iCs w:val="1"/>
              </w:rPr>
              <w:t xml:space="preserve">Revue de la régulation. Capitalisme, institutions, pouvoirs</w:t>
            </w:r>
            <w:r>
              <w:rPr/>
              <w:t xml:space="preserve">, 2016, 19, </w:t>
            </w:r>
            <w:hyperlink r:id="rId65" w:history="1">
              <w:r>
                <w:rPr>
                  <w:color w:val="#410a8c"/>
                  <w:u w:val="single"/>
                </w:rPr>
                <w:t xml:space="preserve">⟨10.4000/regulation.11805⟩</w:t>
              </w:r>
            </w:hyperlink>
          </w:p>
          <w:p>
            <w:pPr/>
            <w:r>
              <w:rPr/>
              <w:t xml:space="preserve">Article dans une revue</w:t>
            </w:r>
          </w:p>
          <w:p>
            <w:pPr/>
            <w:hyperlink r:id="rId64" w:history="1">
              <w:r>
                <w:rPr>
                  <w:color w:val="#410a8c"/>
                  <w:u w:val="single"/>
                </w:rPr>
                <w:t xml:space="preserve">hal-02368719v1</w:t>
              </w:r>
            </w:hyperlink>
          </w:p>
        </w:tc>
      </w:tr>
      <w:tr>
        <w:trPr/>
        <w:tc>
          <w:tcPr>
            <w:noWrap/>
          </w:tcPr>
          <w:p>
            <w:pPr>
              <w:spacing w:after="200"/>
            </w:pPr>
            <w:hyperlink r:id="rId66" w:history="1">
              <w:r>
                <w:rPr>
                  <w:color w:val="1e198e"/>
                  <w:b w:val="1"/>
                  <w:bCs w:val="1"/>
                  <w:u w:val="single"/>
                </w:rPr>
                <w:t xml:space="preserve">Comment favoriser la fourniture de biens publics d'origine agricole en Europe ? Les gens ne viennent pas voir la qualité de l'eau dans un ruisseau, ils viennent voir un paysage</w:t>
              </w:r>
            </w:hyperlink>
          </w:p>
          <w:p>
            <w:pPr/>
            <w:hyperlink r:id="rId55" w:history="1">
              <w:r>
                <w:rPr>
                  <w:color w:val="#410a8c"/>
                  <w:u w:val="single"/>
                </w:rPr>
                <w:t xml:space="preserve">Catherine Darrot</w:t>
              </w:r>
            </w:hyperlink>
            <w:r>
              <w:rPr/>
              <w:t xml:space="preserve">,</w:t>
            </w:r>
            <w:hyperlink r:id="rId62" w:history="1">
              <w:r>
                <w:rPr>
                  <w:color w:val="#410a8c"/>
                  <w:u w:val="single"/>
                </w:rPr>
                <w:t xml:space="preserve">Diane Giorgis</w:t>
              </w:r>
            </w:hyperlink>
            <w:r>
              <w:rPr/>
              <w:t xml:space="preserve">,</w:t>
            </w:r>
            <w:hyperlink r:id="rId63" w:history="1">
              <w:r>
                <w:rPr>
                  <w:color w:val="#410a8c"/>
                  <w:u w:val="single"/>
                </w:rPr>
                <w:t xml:space="preserve">Jean-Paul Billaud</w:t>
              </w:r>
            </w:hyperlink>
            <w:r>
              <w:rPr/>
              <w:t xml:space="preserve">,</w:t>
            </w:r>
            <w:hyperlink r:id="rId10" w:history="1">
              <w:r>
                <w:rPr>
                  <w:color w:val="#410a8c"/>
                  <w:u w:val="single"/>
                </w:rPr>
                <w:t xml:space="preserve">Philippe Boudes</w:t>
              </w:r>
            </w:hyperlink>
          </w:p>
          <w:p>
            <w:pPr/>
            <w:r>
              <w:rPr>
                <w:i w:val="1"/>
                <w:iCs w:val="1"/>
              </w:rPr>
              <w:t xml:space="preserve">Revue d'Etudes en Agriculture et Environnement - Review of agricultural and environmental studies</w:t>
            </w:r>
            <w:r>
              <w:rPr/>
              <w:t xml:space="preserve">, 2015, 96 (4), pp.625-641</w:t>
            </w:r>
          </w:p>
          <w:p>
            <w:pPr/>
            <w:r>
              <w:rPr/>
              <w:t xml:space="preserve">Article dans une revue</w:t>
            </w:r>
          </w:p>
          <w:p>
            <w:pPr/>
            <w:hyperlink r:id="rId66" w:history="1">
              <w:r>
                <w:rPr>
                  <w:color w:val="#410a8c"/>
                  <w:u w:val="single"/>
                </w:rPr>
                <w:t xml:space="preserve">hal-01471515v1</w:t>
              </w:r>
            </w:hyperlink>
          </w:p>
        </w:tc>
      </w:tr>
      <w:tr>
        <w:trPr/>
        <w:tc>
          <w:tcPr>
            <w:noWrap/>
          </w:tcPr>
          <w:p>
            <w:pPr>
              <w:spacing w:after="200"/>
            </w:pPr>
            <w:hyperlink r:id="rId67" w:history="1">
              <w:r>
                <w:rPr>
                  <w:color w:val="1e198e"/>
                  <w:b w:val="1"/>
                  <w:bCs w:val="1"/>
                  <w:u w:val="single"/>
                </w:rPr>
                <w:t xml:space="preserve">D’importante trames vertes en ville signifient moins de changement climatique</w:t>
              </w:r>
            </w:hyperlink>
          </w:p>
          <w:p>
            <w:pPr/>
            <w:hyperlink r:id="rId10" w:history="1">
              <w:r>
                <w:rPr>
                  <w:color w:val="#410a8c"/>
                  <w:u w:val="single"/>
                </w:rPr>
                <w:t xml:space="preserve">Philippe Boudes</w:t>
              </w:r>
            </w:hyperlink>
          </w:p>
          <w:p>
            <w:pPr/>
            <w:r>
              <w:rPr>
                <w:i w:val="1"/>
                <w:iCs w:val="1"/>
              </w:rPr>
              <w:t xml:space="preserve">La Revue Durable</w:t>
            </w:r>
            <w:r>
              <w:rPr/>
              <w:t xml:space="preserve">, 2014, 53, pp.38-40</w:t>
            </w:r>
          </w:p>
          <w:p>
            <w:pPr/>
            <w:r>
              <w:rPr/>
              <w:t xml:space="preserve">Article dans une revue</w:t>
            </w:r>
          </w:p>
          <w:p>
            <w:pPr/>
            <w:hyperlink r:id="rId67" w:history="1">
              <w:r>
                <w:rPr>
                  <w:color w:val="#410a8c"/>
                  <w:u w:val="single"/>
                </w:rPr>
                <w:t xml:space="preserve">hal-01544551v1</w:t>
              </w:r>
            </w:hyperlink>
          </w:p>
        </w:tc>
      </w:tr>
      <w:tr>
        <w:trPr/>
        <w:tc>
          <w:tcPr>
            <w:noWrap/>
          </w:tcPr>
          <w:p>
            <w:pPr>
              <w:spacing w:after="200"/>
            </w:pPr>
            <w:hyperlink r:id="rId68" w:history="1">
              <w:r>
                <w:rPr>
                  <w:color w:val="1e198e"/>
                  <w:b w:val="1"/>
                  <w:bCs w:val="1"/>
                  <w:u w:val="single"/>
                </w:rPr>
                <w:t xml:space="preserve">Adaptation aux changements climatiques en milieu urbain et approche globale des trames vertes</w:t>
              </w:r>
            </w:hyperlink>
          </w:p>
          <w:p>
            <w:pPr/>
            <w:hyperlink r:id="rId69" w:history="1">
              <w:r>
                <w:rPr>
                  <w:color w:val="#410a8c"/>
                  <w:u w:val="single"/>
                </w:rPr>
                <w:t xml:space="preserve">M. Colombert</w:t>
              </w:r>
            </w:hyperlink>
            <w:r>
              <w:rPr/>
              <w:t xml:space="preserve">,</w:t>
            </w:r>
            <w:hyperlink r:id="rId10" w:history="1">
              <w:r>
                <w:rPr>
                  <w:color w:val="#410a8c"/>
                  <w:u w:val="single"/>
                </w:rPr>
                <w:t xml:space="preserve">Philippe Boudes</w:t>
              </w:r>
            </w:hyperlink>
          </w:p>
          <w:p>
            <w:pPr/>
            <w:r>
              <w:rPr>
                <w:i w:val="1"/>
                <w:iCs w:val="1"/>
              </w:rPr>
              <w:t xml:space="preserve">Vertigo : Revue de cinéma</w:t>
            </w:r>
            <w:r>
              <w:rPr/>
              <w:t xml:space="preserve">, 2012, 12, </w:t>
            </w:r>
            <w:hyperlink r:id="rId70" w:history="1">
              <w:r>
                <w:rPr>
                  <w:color w:val="#410a8c"/>
                  <w:u w:val="single"/>
                </w:rPr>
                <w:t xml:space="preserve">⟨10.4000/vertigo.11821⟩</w:t>
              </w:r>
            </w:hyperlink>
          </w:p>
          <w:p>
            <w:pPr/>
            <w:r>
              <w:rPr/>
              <w:t xml:space="preserve">Article dans une revue</w:t>
            </w:r>
          </w:p>
          <w:p>
            <w:pPr/>
            <w:hyperlink r:id="rId68" w:history="1">
              <w:r>
                <w:rPr>
                  <w:color w:val="#410a8c"/>
                  <w:u w:val="single"/>
                </w:rPr>
                <w:t xml:space="preserve">halshs-01005837v1</w:t>
              </w:r>
            </w:hyperlink>
          </w:p>
        </w:tc>
      </w:tr>
      <w:tr>
        <w:trPr/>
        <w:tc>
          <w:tcPr>
            <w:noWrap/>
          </w:tcPr>
          <w:p>
            <w:pPr>
              <w:spacing w:after="200"/>
            </w:pPr>
            <w:hyperlink r:id="rId71" w:history="1">
              <w:r>
                <w:rPr>
                  <w:color w:val="1e198e"/>
                  <w:b w:val="1"/>
                  <w:bCs w:val="1"/>
                  <w:u w:val="single"/>
                </w:rPr>
                <w:t xml:space="preserve">Le sociologue, le climat, les trames vertes et la ville : croisements complexes et féconds</w:t>
              </w:r>
            </w:hyperlink>
          </w:p>
          <w:p>
            <w:pPr/>
            <w:hyperlink r:id="rId10" w:history="1">
              <w:r>
                <w:rPr>
                  <w:color w:val="#410a8c"/>
                  <w:u w:val="single"/>
                </w:rPr>
                <w:t xml:space="preserve">Philippe Boudes</w:t>
              </w:r>
            </w:hyperlink>
          </w:p>
          <w:p>
            <w:pPr/>
            <w:r>
              <w:rPr>
                <w:i w:val="1"/>
                <w:iCs w:val="1"/>
              </w:rPr>
              <w:t xml:space="preserve">Vertigo : Revue de cinéma</w:t>
            </w:r>
            <w:r>
              <w:rPr/>
              <w:t xml:space="preserve">, 2012, 12</w:t>
            </w:r>
          </w:p>
          <w:p>
            <w:pPr/>
            <w:r>
              <w:rPr/>
              <w:t xml:space="preserve">Article dans une revue</w:t>
            </w:r>
          </w:p>
          <w:p>
            <w:pPr/>
            <w:hyperlink r:id="rId71" w:history="1">
              <w:r>
                <w:rPr>
                  <w:color w:val="#410a8c"/>
                  <w:u w:val="single"/>
                </w:rPr>
                <w:t xml:space="preserve">halshs-00943514v1</w:t>
              </w:r>
            </w:hyperlink>
          </w:p>
        </w:tc>
      </w:tr>
      <w:tr>
        <w:trPr/>
        <w:tc>
          <w:tcPr>
            <w:noWrap/>
          </w:tcPr>
          <w:p>
            <w:pPr>
              <w:spacing w:after="200"/>
            </w:pPr>
            <w:hyperlink r:id="rId72" w:history="1">
              <w:r>
                <w:rPr>
                  <w:color w:val="1e198e"/>
                  <w:b w:val="1"/>
                  <w:bCs w:val="1"/>
                  <w:u w:val="single"/>
                </w:rPr>
                <w:t xml:space="preserve">L'impact des trames vertes et de la végétalisation des villes sur l'adaptation des systèmes urbains aux changements climatiques. Une analyse de la littérature scientifique</w:t>
              </w:r>
            </w:hyperlink>
          </w:p>
          <w:p>
            <w:pPr/>
            <w:hyperlink r:id="rId10" w:history="1">
              <w:r>
                <w:rPr>
                  <w:color w:val="#410a8c"/>
                  <w:u w:val="single"/>
                </w:rPr>
                <w:t xml:space="preserve">Philippe Boudes</w:t>
              </w:r>
            </w:hyperlink>
          </w:p>
          <w:p>
            <w:pPr/>
            <w:r>
              <w:rPr>
                <w:i w:val="1"/>
                <w:iCs w:val="1"/>
              </w:rPr>
              <w:t xml:space="preserve">Climatologie</w:t>
            </w:r>
            <w:r>
              <w:rPr/>
              <w:t xml:space="preserve">, 2012, pp.65-82</w:t>
            </w:r>
          </w:p>
          <w:p>
            <w:pPr/>
            <w:r>
              <w:rPr/>
              <w:t xml:space="preserve">Article dans une revue</w:t>
            </w:r>
          </w:p>
          <w:p>
            <w:pPr/>
            <w:hyperlink r:id="rId72" w:history="1">
              <w:r>
                <w:rPr>
                  <w:color w:val="#410a8c"/>
                  <w:u w:val="single"/>
                </w:rPr>
                <w:t xml:space="preserve">halshs-00908890v1</w:t>
              </w:r>
            </w:hyperlink>
          </w:p>
        </w:tc>
      </w:tr>
      <w:tr>
        <w:trPr/>
        <w:tc>
          <w:tcPr>
            <w:noWrap/>
          </w:tcPr>
          <w:p>
            <w:pPr>
              <w:spacing w:after="200"/>
            </w:pPr>
            <w:hyperlink r:id="rId73" w:history="1">
              <w:r>
                <w:rPr>
                  <w:color w:val="1e198e"/>
                  <w:b w:val="1"/>
                  <w:bCs w:val="1"/>
                  <w:u w:val="single"/>
                </w:rPr>
                <w:t xml:space="preserve">Morphologie sociale et sociologie de l'environnement : l'apport de Halbwachs à l'étude des relations entre les sociétés et leur milieu naturel</w:t>
              </w:r>
            </w:hyperlink>
          </w:p>
          <w:p>
            <w:pPr/>
            <w:hyperlink r:id="rId10" w:history="1">
              <w:r>
                <w:rPr>
                  <w:color w:val="#410a8c"/>
                  <w:u w:val="single"/>
                </w:rPr>
                <w:t xml:space="preserve">Philippe Boudes</w:t>
              </w:r>
            </w:hyperlink>
          </w:p>
          <w:p>
            <w:pPr/>
            <w:r>
              <w:rPr>
                <w:i w:val="1"/>
                <w:iCs w:val="1"/>
              </w:rPr>
              <w:t xml:space="preserve">L'Année Sociologique</w:t>
            </w:r>
            <w:r>
              <w:rPr/>
              <w:t xml:space="preserve">, 2011, pp.201-224</w:t>
            </w:r>
          </w:p>
          <w:p>
            <w:pPr/>
            <w:r>
              <w:rPr/>
              <w:t xml:space="preserve">Article dans une revue</w:t>
            </w:r>
          </w:p>
          <w:p>
            <w:pPr/>
            <w:hyperlink r:id="rId73" w:history="1">
              <w:r>
                <w:rPr>
                  <w:color w:val="#410a8c"/>
                  <w:u w:val="single"/>
                </w:rPr>
                <w:t xml:space="preserve">hal-01060236v1</w:t>
              </w:r>
            </w:hyperlink>
          </w:p>
        </w:tc>
      </w:tr>
      <w:tr>
        <w:trPr/>
        <w:tc>
          <w:tcPr>
            <w:noWrap/>
          </w:tcPr>
          <w:p>
            <w:pPr>
              <w:spacing w:after="200"/>
            </w:pPr>
            <w:hyperlink r:id="rId74" w:history="1">
              <w:r>
                <w:rPr>
                  <w:color w:val="1e198e"/>
                  <w:b w:val="1"/>
                  <w:bCs w:val="1"/>
                  <w:u w:val="single"/>
                </w:rPr>
                <w:t xml:space="preserve">La nature au secours de la culture ? Lecture Simmelienne de la végétalisation des villes et de ses fonctions</w:t>
              </w:r>
            </w:hyperlink>
          </w:p>
          <w:p>
            <w:pPr/>
            <w:hyperlink r:id="rId10" w:history="1">
              <w:r>
                <w:rPr>
                  <w:color w:val="#410a8c"/>
                  <w:u w:val="single"/>
                </w:rPr>
                <w:t xml:space="preserve">Philippe Boudes</w:t>
              </w:r>
            </w:hyperlink>
          </w:p>
          <w:p>
            <w:pPr/>
            <w:r>
              <w:rPr>
                <w:i w:val="1"/>
                <w:iCs w:val="1"/>
              </w:rPr>
              <w:t xml:space="preserve">Revue d'Allemagne et des Pays de langue allemande</w:t>
            </w:r>
            <w:r>
              <w:rPr/>
              <w:t xml:space="preserve">, 2011, 43 (1), pp.131-146</w:t>
            </w:r>
          </w:p>
          <w:p>
            <w:pPr/>
            <w:r>
              <w:rPr/>
              <w:t xml:space="preserve">Article dans une revue</w:t>
            </w:r>
          </w:p>
          <w:p>
            <w:pPr/>
            <w:hyperlink r:id="rId74" w:history="1">
              <w:r>
                <w:rPr>
                  <w:color w:val="#410a8c"/>
                  <w:u w:val="single"/>
                </w:rPr>
                <w:t xml:space="preserve">hal-05497449v1</w:t>
              </w:r>
            </w:hyperlink>
          </w:p>
        </w:tc>
      </w:tr>
      <w:tr>
        <w:trPr/>
        <w:tc>
          <w:tcPr>
            <w:noWrap/>
          </w:tcPr>
          <w:p>
            <w:pPr>
              <w:spacing w:after="200"/>
            </w:pPr>
            <w:hyperlink r:id="rId75" w:history="1">
              <w:r>
                <w:rPr>
                  <w:color w:val="1e198e"/>
                  <w:b w:val="1"/>
                  <w:bCs w:val="1"/>
                  <w:u w:val="single"/>
                </w:rPr>
                <w:t xml:space="preserve">Simmel et l'approche sociologique de l'environnement</w:t>
              </w:r>
            </w:hyperlink>
          </w:p>
          <w:p>
            <w:pPr/>
            <w:hyperlink r:id="rId10" w:history="1">
              <w:r>
                <w:rPr>
                  <w:color w:val="#410a8c"/>
                  <w:u w:val="single"/>
                </w:rPr>
                <w:t xml:space="preserve">Philippe Boudes</w:t>
              </w:r>
            </w:hyperlink>
          </w:p>
          <w:p>
            <w:pPr/>
            <w:r>
              <w:rPr>
                <w:i w:val="1"/>
                <w:iCs w:val="1"/>
              </w:rPr>
              <w:t xml:space="preserve">Émulations : Revue de sciences sociales</w:t>
            </w:r>
            <w:r>
              <w:rPr/>
              <w:t xml:space="preserve">, 2009, 5, pp.8-20. </w:t>
            </w:r>
            <w:hyperlink r:id="rId76" w:history="1">
              <w:r>
                <w:rPr>
                  <w:color w:val="#410a8c"/>
                  <w:u w:val="single"/>
                </w:rPr>
                <w:t xml:space="preserve">⟨10.14428/emulations.005.01⟩</w:t>
              </w:r>
            </w:hyperlink>
          </w:p>
          <w:p>
            <w:pPr/>
            <w:r>
              <w:rPr/>
              <w:t xml:space="preserve">Article dans une revue</w:t>
            </w:r>
          </w:p>
          <w:p>
            <w:pPr/>
            <w:hyperlink r:id="rId75" w:history="1">
              <w:r>
                <w:rPr>
                  <w:color w:val="#410a8c"/>
                  <w:u w:val="single"/>
                </w:rPr>
                <w:t xml:space="preserve">hal-05497454v1</w:t>
              </w:r>
            </w:hyperlink>
          </w:p>
        </w:tc>
      </w:tr>
      <w:tr>
        <w:trPr/>
        <w:tc>
          <w:tcPr>
            <w:noWrap/>
          </w:tcPr>
          <w:p>
            <w:pPr>
              <w:spacing w:after="200"/>
            </w:pPr>
            <w:hyperlink r:id="rId77" w:history="1">
              <w:r>
                <w:rPr>
                  <w:color w:val="1e198e"/>
                  <w:b w:val="1"/>
                  <w:bCs w:val="1"/>
                  <w:u w:val="single"/>
                </w:rPr>
                <w:t xml:space="preserve">Globaliser la sociologie ? Le cas de la sociologie francophone de l'environnement</w:t>
              </w:r>
            </w:hyperlink>
          </w:p>
          <w:p>
            <w:pPr/>
            <w:hyperlink r:id="rId10" w:history="1">
              <w:r>
                <w:rPr>
                  <w:color w:val="#410a8c"/>
                  <w:u w:val="single"/>
                </w:rPr>
                <w:t xml:space="preserve">Philippe Boudes</w:t>
              </w:r>
            </w:hyperlink>
          </w:p>
          <w:p>
            <w:pPr/>
            <w:r>
              <w:rPr>
                <w:i w:val="1"/>
                <w:iCs w:val="1"/>
              </w:rPr>
              <w:t xml:space="preserve">Canadian Journal of Sociology</w:t>
            </w:r>
            <w:r>
              <w:rPr/>
              <w:t xml:space="preserve">, 2008, pp.657-688</w:t>
            </w:r>
          </w:p>
          <w:p>
            <w:pPr/>
            <w:r>
              <w:rPr/>
              <w:t xml:space="preserve">Article dans une revue</w:t>
            </w:r>
          </w:p>
          <w:p>
            <w:pPr/>
            <w:hyperlink r:id="rId77" w:history="1">
              <w:r>
                <w:rPr>
                  <w:color w:val="#410a8c"/>
                  <w:u w:val="single"/>
                </w:rPr>
                <w:t xml:space="preserve">hal-01060188v1</w:t>
              </w:r>
            </w:hyperlink>
          </w:p>
        </w:tc>
      </w:tr>
      <w:tr>
        <w:trPr/>
        <w:tc>
          <w:tcPr>
            <w:noWrap/>
          </w:tcPr>
          <w:p>
            <w:pPr>
              <w:spacing w:after="200"/>
            </w:pPr>
            <w:hyperlink r:id="rId78" w:history="1">
              <w:r>
                <w:rPr>
                  <w:color w:val="1e198e"/>
                  <w:b w:val="1"/>
                  <w:bCs w:val="1"/>
                  <w:u w:val="single"/>
                </w:rPr>
                <w:t xml:space="preserve">Les démarches des sociologies francophones de l'environnement : comment faire science avec la problématique environnementale ?</w:t>
              </w:r>
            </w:hyperlink>
          </w:p>
          <w:p>
            <w:pPr/>
            <w:hyperlink r:id="rId10" w:history="1">
              <w:r>
                <w:rPr>
                  <w:color w:val="#410a8c"/>
                  <w:u w:val="single"/>
                </w:rPr>
                <w:t xml:space="preserve">Philippe Boudes</w:t>
              </w:r>
            </w:hyperlink>
          </w:p>
          <w:p>
            <w:pPr/>
            <w:r>
              <w:rPr>
                <w:i w:val="1"/>
                <w:iCs w:val="1"/>
              </w:rPr>
              <w:t xml:space="preserve">Vertigo : Revue de cinéma</w:t>
            </w:r>
            <w:r>
              <w:rPr/>
              <w:t xml:space="preserve">, 2007, pp.00-00</w:t>
            </w:r>
          </w:p>
          <w:p>
            <w:pPr/>
            <w:r>
              <w:rPr/>
              <w:t xml:space="preserve">Article dans une revue</w:t>
            </w:r>
          </w:p>
          <w:p>
            <w:pPr/>
            <w:hyperlink r:id="rId78" w:history="1">
              <w:r>
                <w:rPr>
                  <w:color w:val="#410a8c"/>
                  <w:u w:val="single"/>
                </w:rPr>
                <w:t xml:space="preserve">hal-01060144v1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Soziologie und Klima</w:t>
              </w:r>
            </w:hyperlink>
          </w:p>
          <w:p>
            <w:pPr/>
            <w:hyperlink r:id="rId10" w:history="1">
              <w:r>
                <w:rPr>
                  <w:color w:val="#410a8c"/>
                  <w:u w:val="single"/>
                </w:rPr>
                <w:t xml:space="preserve">Philippe Boudes</w:t>
              </w:r>
            </w:hyperlink>
          </w:p>
          <w:p>
            <w:pPr/>
            <w:r>
              <w:rPr/>
              <w:t xml:space="preserve">Alexis Metzger. </w:t>
            </w:r>
            <w:r>
              <w:rPr>
                <w:i w:val="1"/>
                <w:iCs w:val="1"/>
              </w:rPr>
              <w:t xml:space="preserve">Das Klima im Lichte der Geistes- und Sozialwissenschaften</w:t>
            </w:r>
            <w:r>
              <w:rPr/>
              <w:t xml:space="preserve">, Schwabe, pp.103-130, 2025, 978-3-7965-4942-7</w:t>
            </w:r>
          </w:p>
          <w:p>
            <w:pPr/>
            <w:r>
              <w:rPr/>
              <w:t xml:space="preserve">Chapitre d'ouvrage</w:t>
            </w:r>
          </w:p>
          <w:p>
            <w:pPr/>
            <w:hyperlink r:id="rId79" w:history="1">
              <w:r>
                <w:rPr>
                  <w:color w:val="#410a8c"/>
                  <w:u w:val="single"/>
                </w:rPr>
                <w:t xml:space="preserve">hal-05497521v1</w:t>
              </w:r>
            </w:hyperlink>
          </w:p>
        </w:tc>
      </w:tr>
      <w:tr>
        <w:trPr/>
        <w:tc>
          <w:tcPr>
            <w:noWrap/>
          </w:tcPr>
          <w:p>
            <w:pPr>
              <w:spacing w:after="200"/>
            </w:pPr>
            <w:hyperlink r:id="rId80" w:history="1">
              <w:r>
                <w:rPr>
                  <w:color w:val="1e198e"/>
                  <w:b w:val="1"/>
                  <w:bCs w:val="1"/>
                  <w:u w:val="single"/>
                </w:rPr>
                <w:t xml:space="preserve">La difficile institutionnalisation des politiques environnementales en France</w:t>
              </w:r>
            </w:hyperlink>
          </w:p>
          <w:p>
            <w:pPr/>
            <w:hyperlink r:id="rId10" w:history="1">
              <w:r>
                <w:rPr>
                  <w:color w:val="#410a8c"/>
                  <w:u w:val="single"/>
                </w:rPr>
                <w:t xml:space="preserve">Philippe Boudes</w:t>
              </w:r>
            </w:hyperlink>
          </w:p>
          <w:p>
            <w:pPr/>
            <w:r>
              <w:rPr/>
              <w:t xml:space="preserve">Cary, Paul; Villalba, Bruno. </w:t>
            </w:r>
            <w:r>
              <w:rPr>
                <w:i w:val="1"/>
                <w:iCs w:val="1"/>
              </w:rPr>
              <w:t xml:space="preserve">Sociologie de l'environnement</w:t>
            </w:r>
            <w:r>
              <w:rPr/>
              <w:t xml:space="preserve">, Atlande, pp.160-183, 2023, 978-2-35030-935-4</w:t>
            </w:r>
          </w:p>
          <w:p>
            <w:pPr/>
            <w:r>
              <w:rPr/>
              <w:t xml:space="preserve">Chapitre d'ouvrage</w:t>
            </w:r>
          </w:p>
          <w:p>
            <w:pPr/>
            <w:hyperlink r:id="rId80" w:history="1">
              <w:r>
                <w:rPr>
                  <w:color w:val="#410a8c"/>
                  <w:u w:val="single"/>
                </w:rPr>
                <w:t xml:space="preserve">halshs-04409522v1</w:t>
              </w:r>
            </w:hyperlink>
          </w:p>
        </w:tc>
      </w:tr>
      <w:tr>
        <w:trPr/>
        <w:tc>
          <w:tcPr>
            <w:noWrap/>
          </w:tcPr>
          <w:p>
            <w:pPr>
              <w:spacing w:after="200"/>
            </w:pPr>
            <w:hyperlink r:id="rId81" w:history="1">
              <w:r>
                <w:rPr>
                  <w:color w:val="1e198e"/>
                  <w:b w:val="1"/>
                  <w:bCs w:val="1"/>
                  <w:u w:val="single"/>
                </w:rPr>
                <w:t xml:space="preserve">Sociologie et Climat</w:t>
              </w:r>
            </w:hyperlink>
          </w:p>
          <w:p>
            <w:pPr/>
            <w:hyperlink r:id="rId10" w:history="1">
              <w:r>
                <w:rPr>
                  <w:color w:val="#410a8c"/>
                  <w:u w:val="single"/>
                </w:rPr>
                <w:t xml:space="preserve">Philippe Boudes</w:t>
              </w:r>
            </w:hyperlink>
          </w:p>
          <w:p>
            <w:pPr/>
            <w:r>
              <w:rPr/>
              <w:t xml:space="preserve">Quae. </w:t>
            </w:r>
            <w:r>
              <w:rPr>
                <w:i w:val="1"/>
                <w:iCs w:val="1"/>
              </w:rPr>
              <w:t xml:space="preserve">Le climat au prisme des sciences humaines et sociales</w:t>
            </w:r>
            <w:r>
              <w:rPr/>
              <w:t xml:space="preserve">, 2022</w:t>
            </w:r>
          </w:p>
          <w:p>
            <w:pPr/>
            <w:r>
              <w:rPr/>
              <w:t xml:space="preserve">Chapitre d'ouvrage</w:t>
            </w:r>
          </w:p>
          <w:p>
            <w:pPr/>
            <w:hyperlink r:id="rId81" w:history="1">
              <w:r>
                <w:rPr>
                  <w:color w:val="#410a8c"/>
                  <w:u w:val="single"/>
                </w:rPr>
                <w:t xml:space="preserve">halshs-03519277v1</w:t>
              </w:r>
            </w:hyperlink>
          </w:p>
        </w:tc>
      </w:tr>
      <w:tr>
        <w:trPr/>
        <w:tc>
          <w:tcPr>
            <w:noWrap/>
          </w:tcPr>
          <w:p>
            <w:pPr>
              <w:spacing w:after="200"/>
            </w:pPr>
            <w:hyperlink r:id="rId82" w:history="1">
              <w:r>
                <w:rPr>
                  <w:color w:val="1e198e"/>
                  <w:b w:val="1"/>
                  <w:bCs w:val="1"/>
                  <w:u w:val="single"/>
                </w:rPr>
                <w:t xml:space="preserve">Contemporary insights into Simmel's approach to nature</w:t>
              </w:r>
            </w:hyperlink>
          </w:p>
          <w:p>
            <w:pPr/>
            <w:hyperlink r:id="rId10" w:history="1">
              <w:r>
                <w:rPr>
                  <w:color w:val="#410a8c"/>
                  <w:u w:val="single"/>
                </w:rPr>
                <w:t xml:space="preserve">Philippe Boudes</w:t>
              </w:r>
            </w:hyperlink>
          </w:p>
          <w:p>
            <w:pPr/>
            <w:r>
              <w:rPr>
                <w:i w:val="1"/>
                <w:iCs w:val="1"/>
              </w:rPr>
              <w:t xml:space="preserve">Simmel and Beyond</w:t>
            </w:r>
            <w:r>
              <w:rPr/>
              <w:t xml:space="preserve">, 1, Routledge, pp.95-109, 2021, </w:t>
            </w:r>
            <w:hyperlink r:id="rId83" w:history="1">
              <w:r>
                <w:rPr>
                  <w:color w:val="#410a8c"/>
                  <w:u w:val="single"/>
                </w:rPr>
                <w:t xml:space="preserve">⟨10.4324/9781003182139-8⟩</w:t>
              </w:r>
            </w:hyperlink>
          </w:p>
          <w:p>
            <w:pPr/>
            <w:r>
              <w:rPr/>
              <w:t xml:space="preserve">Chapitre d'ouvrage</w:t>
            </w:r>
          </w:p>
          <w:p>
            <w:pPr/>
            <w:hyperlink r:id="rId82" w:history="1">
              <w:r>
                <w:rPr>
                  <w:color w:val="#410a8c"/>
                  <w:u w:val="single"/>
                </w:rPr>
                <w:t xml:space="preserve">halshs-03519260v1</w:t>
              </w:r>
            </w:hyperlink>
          </w:p>
        </w:tc>
      </w:tr>
      <w:tr>
        <w:trPr/>
        <w:tc>
          <w:tcPr>
            <w:noWrap/>
          </w:tcPr>
          <w:p>
            <w:pPr>
              <w:spacing w:after="200"/>
            </w:pPr>
            <w:hyperlink r:id="rId84" w:history="1">
              <w:r>
                <w:rPr>
                  <w:color w:val="1e198e"/>
                  <w:b w:val="1"/>
                  <w:bCs w:val="1"/>
                  <w:u w:val="single"/>
                </w:rPr>
                <w:t xml:space="preserve">Une vision sociologique des biens publics</w:t>
              </w:r>
            </w:hyperlink>
          </w:p>
          <w:p>
            <w:pPr/>
            <w:hyperlink r:id="rId10" w:history="1">
              <w:r>
                <w:rPr>
                  <w:color w:val="#410a8c"/>
                  <w:u w:val="single"/>
                </w:rPr>
                <w:t xml:space="preserve">Philippe Boudes</w:t>
              </w:r>
            </w:hyperlink>
          </w:p>
          <w:p>
            <w:pPr/>
            <w:r>
              <w:rPr/>
              <w:t xml:space="preserve">Marielle Berriet-Solliec. </w:t>
            </w:r>
            <w:r>
              <w:rPr>
                <w:i w:val="1"/>
                <w:iCs w:val="1"/>
              </w:rPr>
              <w:t xml:space="preserve">La production de biens publics en agriculture</w:t>
            </w:r>
            <w:r>
              <w:rPr/>
              <w:t xml:space="preserve">, Quae, pp.57-78, 2016</w:t>
            </w:r>
          </w:p>
          <w:p>
            <w:pPr/>
            <w:r>
              <w:rPr/>
              <w:t xml:space="preserve">Chapitre d'ouvrage</w:t>
            </w:r>
          </w:p>
          <w:p>
            <w:pPr/>
            <w:hyperlink r:id="rId84" w:history="1">
              <w:r>
                <w:rPr>
                  <w:color w:val="#410a8c"/>
                  <w:u w:val="single"/>
                </w:rPr>
                <w:t xml:space="preserve">hal-05497525v1</w:t>
              </w:r>
            </w:hyperlink>
          </w:p>
        </w:tc>
      </w:tr>
      <w:tr>
        <w:trPr/>
        <w:tc>
          <w:tcPr>
            <w:noWrap/>
          </w:tcPr>
          <w:p>
            <w:pPr>
              <w:spacing w:after="200"/>
            </w:pPr>
            <w:hyperlink r:id="rId85" w:history="1">
              <w:r>
                <w:rPr>
                  <w:color w:val="1e198e"/>
                  <w:b w:val="1"/>
                  <w:bCs w:val="1"/>
                  <w:u w:val="single"/>
                </w:rPr>
                <w:t xml:space="preserve">Empreinte carbone de la végétation urbaine</w:t>
              </w:r>
            </w:hyperlink>
          </w:p>
          <w:p>
            <w:pPr/>
            <w:hyperlink r:id="rId10" w:history="1">
              <w:r>
                <w:rPr>
                  <w:color w:val="#410a8c"/>
                  <w:u w:val="single"/>
                </w:rPr>
                <w:t xml:space="preserve">Philippe Boudes</w:t>
              </w:r>
            </w:hyperlink>
            <w:r>
              <w:rPr/>
              <w:t xml:space="preserve">,</w:t>
            </w:r>
            <w:hyperlink r:id="rId86" w:history="1">
              <w:r>
                <w:rPr>
                  <w:color w:val="#410a8c"/>
                  <w:u w:val="single"/>
                </w:rPr>
                <w:t xml:space="preserve">Damien Provendier</w:t>
              </w:r>
            </w:hyperlink>
            <w:r>
              <w:rPr/>
              <w:t xml:space="preserve">,</w:t>
            </w:r>
            <w:hyperlink r:id="rId87" w:history="1">
              <w:r>
                <w:rPr>
                  <w:color w:val="#410a8c"/>
                  <w:u w:val="single"/>
                </w:rPr>
                <w:t xml:space="preserve">Caroline Gutleben</w:t>
              </w:r>
            </w:hyperlink>
          </w:p>
          <w:p>
            <w:pPr/>
            <w:r>
              <w:rPr/>
              <w:t xml:space="preserve">M. Musy. </w:t>
            </w:r>
            <w:r>
              <w:rPr>
                <w:i w:val="1"/>
                <w:iCs w:val="1"/>
              </w:rPr>
              <w:t xml:space="preserve">Développement urbain durable : état de l’art sur les impacts du végétal sur la microclimatologie, l’hydrologie, la maîtrise de l’énergie et les ambiances</w:t>
            </w:r>
            <w:r>
              <w:rPr/>
              <w:t xml:space="preserve">, Quae, pp.135-155, 2014, 978-2-7592-2171-4</w:t>
            </w:r>
          </w:p>
          <w:p>
            <w:pPr/>
            <w:r>
              <w:rPr/>
              <w:t xml:space="preserve">Chapitre d'ouvrage</w:t>
            </w:r>
          </w:p>
          <w:p>
            <w:pPr/>
            <w:hyperlink r:id="rId85" w:history="1">
              <w:r>
                <w:rPr>
                  <w:color w:val="#410a8c"/>
                  <w:u w:val="single"/>
                </w:rPr>
                <w:t xml:space="preserve">hal-01240140v1</w:t>
              </w:r>
            </w:hyperlink>
          </w:p>
        </w:tc>
      </w:tr>
      <w:tr>
        <w:trPr/>
        <w:tc>
          <w:tcPr>
            <w:noWrap/>
          </w:tcPr>
          <w:p>
            <w:pPr>
              <w:spacing w:after="200"/>
            </w:pPr>
            <w:hyperlink r:id="rId88" w:history="1">
              <w:r>
                <w:rPr>
                  <w:color w:val="1e198e"/>
                  <w:b w:val="1"/>
                  <w:bCs w:val="1"/>
                  <w:u w:val="single"/>
                </w:rPr>
                <w:t xml:space="preserve">Une histoire entre aménagement et écologie</w:t>
              </w:r>
            </w:hyperlink>
          </w:p>
          <w:p>
            <w:pPr/>
            <w:hyperlink r:id="rId89" w:history="1">
              <w:r>
                <w:rPr>
                  <w:color w:val="#410a8c"/>
                  <w:u w:val="single"/>
                </w:rPr>
                <w:t xml:space="preserve">Nathalie Blanc</w:t>
              </w:r>
            </w:hyperlink>
            <w:r>
              <w:rPr/>
              <w:t xml:space="preserve">,</w:t>
            </w:r>
            <w:hyperlink r:id="rId90" w:history="1">
              <w:r>
                <w:rPr>
                  <w:color w:val="#410a8c"/>
                  <w:u w:val="single"/>
                </w:rPr>
                <w:t xml:space="preserve">Teddy Arrif</w:t>
              </w:r>
            </w:hyperlink>
            <w:r>
              <w:rPr/>
              <w:t xml:space="preserve">,</w:t>
            </w:r>
            <w:hyperlink r:id="rId10" w:history="1">
              <w:r>
                <w:rPr>
                  <w:color w:val="#410a8c"/>
                  <w:u w:val="single"/>
                </w:rPr>
                <w:t xml:space="preserve">Philippe Boudes</w:t>
              </w:r>
            </w:hyperlink>
            <w:r>
              <w:rPr/>
              <w:t xml:space="preserve">,</w:t>
            </w:r>
            <w:hyperlink r:id="rId91" w:history="1">
              <w:r>
                <w:rPr>
                  <w:color w:val="#410a8c"/>
                  <w:u w:val="single"/>
                </w:rPr>
                <w:t xml:space="preserve">Laure Cormier</w:t>
              </w:r>
            </w:hyperlink>
          </w:p>
          <w:p>
            <w:pPr/>
            <w:r>
              <w:rPr/>
              <w:t xml:space="preserve">Philippe Clergeau; Nathalie Blanc. </w:t>
            </w:r>
            <w:r>
              <w:rPr>
                <w:i w:val="1"/>
                <w:iCs w:val="1"/>
              </w:rPr>
              <w:t xml:space="preserve">Trames vertes urbaines. De la recherche scientifique au projet urbain</w:t>
            </w:r>
            <w:r>
              <w:rPr/>
              <w:t xml:space="preserve">, Éditions du Moniteur, pp.25-35, 2013, Hors collection, 978-2281129212</w:t>
            </w:r>
          </w:p>
          <w:p>
            <w:pPr/>
            <w:r>
              <w:rPr/>
              <w:t xml:space="preserve">Chapitre d'ouvrage</w:t>
            </w:r>
          </w:p>
          <w:p>
            <w:pPr/>
            <w:hyperlink r:id="rId88" w:history="1">
              <w:r>
                <w:rPr>
                  <w:color w:val="#410a8c"/>
                  <w:u w:val="single"/>
                </w:rPr>
                <w:t xml:space="preserve">halshs-00940898v1</w:t>
              </w:r>
            </w:hyperlink>
          </w:p>
        </w:tc>
      </w:tr>
      <w:tr>
        <w:trPr/>
        <w:tc>
          <w:tcPr>
            <w:noWrap/>
          </w:tcPr>
          <w:p>
            <w:pPr>
              <w:spacing w:after="200"/>
            </w:pPr>
            <w:hyperlink r:id="rId92" w:history="1">
              <w:r>
                <w:rPr>
                  <w:color w:val="1e198e"/>
                  <w:b w:val="1"/>
                  <w:bCs w:val="1"/>
                  <w:u w:val="single"/>
                </w:rPr>
                <w:t xml:space="preserve">Transversalité utopique entre aménagement de la ville et conception écologique des trames vertes</w:t>
              </w:r>
            </w:hyperlink>
          </w:p>
          <w:p>
            <w:pPr/>
            <w:hyperlink r:id="rId89" w:history="1">
              <w:r>
                <w:rPr>
                  <w:color w:val="#410a8c"/>
                  <w:u w:val="single"/>
                </w:rPr>
                <w:t xml:space="preserve">Nathalie Blanc</w:t>
              </w:r>
            </w:hyperlink>
            <w:r>
              <w:rPr/>
              <w:t xml:space="preserve">,</w:t>
            </w:r>
            <w:hyperlink r:id="rId10" w:history="1">
              <w:r>
                <w:rPr>
                  <w:color w:val="#410a8c"/>
                  <w:u w:val="single"/>
                </w:rPr>
                <w:t xml:space="preserve">Philippe Boudes</w:t>
              </w:r>
            </w:hyperlink>
            <w:r>
              <w:rPr/>
              <w:t xml:space="preserve">,</w:t>
            </w:r>
            <w:hyperlink r:id="rId91" w:history="1">
              <w:r>
                <w:rPr>
                  <w:color w:val="#410a8c"/>
                  <w:u w:val="single"/>
                </w:rPr>
                <w:t xml:space="preserve">Laure Cormier</w:t>
              </w:r>
            </w:hyperlink>
          </w:p>
          <w:p>
            <w:pPr/>
            <w:r>
              <w:rPr/>
              <w:t xml:space="preserve">Nathalie Blanc; Philippe Clergeau. </w:t>
            </w:r>
            <w:r>
              <w:rPr>
                <w:i w:val="1"/>
                <w:iCs w:val="1"/>
              </w:rPr>
              <w:t xml:space="preserve">Trames vertes urbaines : De la recherche scientifique au projet urbain</w:t>
            </w:r>
            <w:r>
              <w:rPr/>
              <w:t xml:space="preserve">, Editions du Moniteur, pp.22-30, 2013, 978-2-281-12921-2</w:t>
            </w:r>
          </w:p>
          <w:p>
            <w:pPr/>
            <w:r>
              <w:rPr/>
              <w:t xml:space="preserve">Chapitre d'ouvrage</w:t>
            </w:r>
          </w:p>
          <w:p>
            <w:pPr/>
            <w:hyperlink r:id="rId92" w:history="1">
              <w:r>
                <w:rPr>
                  <w:color w:val="#410a8c"/>
                  <w:u w:val="single"/>
                </w:rPr>
                <w:t xml:space="preserve">hal-01240142v1</w:t>
              </w:r>
            </w:hyperlink>
          </w:p>
        </w:tc>
      </w:tr>
      <w:tr>
        <w:trPr/>
        <w:tc>
          <w:tcPr>
            <w:noWrap/>
          </w:tcPr>
          <w:p>
            <w:pPr>
              <w:spacing w:after="200"/>
            </w:pPr>
            <w:hyperlink r:id="rId93" w:history="1">
              <w:r>
                <w:rPr>
                  <w:color w:val="1e198e"/>
                  <w:b w:val="1"/>
                  <w:bCs w:val="1"/>
                  <w:u w:val="single"/>
                </w:rPr>
                <w:t xml:space="preserve">Un regard particulier sur les postulats sociologiques de Marx et de Durkheim à l’heure de la sociologie de l’environnement : chapitre 4</w:t>
              </w:r>
            </w:hyperlink>
          </w:p>
          <w:p>
            <w:pPr/>
            <w:hyperlink r:id="rId94" w:history="1">
              <w:r>
                <w:rPr>
                  <w:color w:val="#410a8c"/>
                  <w:u w:val="single"/>
                </w:rPr>
                <w:t xml:space="preserve">Jacqueline Candau</w:t>
              </w:r>
            </w:hyperlink>
            <w:r>
              <w:rPr/>
              <w:t xml:space="preserve">,</w:t>
            </w:r>
            <w:hyperlink r:id="rId95" w:history="1">
              <w:r>
                <w:rPr>
                  <w:color w:val="#410a8c"/>
                  <w:u w:val="single"/>
                </w:rPr>
                <w:t xml:space="preserve">N. Lewis</w:t>
              </w:r>
            </w:hyperlink>
            <w:r>
              <w:rPr/>
              <w:t xml:space="preserve">,</w:t>
            </w:r>
            <w:hyperlink r:id="rId96" w:history="1">
              <w:r>
                <w:rPr>
                  <w:color w:val="#410a8c"/>
                  <w:u w:val="single"/>
                </w:rPr>
                <w:t xml:space="preserve">R. Barbier</w:t>
              </w:r>
            </w:hyperlink>
            <w:r>
              <w:rPr/>
              <w:t xml:space="preserve">,</w:t>
            </w:r>
            <w:hyperlink r:id="rId97" w:history="1">
              <w:r>
                <w:rPr>
                  <w:color w:val="#410a8c"/>
                  <w:u w:val="single"/>
                </w:rPr>
                <w:t xml:space="preserve">P. Boudes</w:t>
              </w:r>
            </w:hyperlink>
            <w:r>
              <w:rPr/>
              <w:t xml:space="preserve">,</w:t>
            </w:r>
            <w:hyperlink r:id="rId98" w:history="1">
              <w:r>
                <w:rPr>
                  <w:color w:val="#410a8c"/>
                  <w:u w:val="single"/>
                </w:rPr>
                <w:t xml:space="preserve">J.P. Bozonnet</w:t>
              </w:r>
            </w:hyperlink>
            <w:r>
              <w:rPr/>
              <w:t xml:space="preserve">et al.</w:t>
            </w:r>
          </w:p>
          <w:p>
            <w:pPr/>
            <w:r>
              <w:rPr>
                <w:i w:val="1"/>
                <w:iCs w:val="1"/>
              </w:rPr>
              <w:t xml:space="preserve">Manuel de sociologie de l'environnement</w:t>
            </w:r>
            <w:r>
              <w:rPr/>
              <w:t xml:space="preserve">, Presses Université Laval, pp.63-78, 2012, Sciences sociales, sociologie, 978-2-7637-9554-6</w:t>
            </w:r>
          </w:p>
          <w:p>
            <w:pPr/>
            <w:r>
              <w:rPr/>
              <w:t xml:space="preserve">Chapitre d'ouvrage</w:t>
            </w:r>
          </w:p>
          <w:p>
            <w:pPr/>
            <w:hyperlink r:id="rId93" w:history="1">
              <w:r>
                <w:rPr>
                  <w:color w:val="#410a8c"/>
                  <w:u w:val="single"/>
                </w:rPr>
                <w:t xml:space="preserve">hal-02597269v1</w:t>
              </w:r>
            </w:hyperlink>
          </w:p>
        </w:tc>
      </w:tr>
      <w:tr>
        <w:trPr/>
        <w:tc>
          <w:tcPr>
            <w:noWrap/>
          </w:tcPr>
          <w:p>
            <w:pPr>
              <w:spacing w:after="200"/>
            </w:pPr>
            <w:hyperlink r:id="rId99" w:history="1">
              <w:r>
                <w:rPr>
                  <w:color w:val="1e198e"/>
                  <w:b w:val="1"/>
                  <w:bCs w:val="1"/>
                  <w:u w:val="single"/>
                </w:rPr>
                <w:t xml:space="preserve">L'environnement comme objet de recherche en sociologie : filiations, enjeux épistémologiques, frontières disciplinaires : Introduction</w:t>
              </w:r>
            </w:hyperlink>
          </w:p>
          <w:p>
            <w:pPr/>
            <w:hyperlink r:id="rId94" w:history="1">
              <w:r>
                <w:rPr>
                  <w:color w:val="#410a8c"/>
                  <w:u w:val="single"/>
                </w:rPr>
                <w:t xml:space="preserve">Jacqueline Candau</w:t>
              </w:r>
            </w:hyperlink>
            <w:r>
              <w:rPr/>
              <w:t xml:space="preserve">,</w:t>
            </w:r>
            <w:hyperlink r:id="rId95" w:history="1">
              <w:r>
                <w:rPr>
                  <w:color w:val="#410a8c"/>
                  <w:u w:val="single"/>
                </w:rPr>
                <w:t xml:space="preserve">N. Lewis</w:t>
              </w:r>
            </w:hyperlink>
            <w:r>
              <w:rPr/>
              <w:t xml:space="preserve">,</w:t>
            </w:r>
            <w:hyperlink r:id="rId96" w:history="1">
              <w:r>
                <w:rPr>
                  <w:color w:val="#410a8c"/>
                  <w:u w:val="single"/>
                </w:rPr>
                <w:t xml:space="preserve">R. Barbier</w:t>
              </w:r>
            </w:hyperlink>
            <w:r>
              <w:rPr/>
              <w:t xml:space="preserve">,</w:t>
            </w:r>
            <w:hyperlink r:id="rId97" w:history="1">
              <w:r>
                <w:rPr>
                  <w:color w:val="#410a8c"/>
                  <w:u w:val="single"/>
                </w:rPr>
                <w:t xml:space="preserve">P. Boudes</w:t>
              </w:r>
            </w:hyperlink>
            <w:r>
              <w:rPr/>
              <w:t xml:space="preserve">,</w:t>
            </w:r>
            <w:hyperlink r:id="rId98" w:history="1">
              <w:r>
                <w:rPr>
                  <w:color w:val="#410a8c"/>
                  <w:u w:val="single"/>
                </w:rPr>
                <w:t xml:space="preserve">J.P. Bozonnet</w:t>
              </w:r>
            </w:hyperlink>
            <w:r>
              <w:rPr/>
              <w:t xml:space="preserve">et al.</w:t>
            </w:r>
          </w:p>
          <w:p>
            <w:pPr/>
            <w:r>
              <w:rPr>
                <w:i w:val="1"/>
                <w:iCs w:val="1"/>
              </w:rPr>
              <w:t xml:space="preserve">Manuel de sociologie de l'environnement</w:t>
            </w:r>
            <w:r>
              <w:rPr/>
              <w:t xml:space="preserve">, Presses Université Laval, pp.13-16, 2012, Sciences sociales, sociologie, 978-2-7637-9554-6</w:t>
            </w:r>
          </w:p>
          <w:p>
            <w:pPr/>
            <w:r>
              <w:rPr/>
              <w:t xml:space="preserve">Chapitre d'ouvrage</w:t>
            </w:r>
          </w:p>
          <w:p>
            <w:pPr/>
            <w:hyperlink r:id="rId99" w:history="1">
              <w:r>
                <w:rPr>
                  <w:color w:val="#410a8c"/>
                  <w:u w:val="single"/>
                </w:rPr>
                <w:t xml:space="preserve">hal-02597264v1</w:t>
              </w:r>
            </w:hyperlink>
          </w:p>
        </w:tc>
      </w:tr>
      <w:tr>
        <w:trPr/>
        <w:tc>
          <w:tcPr>
            <w:noWrap/>
          </w:tcPr>
          <w:p>
            <w:pPr>
              <w:spacing w:after="200"/>
            </w:pPr>
            <w:hyperlink r:id="rId100" w:history="1">
              <w:r>
                <w:rPr>
                  <w:color w:val="1e198e"/>
                  <w:b w:val="1"/>
                  <w:bCs w:val="1"/>
                  <w:u w:val="single"/>
                </w:rPr>
                <w:t xml:space="preserve">Ouvertures/perspectives internationales : Introduction</w:t>
              </w:r>
            </w:hyperlink>
          </w:p>
          <w:p>
            <w:pPr/>
            <w:hyperlink r:id="rId10" w:history="1">
              <w:r>
                <w:rPr>
                  <w:color w:val="#410a8c"/>
                  <w:u w:val="single"/>
                </w:rPr>
                <w:t xml:space="preserve">Philippe Boudes</w:t>
              </w:r>
            </w:hyperlink>
          </w:p>
          <w:p>
            <w:pPr/>
            <w:r>
              <w:rPr/>
              <w:t xml:space="preserve">Rémi Barbier; Jean-Paul Bozonnet; Michelle Dobré; Nathalie Lewis. </w:t>
            </w:r>
            <w:r>
              <w:rPr>
                <w:i w:val="1"/>
                <w:iCs w:val="1"/>
              </w:rPr>
              <w:t xml:space="preserve">Manuel de sociologie de l'environnement</w:t>
            </w:r>
            <w:r>
              <w:rPr/>
              <w:t xml:space="preserve">, Presses de l'Université Laval, pp.339-342, 2012, Sociologie Contemporaine, 978-2763795546</w:t>
            </w:r>
          </w:p>
          <w:p>
            <w:pPr/>
            <w:r>
              <w:rPr/>
              <w:t xml:space="preserve">Chapitre d'ouvrage</w:t>
            </w:r>
          </w:p>
          <w:p>
            <w:pPr/>
            <w:hyperlink r:id="rId100" w:history="1">
              <w:r>
                <w:rPr>
                  <w:color w:val="#410a8c"/>
                  <w:u w:val="single"/>
                </w:rPr>
                <w:t xml:space="preserve">halshs-00945917v1</w:t>
              </w:r>
            </w:hyperlink>
          </w:p>
        </w:tc>
      </w:tr>
      <w:tr>
        <w:trPr/>
        <w:tc>
          <w:tcPr>
            <w:noWrap/>
          </w:tcPr>
          <w:p>
            <w:pPr>
              <w:spacing w:after="200"/>
            </w:pPr>
            <w:hyperlink r:id="rId101" w:history="1">
              <w:r>
                <w:rPr>
                  <w:color w:val="1e198e"/>
                  <w:b w:val="1"/>
                  <w:bCs w:val="1"/>
                  <w:u w:val="single"/>
                </w:rPr>
                <w:t xml:space="preserve">La sociologie de l'environnement : objets et démarches</w:t>
              </w:r>
            </w:hyperlink>
          </w:p>
          <w:p>
            <w:pPr/>
            <w:hyperlink r:id="rId10" w:history="1">
              <w:r>
                <w:rPr>
                  <w:color w:val="#410a8c"/>
                  <w:u w:val="single"/>
                </w:rPr>
                <w:t xml:space="preserve">Philippe Boudes</w:t>
              </w:r>
            </w:hyperlink>
          </w:p>
          <w:p>
            <w:pPr/>
            <w:r>
              <w:rPr/>
              <w:t xml:space="preserve">Rémi Barbier; Jean-Paul Bozonnet; Michelle Dobré; Nathalie Lewis. </w:t>
            </w:r>
            <w:r>
              <w:rPr>
                <w:i w:val="1"/>
                <w:iCs w:val="1"/>
              </w:rPr>
              <w:t xml:space="preserve">Manuel de sociologie de l'environnement</w:t>
            </w:r>
            <w:r>
              <w:rPr/>
              <w:t xml:space="preserve">, Presses de l'Université Laval, pp.113-125, 2012, Sociologie Contemporaine, 978-2763795546</w:t>
            </w:r>
          </w:p>
          <w:p>
            <w:pPr/>
            <w:r>
              <w:rPr/>
              <w:t xml:space="preserve">Chapitre d'ouvrage</w:t>
            </w:r>
          </w:p>
          <w:p>
            <w:pPr/>
            <w:hyperlink r:id="rId101" w:history="1">
              <w:r>
                <w:rPr>
                  <w:color w:val="#410a8c"/>
                  <w:u w:val="single"/>
                </w:rPr>
                <w:t xml:space="preserve">halshs-00945908v1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 production de biens publics en agriculture</w:t>
              </w:r>
            </w:hyperlink>
          </w:p>
          <w:p>
            <w:pPr/>
            <w:hyperlink r:id="rId103" w:history="1">
              <w:r>
                <w:rPr>
                  <w:color w:val="#410a8c"/>
                  <w:u w:val="single"/>
                </w:rPr>
                <w:t xml:space="preserve">Marielle Berriet-Solliec</w:t>
              </w:r>
            </w:hyperlink>
            <w:r>
              <w:rPr/>
              <w:t xml:space="preserve">,</w:t>
            </w:r>
            <w:hyperlink r:id="rId104" w:history="1">
              <w:r>
                <w:rPr>
                  <w:color w:val="#410a8c"/>
                  <w:u w:val="single"/>
                </w:rPr>
                <w:t xml:space="preserve">Gilles Bazin</w:t>
              </w:r>
            </w:hyperlink>
            <w:r>
              <w:rPr/>
              <w:t xml:space="preserve">,</w:t>
            </w:r>
            <w:hyperlink r:id="rId10" w:history="1">
              <w:r>
                <w:rPr>
                  <w:color w:val="#410a8c"/>
                  <w:u w:val="single"/>
                </w:rPr>
                <w:t xml:space="preserve">Philippe Boudes</w:t>
              </w:r>
            </w:hyperlink>
            <w:r>
              <w:rPr/>
              <w:t xml:space="preserve">,</w:t>
            </w:r>
            <w:hyperlink r:id="rId55" w:history="1">
              <w:r>
                <w:rPr>
                  <w:color w:val="#410a8c"/>
                  <w:u w:val="single"/>
                </w:rPr>
                <w:t xml:space="preserve">Catherine Darrot</w:t>
              </w:r>
            </w:hyperlink>
            <w:r>
              <w:rPr/>
              <w:t xml:space="preserve">,</w:t>
            </w:r>
            <w:hyperlink r:id="rId105" w:history="1">
              <w:r>
                <w:rPr>
                  <w:color w:val="#410a8c"/>
                  <w:u w:val="single"/>
                </w:rPr>
                <w:t xml:space="preserve">Sophie Devienne</w:t>
              </w:r>
            </w:hyperlink>
            <w:r>
              <w:rPr/>
              <w:t xml:space="preserve">et al.</w:t>
            </w:r>
          </w:p>
          <w:p>
            <w:pPr/>
            <w:hyperlink r:id="rId106" w:history="1">
              <w:r>
                <w:rPr>
                  <w:color w:val="#410a8c"/>
                  <w:u w:val="single"/>
                </w:rPr>
                <w:t xml:space="preserve">Educagri</w:t>
              </w:r>
            </w:hyperlink>
            <w:r>
              <w:rPr/>
              <w:t xml:space="preserve">, pp.224, 2016, Références (Educagri), 979-10-275-0030-7</w:t>
            </w:r>
          </w:p>
          <w:p>
            <w:pPr/>
            <w:r>
              <w:rPr/>
              <w:t xml:space="preserve">Ouvrages</w:t>
            </w:r>
          </w:p>
          <w:p>
            <w:pPr/>
            <w:hyperlink r:id="rId102" w:history="1">
              <w:r>
                <w:rPr>
                  <w:color w:val="#410a8c"/>
                  <w:u w:val="single"/>
                </w:rPr>
                <w:t xml:space="preserve">hal-01595669v1</w:t>
              </w:r>
            </w:hyperlink>
          </w:p>
        </w:tc>
      </w:tr>
      <w:tr>
        <w:trPr/>
        <w:tc>
          <w:tcPr>
            <w:noWrap/>
          </w:tcPr>
          <w:p>
            <w:pPr>
              <w:spacing w:after="200"/>
            </w:pPr>
            <w:hyperlink r:id="rId107" w:history="1">
              <w:r>
                <w:rPr>
                  <w:color w:val="1e198e"/>
                  <w:b w:val="1"/>
                  <w:bCs w:val="1"/>
                  <w:u w:val="single"/>
                </w:rPr>
                <w:t xml:space="preserve">Manuel de sociologie de l'environnement</w:t>
              </w:r>
            </w:hyperlink>
          </w:p>
          <w:p>
            <w:pPr/>
            <w:hyperlink r:id="rId108" w:history="1">
              <w:r>
                <w:rPr>
                  <w:color w:val="#410a8c"/>
                  <w:u w:val="single"/>
                </w:rPr>
                <w:t xml:space="preserve">Rémi Barbier</w:t>
              </w:r>
            </w:hyperlink>
            <w:r>
              <w:rPr/>
              <w:t xml:space="preserve">,</w:t>
            </w:r>
            <w:hyperlink r:id="rId10" w:history="1">
              <w:r>
                <w:rPr>
                  <w:color w:val="#410a8c"/>
                  <w:u w:val="single"/>
                </w:rPr>
                <w:t xml:space="preserve">Philippe Boudes</w:t>
              </w:r>
            </w:hyperlink>
            <w:r>
              <w:rPr/>
              <w:t xml:space="preserve">,</w:t>
            </w:r>
            <w:hyperlink r:id="rId109" w:history="1">
              <w:r>
                <w:rPr>
                  <w:color w:val="#410a8c"/>
                  <w:u w:val="single"/>
                </w:rPr>
                <w:t xml:space="preserve">Jean-Paul Bozonnet</w:t>
              </w:r>
            </w:hyperlink>
            <w:r>
              <w:rPr/>
              <w:t xml:space="preserve">,</w:t>
            </w:r>
            <w:hyperlink r:id="rId94" w:history="1">
              <w:r>
                <w:rPr>
                  <w:color w:val="#410a8c"/>
                  <w:u w:val="single"/>
                </w:rPr>
                <w:t xml:space="preserve">Jacqueline Candau</w:t>
              </w:r>
            </w:hyperlink>
            <w:r>
              <w:rPr/>
              <w:t xml:space="preserve">,</w:t>
            </w:r>
            <w:hyperlink r:id="rId110" w:history="1">
              <w:r>
                <w:rPr>
                  <w:color w:val="#410a8c"/>
                  <w:u w:val="single"/>
                </w:rPr>
                <w:t xml:space="preserve">Michelle Dobré</w:t>
              </w:r>
            </w:hyperlink>
            <w:r>
              <w:rPr/>
              <w:t xml:space="preserve">et al.</w:t>
            </w:r>
          </w:p>
          <w:p>
            <w:pPr/>
            <w:r>
              <w:rPr/>
              <w:t xml:space="preserve">Presses Universitaires de Laval, 506 p., 2012, 978-2-7637-9554-6</w:t>
            </w:r>
          </w:p>
          <w:p>
            <w:pPr/>
            <w:r>
              <w:rPr/>
              <w:t xml:space="preserve">Ouvrages</w:t>
            </w:r>
          </w:p>
          <w:p>
            <w:pPr/>
            <w:hyperlink r:id="rId107" w:history="1">
              <w:r>
                <w:rPr>
                  <w:color w:val="#410a8c"/>
                  <w:u w:val="single"/>
                </w:rPr>
                <w:t xml:space="preserve">hal-02598195v1</w:t>
              </w:r>
            </w:hyperlink>
          </w:p>
        </w:tc>
      </w:tr>
      <w:tr>
        <w:trPr/>
        <w:tc>
          <w:tcPr>
            <w:noWrap/>
          </w:tcPr>
          <w:p>
            <w:pPr>
              <w:spacing w:after="200"/>
            </w:pPr>
            <w:hyperlink r:id="rId111" w:history="1">
              <w:r>
                <w:rPr>
                  <w:color w:val="1e198e"/>
                  <w:b w:val="1"/>
                  <w:bCs w:val="1"/>
                  <w:u w:val="single"/>
                </w:rPr>
                <w:t xml:space="preserve">Adaptation aux changements climatiques et trames vertes : quels enjeux pour la ville ?</w:t>
              </w:r>
            </w:hyperlink>
          </w:p>
          <w:p>
            <w:pPr/>
            <w:hyperlink r:id="rId112" w:history="1">
              <w:r>
                <w:rPr>
                  <w:color w:val="#410a8c"/>
                  <w:u w:val="single"/>
                </w:rPr>
                <w:t xml:space="preserve">Morgane Colombert</w:t>
              </w:r>
            </w:hyperlink>
            <w:r>
              <w:rPr/>
              <w:t xml:space="preserve">,</w:t>
            </w:r>
            <w:hyperlink r:id="rId10" w:history="1">
              <w:r>
                <w:rPr>
                  <w:color w:val="#410a8c"/>
                  <w:u w:val="single"/>
                </w:rPr>
                <w:t xml:space="preserve">Philippe Boudes</w:t>
              </w:r>
            </w:hyperlink>
          </w:p>
          <w:p>
            <w:pPr/>
            <w:hyperlink r:id="rId113" w:history="1">
              <w:r>
                <w:rPr>
                  <w:color w:val="#410a8c"/>
                  <w:u w:val="single"/>
                </w:rPr>
                <w:t xml:space="preserve">Les Éditions en environnement VertigO</w:t>
              </w:r>
            </w:hyperlink>
            <w:r>
              <w:rPr/>
              <w:t xml:space="preserve">, Hors-série 12, pp.254, 2012</w:t>
            </w:r>
          </w:p>
          <w:p>
            <w:pPr/>
            <w:r>
              <w:rPr/>
              <w:t xml:space="preserve">Ouvrages</w:t>
            </w:r>
          </w:p>
          <w:p>
            <w:pPr/>
            <w:hyperlink r:id="rId111" w:history="1">
              <w:r>
                <w:rPr>
                  <w:color w:val="#410a8c"/>
                  <w:u w:val="single"/>
                </w:rPr>
                <w:t xml:space="preserve">halshs-01057127v1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Human-non-human global change: The case study of the Barbary macaque in the National Park of Ifrane in Morocco.</w:t>
              </w:r>
            </w:hyperlink>
          </w:p>
          <w:p>
            <w:pPr/>
            <w:hyperlink r:id="rId115" w:history="1">
              <w:r>
                <w:rPr>
                  <w:color w:val="#410a8c"/>
                  <w:u w:val="single"/>
                </w:rPr>
                <w:t xml:space="preserve">Elsa Minot</w:t>
              </w:r>
            </w:hyperlink>
            <w:r>
              <w:rPr/>
              <w:t xml:space="preserve">,</w:t>
            </w:r>
            <w:hyperlink r:id="rId116" w:history="1">
              <w:r>
                <w:rPr>
                  <w:color w:val="#410a8c"/>
                  <w:u w:val="single"/>
                </w:rPr>
                <w:t xml:space="preserve">Gaëlle Simon</w:t>
              </w:r>
            </w:hyperlink>
            <w:r>
              <w:rPr/>
              <w:t xml:space="preserve">,</w:t>
            </w:r>
            <w:hyperlink r:id="rId10" w:history="1">
              <w:r>
                <w:rPr>
                  <w:color w:val="#410a8c"/>
                  <w:u w:val="single"/>
                </w:rPr>
                <w:t xml:space="preserve">Philippe Boudes</w:t>
              </w:r>
            </w:hyperlink>
            <w:r>
              <w:rPr/>
              <w:t xml:space="preserve">,</w:t>
            </w:r>
            <w:hyperlink r:id="rId117" w:history="1">
              <w:r>
                <w:rPr>
                  <w:color w:val="#410a8c"/>
                  <w:u w:val="single"/>
                </w:rPr>
                <w:t xml:space="preserve">Aude Ernoult</w:t>
              </w:r>
            </w:hyperlink>
            <w:r>
              <w:rPr/>
              <w:t xml:space="preserve">,</w:t>
            </w:r>
            <w:hyperlink r:id="rId118" w:history="1">
              <w:r>
                <w:rPr>
                  <w:color w:val="#410a8c"/>
                  <w:u w:val="single"/>
                </w:rPr>
                <w:t xml:space="preserve">Nelly Ménard</w:t>
              </w:r>
            </w:hyperlink>
            <w:r>
              <w:rPr/>
              <w:t xml:space="preserve">et al.</w:t>
            </w:r>
          </w:p>
          <w:p>
            <w:pPr/>
            <w:r>
              <w:rPr>
                <w:i w:val="1"/>
                <w:iCs w:val="1"/>
              </w:rPr>
              <w:t xml:space="preserve">Autumn School « Global Forests 2024 » Forest Biodiversity: the ecology-social sciences dialogue</w:t>
            </w:r>
            <w:r>
              <w:rPr/>
              <w:t xml:space="preserve">, GIP ECOFOR, Oct 2024, Oxford, Maison française d'Oxford, United Kingdom</w:t>
            </w:r>
          </w:p>
          <w:p>
            <w:pPr/>
            <w:r>
              <w:rPr/>
              <w:t xml:space="preserve">Communication dans un congrès</w:t>
            </w:r>
          </w:p>
          <w:p>
            <w:pPr/>
            <w:hyperlink r:id="rId114" w:history="1">
              <w:r>
                <w:rPr>
                  <w:color w:val="#410a8c"/>
                  <w:u w:val="single"/>
                </w:rPr>
                <w:t xml:space="preserve">hal-05434237v1</w:t>
              </w:r>
            </w:hyperlink>
          </w:p>
        </w:tc>
      </w:tr>
      <w:tr>
        <w:trPr/>
        <w:tc>
          <w:tcPr>
            <w:noWrap/>
          </w:tcPr>
          <w:p>
            <w:pPr>
              <w:spacing w:after="200"/>
            </w:pPr>
            <w:hyperlink r:id="rId119" w:history="1">
              <w:r>
                <w:rPr>
                  <w:color w:val="1e198e"/>
                  <w:b w:val="1"/>
                  <w:bCs w:val="1"/>
                  <w:u w:val="single"/>
                </w:rPr>
                <w:t xml:space="preserve">La méthanisation au cœur des dynamiques territoriales, entre coopérations et conflits</w:t>
              </w:r>
            </w:hyperlink>
          </w:p>
          <w:p>
            <w:pPr/>
            <w:hyperlink r:id="rId120" w:history="1">
              <w:r>
                <w:rPr>
                  <w:color w:val="#410a8c"/>
                  <w:u w:val="single"/>
                </w:rPr>
                <w:t xml:space="preserve">Caroline Mazaud</w:t>
              </w:r>
            </w:hyperlink>
            <w:r>
              <w:rPr/>
              <w:t xml:space="preserve">,</w:t>
            </w:r>
            <w:hyperlink r:id="rId121" w:history="1">
              <w:r>
                <w:rPr>
                  <w:color w:val="#410a8c"/>
                  <w:u w:val="single"/>
                </w:rPr>
                <w:t xml:space="preserve">Caroline Depoudent</w:t>
              </w:r>
            </w:hyperlink>
            <w:r>
              <w:rPr/>
              <w:t xml:space="preserve">,</w:t>
            </w:r>
            <w:hyperlink r:id="rId122" w:history="1">
              <w:r>
                <w:rPr>
                  <w:color w:val="#410a8c"/>
                  <w:u w:val="single"/>
                </w:rPr>
                <w:t xml:space="preserve">Guilhem Anzalone</w:t>
              </w:r>
            </w:hyperlink>
            <w:r>
              <w:rPr/>
              <w:t xml:space="preserve">,</w:t>
            </w:r>
            <w:hyperlink r:id="rId10" w:history="1">
              <w:r>
                <w:rPr>
                  <w:color w:val="#410a8c"/>
                  <w:u w:val="single"/>
                </w:rPr>
                <w:t xml:space="preserve">Philippe Boudes</w:t>
              </w:r>
            </w:hyperlink>
          </w:p>
          <w:p>
            <w:pPr/>
            <w:r>
              <w:rPr>
                <w:i w:val="1"/>
                <w:iCs w:val="1"/>
              </w:rPr>
              <w:t xml:space="preserve">Territoires et Trajectoires de Développement : les dynamiques relationnelles comme clé d’analyse renouvelée</w:t>
            </w:r>
            <w:r>
              <w:rPr/>
              <w:t xml:space="preserve">, Jun 2021, Angers, France</w:t>
            </w:r>
          </w:p>
          <w:p>
            <w:pPr/>
            <w:r>
              <w:rPr/>
              <w:t xml:space="preserve">Communication dans un congrès</w:t>
            </w:r>
          </w:p>
          <w:p>
            <w:pPr/>
            <w:hyperlink r:id="rId119" w:history="1">
              <w:r>
                <w:rPr>
                  <w:color w:val="#410a8c"/>
                  <w:u w:val="single"/>
                </w:rPr>
                <w:t xml:space="preserve">hal-03629119v1</w:t>
              </w:r>
            </w:hyperlink>
          </w:p>
        </w:tc>
      </w:tr>
      <w:tr>
        <w:trPr/>
        <w:tc>
          <w:tcPr>
            <w:noWrap/>
          </w:tcPr>
          <w:p>
            <w:pPr>
              <w:spacing w:after="200"/>
            </w:pPr>
            <w:hyperlink r:id="rId123" w:history="1">
              <w:r>
                <w:rPr>
                  <w:color w:val="1e198e"/>
                  <w:b w:val="1"/>
                  <w:bCs w:val="1"/>
                  <w:u w:val="single"/>
                </w:rPr>
                <w:t xml:space="preserve">Facteurs humains et sociaux de réussite des projets de méthanisation territoriale</w:t>
              </w:r>
            </w:hyperlink>
          </w:p>
          <w:p>
            <w:pPr/>
            <w:hyperlink r:id="rId121" w:history="1">
              <w:r>
                <w:rPr>
                  <w:color w:val="#410a8c"/>
                  <w:u w:val="single"/>
                </w:rPr>
                <w:t xml:space="preserve">Caroline Depoudent</w:t>
              </w:r>
            </w:hyperlink>
            <w:r>
              <w:rPr/>
              <w:t xml:space="preserve">,</w:t>
            </w:r>
            <w:hyperlink r:id="rId122" w:history="1">
              <w:r>
                <w:rPr>
                  <w:color w:val="#410a8c"/>
                  <w:u w:val="single"/>
                </w:rPr>
                <w:t xml:space="preserve">Guilhem Anzalone</w:t>
              </w:r>
            </w:hyperlink>
            <w:r>
              <w:rPr/>
              <w:t xml:space="preserve">,</w:t>
            </w:r>
            <w:hyperlink r:id="rId120" w:history="1">
              <w:r>
                <w:rPr>
                  <w:color w:val="#410a8c"/>
                  <w:u w:val="single"/>
                </w:rPr>
                <w:t xml:space="preserve">Caroline Mazaud</w:t>
              </w:r>
            </w:hyperlink>
            <w:r>
              <w:rPr/>
              <w:t xml:space="preserve">,</w:t>
            </w:r>
            <w:hyperlink r:id="rId10" w:history="1">
              <w:r>
                <w:rPr>
                  <w:color w:val="#410a8c"/>
                  <w:u w:val="single"/>
                </w:rPr>
                <w:t xml:space="preserve">Philippe Boudes</w:t>
              </w:r>
            </w:hyperlink>
          </w:p>
          <w:p>
            <w:pPr/>
            <w:r>
              <w:rPr>
                <w:i w:val="1"/>
                <w:iCs w:val="1"/>
              </w:rPr>
              <w:t xml:space="preserve">52 ème journées de la recherche porcine 2020</w:t>
            </w:r>
            <w:r>
              <w:rPr/>
              <w:t xml:space="preserve">, IFIP; INRAE, Feb 2020, Paris, France. pp.233-234</w:t>
            </w:r>
          </w:p>
          <w:p>
            <w:pPr/>
            <w:r>
              <w:rPr/>
              <w:t xml:space="preserve">Communication dans un congrès</w:t>
            </w:r>
          </w:p>
          <w:p>
            <w:pPr/>
            <w:hyperlink r:id="rId123" w:history="1">
              <w:r>
                <w:rPr>
                  <w:color w:val="#410a8c"/>
                  <w:u w:val="single"/>
                </w:rPr>
                <w:t xml:space="preserve">hal-02795819v1</w:t>
              </w:r>
            </w:hyperlink>
          </w:p>
        </w:tc>
      </w:tr>
      <w:tr>
        <w:trPr/>
        <w:tc>
          <w:tcPr>
            <w:noWrap/>
          </w:tcPr>
          <w:p>
            <w:pPr>
              <w:spacing w:after="200"/>
            </w:pPr>
            <w:hyperlink r:id="rId124" w:history="1">
              <w:r>
                <w:rPr>
                  <w:color w:val="1e198e"/>
                  <w:b w:val="1"/>
                  <w:bCs w:val="1"/>
                  <w:u w:val="single"/>
                </w:rPr>
                <w:t xml:space="preserve">Quelle place pour les agriculteurs dans les projets territoriaux de méthanisation ?</w:t>
              </w:r>
            </w:hyperlink>
          </w:p>
          <w:p>
            <w:pPr/>
            <w:hyperlink r:id="rId122" w:history="1">
              <w:r>
                <w:rPr>
                  <w:color w:val="#410a8c"/>
                  <w:u w:val="single"/>
                </w:rPr>
                <w:t xml:space="preserve">Guilhem Anzalone</w:t>
              </w:r>
            </w:hyperlink>
            <w:r>
              <w:rPr/>
              <w:t xml:space="preserve">,</w:t>
            </w:r>
            <w:hyperlink r:id="rId10" w:history="1">
              <w:r>
                <w:rPr>
                  <w:color w:val="#410a8c"/>
                  <w:u w:val="single"/>
                </w:rPr>
                <w:t xml:space="preserve">Philippe Boudes</w:t>
              </w:r>
            </w:hyperlink>
            <w:r>
              <w:rPr/>
              <w:t xml:space="preserve">,</w:t>
            </w:r>
            <w:hyperlink r:id="rId121" w:history="1">
              <w:r>
                <w:rPr>
                  <w:color w:val="#410a8c"/>
                  <w:u w:val="single"/>
                </w:rPr>
                <w:t xml:space="preserve">Caroline Depoudent</w:t>
              </w:r>
            </w:hyperlink>
            <w:r>
              <w:rPr/>
              <w:t xml:space="preserve">,</w:t>
            </w:r>
            <w:hyperlink r:id="rId120" w:history="1">
              <w:r>
                <w:rPr>
                  <w:color w:val="#410a8c"/>
                  <w:u w:val="single"/>
                </w:rPr>
                <w:t xml:space="preserve">Caroline Mazaud</w:t>
              </w:r>
            </w:hyperlink>
          </w:p>
          <w:p>
            <w:pPr/>
            <w:r>
              <w:rPr>
                <w:i w:val="1"/>
                <w:iCs w:val="1"/>
              </w:rPr>
              <w:t xml:space="preserve">Journées Recherche et Innovation Biogaz et Méthanisation</w:t>
            </w:r>
            <w:r>
              <w:rPr/>
              <w:t xml:space="preserve">, Sep 2020, Toulouse, France</w:t>
            </w:r>
          </w:p>
          <w:p>
            <w:pPr/>
            <w:r>
              <w:rPr/>
              <w:t xml:space="preserve">Communication dans un congrès</w:t>
            </w:r>
          </w:p>
          <w:p>
            <w:pPr/>
            <w:hyperlink r:id="rId124" w:history="1">
              <w:r>
                <w:rPr>
                  <w:color w:val="#410a8c"/>
                  <w:u w:val="single"/>
                </w:rPr>
                <w:t xml:space="preserve">hal-03629097v1</w:t>
              </w:r>
            </w:hyperlink>
          </w:p>
        </w:tc>
      </w:tr>
      <w:tr>
        <w:trPr/>
        <w:tc>
          <w:tcPr>
            <w:noWrap/>
          </w:tcPr>
          <w:p>
            <w:pPr>
              <w:spacing w:after="200"/>
            </w:pPr>
            <w:hyperlink r:id="rId125" w:history="1">
              <w:r>
                <w:rPr>
                  <w:color w:val="1e198e"/>
                  <w:b w:val="1"/>
                  <w:bCs w:val="1"/>
                  <w:u w:val="single"/>
                </w:rPr>
                <w:t xml:space="preserve">Les catégorisations du foncier agricole à Belle-Ile-en-Mer, révélatrices des spécificités sociales insulaires</w:t>
              </w:r>
            </w:hyperlink>
          </w:p>
          <w:p>
            <w:pPr/>
            <w:hyperlink r:id="rId55" w:history="1">
              <w:r>
                <w:rPr>
                  <w:color w:val="#410a8c"/>
                  <w:u w:val="single"/>
                </w:rPr>
                <w:t xml:space="preserve">Catherine Darrot</w:t>
              </w:r>
            </w:hyperlink>
            <w:r>
              <w:rPr/>
              <w:t xml:space="preserve">,</w:t>
            </w:r>
            <w:hyperlink r:id="rId126" w:history="1">
              <w:r>
                <w:rPr>
                  <w:color w:val="#410a8c"/>
                  <w:u w:val="single"/>
                </w:rPr>
                <w:t xml:space="preserve">Bedrani Naila</w:t>
              </w:r>
            </w:hyperlink>
            <w:r>
              <w:rPr/>
              <w:t xml:space="preserve">,</w:t>
            </w:r>
            <w:hyperlink r:id="rId127" w:history="1">
              <w:r>
                <w:rPr>
                  <w:color w:val="#410a8c"/>
                  <w:u w:val="single"/>
                </w:rPr>
                <w:t xml:space="preserve">Mélanie Congretel</w:t>
              </w:r>
            </w:hyperlink>
            <w:r>
              <w:rPr/>
              <w:t xml:space="preserve">,</w:t>
            </w:r>
            <w:hyperlink r:id="rId10" w:history="1">
              <w:r>
                <w:rPr>
                  <w:color w:val="#410a8c"/>
                  <w:u w:val="single"/>
                </w:rPr>
                <w:t xml:space="preserve">Philippe Boudes</w:t>
              </w:r>
            </w:hyperlink>
          </w:p>
          <w:p>
            <w:pPr/>
            <w:r>
              <w:rPr>
                <w:i w:val="1"/>
                <w:iCs w:val="1"/>
              </w:rPr>
              <w:t xml:space="preserve">8eme congrès de l'association française de sociologie "Classer, déclasser, reclasser"</w:t>
            </w:r>
            <w:r>
              <w:rPr/>
              <w:t xml:space="preserve">, Association française de sociologie, Aug 2019, Aix-en-Provence, France</w:t>
            </w:r>
          </w:p>
          <w:p>
            <w:pPr/>
            <w:r>
              <w:rPr/>
              <w:t xml:space="preserve">Communication dans un congrès</w:t>
            </w:r>
          </w:p>
          <w:p>
            <w:pPr/>
            <w:hyperlink r:id="rId125" w:history="1">
              <w:r>
                <w:rPr>
                  <w:color w:val="#410a8c"/>
                  <w:u w:val="single"/>
                </w:rPr>
                <w:t xml:space="preserve">hal-02368903v1</w:t>
              </w:r>
            </w:hyperlink>
          </w:p>
        </w:tc>
      </w:tr>
      <w:tr>
        <w:trPr/>
        <w:tc>
          <w:tcPr>
            <w:noWrap/>
          </w:tcPr>
          <w:p>
            <w:pPr>
              <w:spacing w:after="200"/>
            </w:pPr>
            <w:hyperlink r:id="rId128" w:history="1">
              <w:r>
                <w:rPr>
                  <w:color w:val="1e198e"/>
                  <w:b w:val="1"/>
                  <w:bCs w:val="1"/>
                  <w:u w:val="single"/>
                </w:rPr>
                <w:t xml:space="preserve">Intervention au Carrefour local de l’eau : table ronde sur l’apport des sciences humaines et sociales dans la gestion territoriale de l’eau</w:t>
              </w:r>
            </w:hyperlink>
          </w:p>
          <w:p>
            <w:pPr/>
            <w:hyperlink r:id="rId10" w:history="1">
              <w:r>
                <w:rPr>
                  <w:color w:val="#410a8c"/>
                  <w:u w:val="single"/>
                </w:rPr>
                <w:t xml:space="preserve">Philippe Boudes</w:t>
              </w:r>
            </w:hyperlink>
          </w:p>
          <w:p>
            <w:pPr/>
            <w:r>
              <w:rPr>
                <w:i w:val="1"/>
                <w:iCs w:val="1"/>
              </w:rPr>
              <w:t xml:space="preserve">Carrefour Local de l'eau</w:t>
            </w:r>
            <w:r>
              <w:rPr/>
              <w:t xml:space="preserve">, 2018, Blois, France</w:t>
            </w:r>
          </w:p>
          <w:p>
            <w:pPr/>
            <w:r>
              <w:rPr/>
              <w:t xml:space="preserve">Communication dans un congrès</w:t>
            </w:r>
          </w:p>
          <w:p>
            <w:pPr/>
            <w:hyperlink r:id="rId128" w:history="1">
              <w:r>
                <w:rPr>
                  <w:color w:val="#410a8c"/>
                  <w:u w:val="single"/>
                </w:rPr>
                <w:t xml:space="preserve">hal-02968509v1</w:t>
              </w:r>
            </w:hyperlink>
          </w:p>
        </w:tc>
      </w:tr>
      <w:tr>
        <w:trPr/>
        <w:tc>
          <w:tcPr>
            <w:noWrap/>
          </w:tcPr>
          <w:p>
            <w:pPr>
              <w:spacing w:after="200"/>
            </w:pPr>
            <w:hyperlink r:id="rId129" w:history="1">
              <w:r>
                <w:rPr>
                  <w:color w:val="1e198e"/>
                  <w:b w:val="1"/>
                  <w:bCs w:val="1"/>
                  <w:u w:val="single"/>
                </w:rPr>
                <w:t xml:space="preserve">Projet Morpheus : quel(s) rôle(s) les sciences humaines et sociales jouent-elles dans l’acceptabilité des projets de restauration ?</w:t>
              </w:r>
            </w:hyperlink>
          </w:p>
          <w:p>
            <w:pPr/>
            <w:hyperlink r:id="rId10" w:history="1">
              <w:r>
                <w:rPr>
                  <w:color w:val="#410a8c"/>
                  <w:u w:val="single"/>
                </w:rPr>
                <w:t xml:space="preserve">Philippe Boudes</w:t>
              </w:r>
            </w:hyperlink>
          </w:p>
          <w:p>
            <w:pPr/>
            <w:r>
              <w:rPr>
                <w:i w:val="1"/>
                <w:iCs w:val="1"/>
              </w:rPr>
              <w:t xml:space="preserve">97è Congrès de l'Association Scientifique et Technique pour l'eau et l'environnement (ASTEE)</w:t>
            </w:r>
            <w:r>
              <w:rPr/>
              <w:t xml:space="preserve">, Jun 2018, Marseille, France. pp.Session 17 (07 juin)</w:t>
            </w:r>
          </w:p>
          <w:p>
            <w:pPr/>
            <w:r>
              <w:rPr/>
              <w:t xml:space="preserve">Communication dans un congrès</w:t>
            </w:r>
          </w:p>
          <w:p>
            <w:pPr/>
            <w:hyperlink r:id="rId129" w:history="1">
              <w:r>
                <w:rPr>
                  <w:color w:val="#410a8c"/>
                  <w:u w:val="single"/>
                </w:rPr>
                <w:t xml:space="preserve">hal-02975337v1</w:t>
              </w:r>
            </w:hyperlink>
          </w:p>
        </w:tc>
      </w:tr>
      <w:tr>
        <w:trPr/>
        <w:tc>
          <w:tcPr>
            <w:noWrap/>
          </w:tcPr>
          <w:p>
            <w:pPr>
              <w:spacing w:after="200"/>
            </w:pPr>
            <w:hyperlink r:id="rId130" w:history="1">
              <w:r>
                <w:rPr>
                  <w:color w:val="1e198e"/>
                  <w:b w:val="1"/>
                  <w:bCs w:val="1"/>
                  <w:u w:val="single"/>
                </w:rPr>
                <w:t xml:space="preserve">River restoration as an adaptation to climate change: Towards a definition of socio-ecological resilience, the case of Flume river in Brittany</w:t>
              </w:r>
            </w:hyperlink>
          </w:p>
          <w:p>
            <w:pPr/>
            <w:hyperlink r:id="rId38" w:history="1">
              <w:r>
                <w:rPr>
                  <w:color w:val="#410a8c"/>
                  <w:u w:val="single"/>
                </w:rPr>
                <w:t xml:space="preserve">Virginie Anquetil</w:t>
              </w:r>
            </w:hyperlink>
            <w:r>
              <w:rPr/>
              <w:t xml:space="preserve">,</w:t>
            </w:r>
            <w:hyperlink r:id="rId131" w:history="1">
              <w:r>
                <w:rPr>
                  <w:color w:val="#410a8c"/>
                  <w:u w:val="single"/>
                </w:rPr>
                <w:t xml:space="preserve">Laetitia Citeau</w:t>
              </w:r>
            </w:hyperlink>
            <w:r>
              <w:rPr/>
              <w:t xml:space="preserve">,</w:t>
            </w:r>
            <w:hyperlink r:id="rId10" w:history="1">
              <w:r>
                <w:rPr>
                  <w:color w:val="#410a8c"/>
                  <w:u w:val="single"/>
                </w:rPr>
                <w:t xml:space="preserve">Philippe Boudes</w:t>
              </w:r>
            </w:hyperlink>
            <w:r>
              <w:rPr/>
              <w:t xml:space="preserve">,</w:t>
            </w:r>
            <w:hyperlink r:id="rId39" w:history="1">
              <w:r>
                <w:rPr>
                  <w:color w:val="#410a8c"/>
                  <w:u w:val="single"/>
                </w:rPr>
                <w:t xml:space="preserve">Elsa Koerner</w:t>
              </w:r>
            </w:hyperlink>
          </w:p>
          <w:p>
            <w:pPr/>
            <w:r>
              <w:rPr>
                <w:i w:val="1"/>
                <w:iCs w:val="1"/>
              </w:rPr>
              <w:t xml:space="preserve">Climate change &amp; water</w:t>
            </w:r>
            <w:r>
              <w:rPr/>
              <w:t xml:space="preserve">, Feb 2018, Tours, France. Session Management of ecosystems and agrosystems as adaptation strategies</w:t>
            </w:r>
          </w:p>
          <w:p>
            <w:pPr/>
            <w:r>
              <w:rPr/>
              <w:t xml:space="preserve">Communication dans un congrès</w:t>
            </w:r>
          </w:p>
          <w:p>
            <w:pPr/>
            <w:hyperlink r:id="rId130" w:history="1">
              <w:r>
                <w:rPr>
                  <w:color w:val="#410a8c"/>
                  <w:u w:val="single"/>
                </w:rPr>
                <w:t xml:space="preserve">hal-02990425v1</w:t>
              </w:r>
            </w:hyperlink>
          </w:p>
        </w:tc>
      </w:tr>
      <w:tr>
        <w:trPr/>
        <w:tc>
          <w:tcPr>
            <w:noWrap/>
          </w:tcPr>
          <w:p>
            <w:pPr>
              <w:spacing w:after="200"/>
            </w:pPr>
            <w:hyperlink r:id="rId132" w:history="1">
              <w:r>
                <w:rPr>
                  <w:color w:val="1e198e"/>
                  <w:b w:val="1"/>
                  <w:bCs w:val="1"/>
                  <w:u w:val="single"/>
                </w:rPr>
                <w:t xml:space="preserve">Evolutions des pratiques de recherche et transition écologique : Regards croisés</w:t>
              </w:r>
            </w:hyperlink>
          </w:p>
          <w:p>
            <w:pPr/>
            <w:hyperlink r:id="rId10" w:history="1">
              <w:r>
                <w:rPr>
                  <w:color w:val="#410a8c"/>
                  <w:u w:val="single"/>
                </w:rPr>
                <w:t xml:space="preserve">Philippe Boudes</w:t>
              </w:r>
            </w:hyperlink>
            <w:r>
              <w:rPr/>
              <w:t xml:space="preserve">,</w:t>
            </w:r>
            <w:hyperlink r:id="rId133" w:history="1">
              <w:r>
                <w:rPr>
                  <w:color w:val="#410a8c"/>
                  <w:u w:val="single"/>
                </w:rPr>
                <w:t xml:space="preserve">Alice Meyer-Grandbastien</w:t>
              </w:r>
            </w:hyperlink>
          </w:p>
          <w:p>
            <w:pPr/>
            <w:r>
              <w:rPr>
                <w:i w:val="1"/>
                <w:iCs w:val="1"/>
              </w:rPr>
              <w:t xml:space="preserve">Le vivant dans la transition écologique</w:t>
            </w:r>
            <w:r>
              <w:rPr/>
              <w:t xml:space="preserve">, Jun 2018, Rennes, France</w:t>
            </w:r>
          </w:p>
          <w:p>
            <w:pPr/>
            <w:r>
              <w:rPr/>
              <w:t xml:space="preserve">Communication dans un congrès</w:t>
            </w:r>
          </w:p>
          <w:p>
            <w:pPr/>
            <w:hyperlink r:id="rId132" w:history="1">
              <w:r>
                <w:rPr>
                  <w:color w:val="#410a8c"/>
                  <w:u w:val="single"/>
                </w:rPr>
                <w:t xml:space="preserve">hal-02968225v1</w:t>
              </w:r>
            </w:hyperlink>
          </w:p>
        </w:tc>
      </w:tr>
      <w:tr>
        <w:trPr/>
        <w:tc>
          <w:tcPr>
            <w:noWrap/>
          </w:tcPr>
          <w:p>
            <w:pPr>
              <w:spacing w:after="200"/>
            </w:pPr>
            <w:hyperlink r:id="rId134" w:history="1">
              <w:r>
                <w:rPr>
                  <w:color w:val="1e198e"/>
                  <w:b w:val="1"/>
                  <w:bCs w:val="1"/>
                  <w:u w:val="single"/>
                </w:rPr>
                <w:t xml:space="preserve">Landscape complexity perception and representation in a viticultural designation of the Loire valley (France): A cultural ecosystem service?</w:t>
              </w:r>
            </w:hyperlink>
          </w:p>
          <w:p>
            <w:pPr/>
            <w:hyperlink r:id="rId135" w:history="1">
              <w:r>
                <w:rPr>
                  <w:color w:val="#410a8c"/>
                  <w:u w:val="single"/>
                </w:rPr>
                <w:t xml:space="preserve">Morgane E.T. Hervé</w:t>
              </w:r>
            </w:hyperlink>
            <w:r>
              <w:rPr/>
              <w:t xml:space="preserve">,</w:t>
            </w:r>
            <w:hyperlink r:id="rId136" w:history="1">
              <w:r>
                <w:rPr>
                  <w:color w:val="#410a8c"/>
                  <w:u w:val="single"/>
                </w:rPr>
                <w:t xml:space="preserve">Muriel Guernion</w:t>
              </w:r>
            </w:hyperlink>
            <w:r>
              <w:rPr/>
              <w:t xml:space="preserve">,</w:t>
            </w:r>
            <w:hyperlink r:id="rId137" w:history="1">
              <w:r>
                <w:rPr>
                  <w:color w:val="#410a8c"/>
                  <w:u w:val="single"/>
                </w:rPr>
                <w:t xml:space="preserve">Albin Fertil</w:t>
              </w:r>
            </w:hyperlink>
            <w:r>
              <w:rPr/>
              <w:t xml:space="preserve">,</w:t>
            </w:r>
            <w:hyperlink r:id="rId35" w:history="1">
              <w:r>
                <w:rPr>
                  <w:color w:val="#410a8c"/>
                  <w:u w:val="single"/>
                </w:rPr>
                <w:t xml:space="preserve">Vincent Jung</w:t>
              </w:r>
            </w:hyperlink>
            <w:r>
              <w:rPr/>
              <w:t xml:space="preserve">,</w:t>
            </w:r>
            <w:hyperlink r:id="rId138" w:history="1">
              <w:r>
                <w:rPr>
                  <w:color w:val="#410a8c"/>
                  <w:u w:val="single"/>
                </w:rPr>
                <w:t xml:space="preserve">Simon Chollet</w:t>
              </w:r>
            </w:hyperlink>
            <w:r>
              <w:rPr/>
              <w:t xml:space="preserve">et al.</w:t>
            </w:r>
          </w:p>
          <w:p>
            <w:pPr/>
            <w:r>
              <w:rPr>
                <w:i w:val="1"/>
                <w:iCs w:val="1"/>
              </w:rPr>
              <w:t xml:space="preserve">Rencontres Ecologie des Paysages 2017 “Apports de l’écologie des paysages et des nouvelles données d’observation pour un fonctionnement écologique durable des territoires”</w:t>
            </w:r>
            <w:r>
              <w:rPr/>
              <w:t xml:space="preserve">, Oct 2017, Toulouse, France</w:t>
            </w:r>
          </w:p>
          <w:p>
            <w:pPr/>
            <w:r>
              <w:rPr/>
              <w:t xml:space="preserve">Communication dans un congrès</w:t>
            </w:r>
          </w:p>
          <w:p>
            <w:pPr/>
            <w:hyperlink r:id="rId134" w:history="1">
              <w:r>
                <w:rPr>
                  <w:color w:val="#410a8c"/>
                  <w:u w:val="single"/>
                </w:rPr>
                <w:t xml:space="preserve">hal-01654283v1</w:t>
              </w:r>
            </w:hyperlink>
          </w:p>
        </w:tc>
      </w:tr>
      <w:tr>
        <w:trPr/>
        <w:tc>
          <w:tcPr>
            <w:noWrap/>
          </w:tcPr>
          <w:p>
            <w:pPr>
              <w:spacing w:after="200"/>
            </w:pPr>
            <w:hyperlink r:id="rId139" w:history="1">
              <w:r>
                <w:rPr>
                  <w:color w:val="1e198e"/>
                  <w:b w:val="1"/>
                  <w:bCs w:val="1"/>
                  <w:u w:val="single"/>
                </w:rPr>
                <w:t xml:space="preserve">Transition écologique et sociale : quelle requalification de la question environnementale ?</w:t>
              </w:r>
            </w:hyperlink>
          </w:p>
          <w:p>
            <w:pPr/>
            <w:hyperlink r:id="rId10" w:history="1">
              <w:r>
                <w:rPr>
                  <w:color w:val="#410a8c"/>
                  <w:u w:val="single"/>
                </w:rPr>
                <w:t xml:space="preserve">Philippe Boudes</w:t>
              </w:r>
            </w:hyperlink>
            <w:r>
              <w:rPr/>
              <w:t xml:space="preserve">,</w:t>
            </w:r>
            <w:hyperlink r:id="rId140" w:history="1">
              <w:r>
                <w:rPr>
                  <w:color w:val="#410a8c"/>
                  <w:u w:val="single"/>
                </w:rPr>
                <w:t xml:space="preserve">Marie Jacqué</w:t>
              </w:r>
            </w:hyperlink>
          </w:p>
          <w:p>
            <w:pPr/>
            <w:r>
              <w:rPr>
                <w:i w:val="1"/>
                <w:iCs w:val="1"/>
              </w:rPr>
              <w:t xml:space="preserve">VIIème congrès de l'AFS</w:t>
            </w:r>
            <w:r>
              <w:rPr/>
              <w:t xml:space="preserve">, Jul 2016, Amiens, France</w:t>
            </w:r>
          </w:p>
          <w:p>
            <w:pPr/>
            <w:r>
              <w:rPr/>
              <w:t xml:space="preserve">Communication dans un congrès</w:t>
            </w:r>
          </w:p>
          <w:p>
            <w:pPr/>
            <w:hyperlink r:id="rId139" w:history="1">
              <w:r>
                <w:rPr>
                  <w:color w:val="#410a8c"/>
                  <w:u w:val="single"/>
                </w:rPr>
                <w:t xml:space="preserve">halshs-01638835v1</w:t>
              </w:r>
            </w:hyperlink>
          </w:p>
        </w:tc>
      </w:tr>
      <w:tr>
        <w:trPr/>
        <w:tc>
          <w:tcPr>
            <w:noWrap/>
          </w:tcPr>
          <w:p>
            <w:pPr>
              <w:spacing w:after="200"/>
            </w:pPr>
            <w:hyperlink r:id="rId141" w:history="1">
              <w:r>
                <w:rPr>
                  <w:color w:val="1e198e"/>
                  <w:b w:val="1"/>
                  <w:bCs w:val="1"/>
                  <w:u w:val="single"/>
                </w:rPr>
                <w:t xml:space="preserve">Déterminants et enjeux de la perception sociale locale de projets d’élevages porcins, avicoles et bovins en Bretagne, Auvergne et Région Centre Val De Loire. Regards croisés de différents acteurs du territoire, favorables ou défavorables aux projets</w:t>
              </w:r>
            </w:hyperlink>
          </w:p>
          <w:p>
            <w:pPr/>
            <w:hyperlink r:id="rId43" w:history="1">
              <w:r>
                <w:rPr>
                  <w:color w:val="#410a8c"/>
                  <w:u w:val="single"/>
                </w:rPr>
                <w:t xml:space="preserve">Marie-Laurence Grannec</w:t>
              </w:r>
            </w:hyperlink>
            <w:r>
              <w:rPr/>
              <w:t xml:space="preserve">,</w:t>
            </w:r>
            <w:hyperlink r:id="rId10" w:history="1">
              <w:r>
                <w:rPr>
                  <w:color w:val="#410a8c"/>
                  <w:u w:val="single"/>
                </w:rPr>
                <w:t xml:space="preserve">Philippe Boudes</w:t>
              </w:r>
            </w:hyperlink>
            <w:r>
              <w:rPr/>
              <w:t xml:space="preserve">,</w:t>
            </w:r>
            <w:hyperlink r:id="rId47" w:history="1">
              <w:r>
                <w:rPr>
                  <w:color w:val="#410a8c"/>
                  <w:u w:val="single"/>
                </w:rPr>
                <w:t xml:space="preserve">Véronique van Tilbeurgh</w:t>
              </w:r>
            </w:hyperlink>
            <w:r>
              <w:rPr/>
              <w:t xml:space="preserve">,</w:t>
            </w:r>
            <w:hyperlink r:id="rId46" w:history="1">
              <w:r>
                <w:rPr>
                  <w:color w:val="#410a8c"/>
                  <w:u w:val="single"/>
                </w:rPr>
                <w:t xml:space="preserve">Elsa Delanoue</w:t>
              </w:r>
            </w:hyperlink>
            <w:r>
              <w:rPr/>
              <w:t xml:space="preserve">,</w:t>
            </w:r>
            <w:hyperlink r:id="rId142" w:history="1">
              <w:r>
                <w:rPr>
                  <w:color w:val="#410a8c"/>
                  <w:u w:val="single"/>
                </w:rPr>
                <w:t xml:space="preserve">Delphine Neumeister</w:t>
              </w:r>
            </w:hyperlink>
          </w:p>
          <w:p>
            <w:pPr/>
            <w:r>
              <w:rPr>
                <w:i w:val="1"/>
                <w:iCs w:val="1"/>
              </w:rPr>
              <w:t xml:space="preserve">Bâtiments d'élevage de demain : construire l’avenir</w:t>
            </w:r>
            <w:r>
              <w:rPr/>
              <w:t xml:space="preserve">, Feb 2017, Lille, France</w:t>
            </w:r>
          </w:p>
          <w:p>
            <w:pPr/>
            <w:r>
              <w:rPr/>
              <w:t xml:space="preserve">Communication dans un congrès</w:t>
            </w:r>
          </w:p>
          <w:p>
            <w:pPr/>
            <w:hyperlink r:id="rId141" w:history="1">
              <w:r>
                <w:rPr>
                  <w:color w:val="#410a8c"/>
                  <w:u w:val="single"/>
                </w:rPr>
                <w:t xml:space="preserve">hal-03053717v1</w:t>
              </w:r>
            </w:hyperlink>
          </w:p>
        </w:tc>
      </w:tr>
      <w:tr>
        <w:trPr/>
        <w:tc>
          <w:tcPr>
            <w:noWrap/>
          </w:tcPr>
          <w:p>
            <w:pPr>
              <w:spacing w:after="200"/>
            </w:pPr>
            <w:hyperlink r:id="rId143" w:history="1">
              <w:r>
                <w:rPr>
                  <w:color w:val="1e198e"/>
                  <w:b w:val="1"/>
                  <w:bCs w:val="1"/>
                  <w:u w:val="single"/>
                </w:rPr>
                <w:t xml:space="preserve">Le traitement de l’animal d’élevage dans la science et la presse : évolutions des enjeux et controverses (1995-2015)</w:t>
              </w:r>
            </w:hyperlink>
          </w:p>
          <w:p>
            <w:pPr/>
            <w:hyperlink r:id="rId10" w:history="1">
              <w:r>
                <w:rPr>
                  <w:color w:val="#410a8c"/>
                  <w:u w:val="single"/>
                </w:rPr>
                <w:t xml:space="preserve">Philippe Boudes</w:t>
              </w:r>
            </w:hyperlink>
            <w:r>
              <w:rPr/>
              <w:t xml:space="preserve">,</w:t>
            </w:r>
            <w:hyperlink r:id="rId46" w:history="1">
              <w:r>
                <w:rPr>
                  <w:color w:val="#410a8c"/>
                  <w:u w:val="single"/>
                </w:rPr>
                <w:t xml:space="preserve">Elsa Delanoue</w:t>
              </w:r>
            </w:hyperlink>
          </w:p>
          <w:p>
            <w:pPr/>
            <w:r>
              <w:rPr>
                <w:i w:val="1"/>
                <w:iCs w:val="1"/>
              </w:rPr>
              <w:t xml:space="preserve">XXème Congrès de l'AISLF</w:t>
            </w:r>
            <w:r>
              <w:rPr/>
              <w:t xml:space="preserve">, AISLF; UQAM; UDEM, Jul 2016, Montréal, Canada</w:t>
            </w:r>
          </w:p>
          <w:p>
            <w:pPr/>
            <w:r>
              <w:rPr/>
              <w:t xml:space="preserve">Communication dans un congrès</w:t>
            </w:r>
          </w:p>
          <w:p>
            <w:pPr/>
            <w:hyperlink r:id="rId143" w:history="1">
              <w:r>
                <w:rPr>
                  <w:color w:val="#410a8c"/>
                  <w:u w:val="single"/>
                </w:rPr>
                <w:t xml:space="preserve">halshs-01638464v1</w:t>
              </w:r>
            </w:hyperlink>
          </w:p>
        </w:tc>
      </w:tr>
      <w:tr>
        <w:trPr/>
        <w:tc>
          <w:tcPr>
            <w:noWrap/>
          </w:tcPr>
          <w:p>
            <w:pPr>
              <w:spacing w:after="200"/>
            </w:pPr>
            <w:hyperlink r:id="rId144" w:history="1">
              <w:r>
                <w:rPr>
                  <w:color w:val="1e198e"/>
                  <w:b w:val="1"/>
                  <w:bCs w:val="1"/>
                  <w:u w:val="single"/>
                </w:rPr>
                <w:t xml:space="preserve">L'écosociologie de Jean-Guy Vaillancourt</w:t>
              </w:r>
            </w:hyperlink>
          </w:p>
          <w:p>
            <w:pPr/>
            <w:hyperlink r:id="rId10" w:history="1">
              <w:r>
                <w:rPr>
                  <w:color w:val="#410a8c"/>
                  <w:u w:val="single"/>
                </w:rPr>
                <w:t xml:space="preserve">Philippe Boudes</w:t>
              </w:r>
            </w:hyperlink>
            <w:r>
              <w:rPr/>
              <w:t xml:space="preserve">,</w:t>
            </w:r>
            <w:hyperlink r:id="rId145" w:history="1">
              <w:r>
                <w:rPr>
                  <w:color w:val="#410a8c"/>
                  <w:u w:val="single"/>
                </w:rPr>
                <w:t xml:space="preserve">René Audet</w:t>
              </w:r>
            </w:hyperlink>
            <w:r>
              <w:rPr/>
              <w:t xml:space="preserve">,</w:t>
            </w:r>
            <w:hyperlink r:id="rId146" w:history="1">
              <w:r>
                <w:rPr>
                  <w:color w:val="#410a8c"/>
                  <w:u w:val="single"/>
                </w:rPr>
                <w:t xml:space="preserve">Corinne Gendron</w:t>
              </w:r>
            </w:hyperlink>
            <w:r>
              <w:rPr/>
              <w:t xml:space="preserve">,</w:t>
            </w:r>
            <w:hyperlink r:id="rId147" w:history="1">
              <w:r>
                <w:rPr>
                  <w:color w:val="#410a8c"/>
                  <w:u w:val="single"/>
                </w:rPr>
                <w:t xml:space="preserve">Florence Rudolf</w:t>
              </w:r>
            </w:hyperlink>
            <w:r>
              <w:rPr/>
              <w:t xml:space="preserve">,</w:t>
            </w:r>
            <w:hyperlink r:id="rId148" w:history="1">
              <w:r>
                <w:rPr>
                  <w:color w:val="#410a8c"/>
                  <w:u w:val="single"/>
                </w:rPr>
                <w:t xml:space="preserve">Nathalie Lewis</w:t>
              </w:r>
            </w:hyperlink>
          </w:p>
          <w:p>
            <w:pPr/>
            <w:r>
              <w:rPr>
                <w:i w:val="1"/>
                <w:iCs w:val="1"/>
              </w:rPr>
              <w:t xml:space="preserve">XXème Congrès de l'AISLF</w:t>
            </w:r>
            <w:r>
              <w:rPr/>
              <w:t xml:space="preserve">, AISLF; UQAM; UdeM, Jul 2016, Montréal, Canada</w:t>
            </w:r>
          </w:p>
          <w:p>
            <w:pPr/>
            <w:r>
              <w:rPr/>
              <w:t xml:space="preserve">Communication dans un congrès</w:t>
            </w:r>
          </w:p>
          <w:p>
            <w:pPr/>
            <w:hyperlink r:id="rId144" w:history="1">
              <w:r>
                <w:rPr>
                  <w:color w:val="#410a8c"/>
                  <w:u w:val="single"/>
                </w:rPr>
                <w:t xml:space="preserve">halshs-01638814v1</w:t>
              </w:r>
            </w:hyperlink>
          </w:p>
        </w:tc>
      </w:tr>
      <w:tr>
        <w:trPr/>
        <w:tc>
          <w:tcPr>
            <w:noWrap/>
          </w:tcPr>
          <w:p>
            <w:pPr>
              <w:spacing w:after="200"/>
            </w:pPr>
            <w:hyperlink r:id="rId149" w:history="1">
              <w:r>
                <w:rPr>
                  <w:color w:val="1e198e"/>
                  <w:b w:val="1"/>
                  <w:bCs w:val="1"/>
                  <w:u w:val="single"/>
                </w:rPr>
                <w:t xml:space="preserve">Conflits locaux liés aux élevages porcins en Bretagne. Regards croisés de différents acteurs du territoire en vue de favoriser une meilleure concertation locale</w:t>
              </w:r>
            </w:hyperlink>
          </w:p>
          <w:p>
            <w:pPr/>
            <w:hyperlink r:id="rId43" w:history="1">
              <w:r>
                <w:rPr>
                  <w:color w:val="#410a8c"/>
                  <w:u w:val="single"/>
                </w:rPr>
                <w:t xml:space="preserve">Marie-Laurence Grannec</w:t>
              </w:r>
            </w:hyperlink>
            <w:r>
              <w:rPr/>
              <w:t xml:space="preserve">,</w:t>
            </w:r>
            <w:hyperlink r:id="rId50" w:history="1">
              <w:r>
                <w:rPr>
                  <w:color w:val="#410a8c"/>
                  <w:u w:val="single"/>
                </w:rPr>
                <w:t xml:space="preserve">Mathilde Salinas</w:t>
              </w:r>
            </w:hyperlink>
            <w:r>
              <w:rPr/>
              <w:t xml:space="preserve">,</w:t>
            </w:r>
            <w:hyperlink r:id="rId51" w:history="1">
              <w:r>
                <w:rPr>
                  <w:color w:val="#410a8c"/>
                  <w:u w:val="single"/>
                </w:rPr>
                <w:t xml:space="preserve">Yannick Ramonet</w:t>
              </w:r>
            </w:hyperlink>
            <w:r>
              <w:rPr/>
              <w:t xml:space="preserve">,</w:t>
            </w:r>
            <w:hyperlink r:id="rId10" w:history="1">
              <w:r>
                <w:rPr>
                  <w:color w:val="#410a8c"/>
                  <w:u w:val="single"/>
                </w:rPr>
                <w:t xml:space="preserve">Philippe Boudes</w:t>
              </w:r>
            </w:hyperlink>
          </w:p>
          <w:p>
            <w:pPr/>
            <w:r>
              <w:rPr>
                <w:i w:val="1"/>
                <w:iCs w:val="1"/>
              </w:rPr>
              <w:t xml:space="preserve">47 ème journées de la recherche porcine 2015</w:t>
            </w:r>
            <w:r>
              <w:rPr/>
              <w:t xml:space="preserve">, INRA, Feb 2015, PARIS, France. pp.209-214</w:t>
            </w:r>
          </w:p>
          <w:p>
            <w:pPr/>
            <w:r>
              <w:rPr/>
              <w:t xml:space="preserve">Communication dans un congrès</w:t>
            </w:r>
          </w:p>
          <w:p>
            <w:pPr/>
            <w:hyperlink r:id="rId149" w:history="1">
              <w:r>
                <w:rPr>
                  <w:color w:val="#410a8c"/>
                  <w:u w:val="single"/>
                </w:rPr>
                <w:t xml:space="preserve">hal-01543337v1</w:t>
              </w:r>
            </w:hyperlink>
          </w:p>
        </w:tc>
      </w:tr>
      <w:tr>
        <w:trPr/>
        <w:tc>
          <w:tcPr>
            <w:noWrap/>
          </w:tcPr>
          <w:p>
            <w:pPr>
              <w:spacing w:after="200"/>
            </w:pPr>
            <w:hyperlink r:id="rId150" w:history="1">
              <w:r>
                <w:rPr>
                  <w:color w:val="1e198e"/>
                  <w:b w:val="1"/>
                  <w:bCs w:val="1"/>
                  <w:u w:val="single"/>
                </w:rPr>
                <w:t xml:space="preserve">Farming systems as providers of public goods: a sociological perspective</w:t>
              </w:r>
            </w:hyperlink>
          </w:p>
          <w:p>
            <w:pPr/>
            <w:hyperlink r:id="rId55" w:history="1">
              <w:r>
                <w:rPr>
                  <w:color w:val="#410a8c"/>
                  <w:u w:val="single"/>
                </w:rPr>
                <w:t xml:space="preserve">Catherine Darrot</w:t>
              </w:r>
            </w:hyperlink>
            <w:r>
              <w:rPr/>
              <w:t xml:space="preserve">,</w:t>
            </w:r>
            <w:hyperlink r:id="rId10" w:history="1">
              <w:r>
                <w:rPr>
                  <w:color w:val="#410a8c"/>
                  <w:u w:val="single"/>
                </w:rPr>
                <w:t xml:space="preserve">Philippe Boudes</w:t>
              </w:r>
            </w:hyperlink>
            <w:r>
              <w:rPr/>
              <w:t xml:space="preserve">,</w:t>
            </w:r>
            <w:hyperlink r:id="rId151" w:history="1">
              <w:r>
                <w:rPr>
                  <w:color w:val="#410a8c"/>
                  <w:u w:val="single"/>
                </w:rPr>
                <w:t xml:space="preserve">S. Pereira</w:t>
              </w:r>
            </w:hyperlink>
          </w:p>
          <w:p>
            <w:pPr/>
            <w:r>
              <w:rPr>
                <w:i w:val="1"/>
                <w:iCs w:val="1"/>
              </w:rPr>
              <w:t xml:space="preserve">XIII World Congress of Rural Sociology</w:t>
            </w:r>
            <w:r>
              <w:rPr/>
              <w:t xml:space="preserve">, Jul 2012, Lisbonnes (Portugal), Portugal</w:t>
            </w:r>
          </w:p>
          <w:p>
            <w:pPr/>
            <w:r>
              <w:rPr/>
              <w:t xml:space="preserve">Communication dans un congrès</w:t>
            </w:r>
          </w:p>
          <w:p>
            <w:pPr/>
            <w:hyperlink r:id="rId150" w:history="1">
              <w:r>
                <w:rPr>
                  <w:color w:val="#410a8c"/>
                  <w:u w:val="single"/>
                </w:rPr>
                <w:t xml:space="preserve">hal-00912583v1</w:t>
              </w:r>
            </w:hyperlink>
          </w:p>
        </w:tc>
      </w:tr>
      <w:tr>
        <w:trPr/>
        <w:tc>
          <w:tcPr>
            <w:noWrap/>
          </w:tcPr>
          <w:p>
            <w:pPr>
              <w:spacing w:after="200"/>
            </w:pPr>
            <w:hyperlink r:id="rId152" w:history="1">
              <w:r>
                <w:rPr>
                  <w:color w:val="1e198e"/>
                  <w:b w:val="1"/>
                  <w:bCs w:val="1"/>
                  <w:u w:val="single"/>
                </w:rPr>
                <w:t xml:space="preserve">Toward a self-feeding city ? The example of Rennes Metropole (France)</w:t>
              </w:r>
            </w:hyperlink>
          </w:p>
          <w:p>
            <w:pPr/>
            <w:hyperlink r:id="rId55" w:history="1">
              <w:r>
                <w:rPr>
                  <w:color w:val="#410a8c"/>
                  <w:u w:val="single"/>
                </w:rPr>
                <w:t xml:space="preserve">Catherine Darrot</w:t>
              </w:r>
            </w:hyperlink>
            <w:r>
              <w:rPr/>
              <w:t xml:space="preserve">,</w:t>
            </w:r>
            <w:hyperlink r:id="rId10" w:history="1">
              <w:r>
                <w:rPr>
                  <w:color w:val="#410a8c"/>
                  <w:u w:val="single"/>
                </w:rPr>
                <w:t xml:space="preserve">Philippe Boudes</w:t>
              </w:r>
            </w:hyperlink>
          </w:p>
          <w:p>
            <w:pPr/>
            <w:r>
              <w:rPr>
                <w:i w:val="1"/>
                <w:iCs w:val="1"/>
              </w:rPr>
              <w:t xml:space="preserve">Congress of European Society of Rural Sociology</w:t>
            </w:r>
            <w:r>
              <w:rPr/>
              <w:t xml:space="preserve">, Aug 2011, Chania (GR), Greece</w:t>
            </w:r>
          </w:p>
          <w:p>
            <w:pPr/>
            <w:r>
              <w:rPr/>
              <w:t xml:space="preserve">Communication dans un congrès</w:t>
            </w:r>
          </w:p>
          <w:p>
            <w:pPr/>
            <w:hyperlink r:id="rId152" w:history="1">
              <w:r>
                <w:rPr>
                  <w:color w:val="#410a8c"/>
                  <w:u w:val="single"/>
                </w:rPr>
                <w:t xml:space="preserve">hal-00729404v1</w:t>
              </w:r>
            </w:hyperlink>
          </w:p>
        </w:tc>
      </w:tr>
      <w:tr>
        <w:trPr/>
        <w:tc>
          <w:tcPr>
            <w:noWrap/>
          </w:tcPr>
          <w:p>
            <w:pPr>
              <w:spacing w:after="200"/>
            </w:pPr>
            <w:hyperlink r:id="rId153" w:history="1">
              <w:r>
                <w:rPr>
                  <w:color w:val="1e198e"/>
                  <w:b w:val="1"/>
                  <w:bCs w:val="1"/>
                  <w:u w:val="single"/>
                </w:rPr>
                <w:t xml:space="preserve">Sociologie et sciences sociales : l'apport de l'environnement et du développement durable</w:t>
              </w:r>
            </w:hyperlink>
          </w:p>
          <w:p>
            <w:pPr/>
            <w:hyperlink r:id="rId10" w:history="1">
              <w:r>
                <w:rPr>
                  <w:color w:val="#410a8c"/>
                  <w:u w:val="single"/>
                </w:rPr>
                <w:t xml:space="preserve">Philippe Boudes</w:t>
              </w:r>
            </w:hyperlink>
          </w:p>
          <w:p>
            <w:pPr/>
            <w:r>
              <w:rPr>
                <w:i w:val="1"/>
                <w:iCs w:val="1"/>
              </w:rPr>
              <w:t xml:space="preserve">Colloque "Environnement et développement durable : l'apport des sciences sociales", Sfax</w:t>
            </w:r>
            <w:r>
              <w:rPr/>
              <w:t xml:space="preserve">, Feb 2010, Tunisie</w:t>
            </w:r>
          </w:p>
          <w:p>
            <w:pPr/>
            <w:r>
              <w:rPr/>
              <w:t xml:space="preserve">Communication dans un congrès</w:t>
            </w:r>
          </w:p>
          <w:p>
            <w:pPr/>
            <w:hyperlink r:id="rId153" w:history="1">
              <w:r>
                <w:rPr>
                  <w:color w:val="#410a8c"/>
                  <w:u w:val="single"/>
                </w:rPr>
                <w:t xml:space="preserve">hal-01064549v1</w:t>
              </w:r>
            </w:hyperlink>
          </w:p>
        </w:tc>
      </w:tr>
      <w:tr>
        <w:trPr/>
        <w:tc>
          <w:tcPr>
            <w:noWrap/>
          </w:tcPr>
          <w:p>
            <w:pPr>
              <w:spacing w:after="200"/>
            </w:pPr>
            <w:hyperlink r:id="rId154" w:history="1">
              <w:r>
                <w:rPr>
                  <w:color w:val="1e198e"/>
                  <w:b w:val="1"/>
                  <w:bCs w:val="1"/>
                  <w:u w:val="single"/>
                </w:rPr>
                <w:t xml:space="preserve">Establishing a Social Geography of the Freshwater Shortage Risk in a Tourist Territory : Morbihan (France)</w:t>
              </w:r>
            </w:hyperlink>
          </w:p>
          <w:p>
            <w:pPr/>
            <w:hyperlink r:id="rId155" w:history="1">
              <w:r>
                <w:rPr>
                  <w:color w:val="#410a8c"/>
                  <w:u w:val="single"/>
                </w:rPr>
                <w:t xml:space="preserve">Xavier Michel</w:t>
              </w:r>
            </w:hyperlink>
            <w:r>
              <w:rPr/>
              <w:t xml:space="preserve">,</w:t>
            </w:r>
            <w:hyperlink r:id="rId10" w:history="1">
              <w:r>
                <w:rPr>
                  <w:color w:val="#410a8c"/>
                  <w:u w:val="single"/>
                </w:rPr>
                <w:t xml:space="preserve">Philippe Boudes</w:t>
              </w:r>
            </w:hyperlink>
          </w:p>
          <w:p>
            <w:pPr/>
            <w:r>
              <w:rPr>
                <w:i w:val="1"/>
                <w:iCs w:val="1"/>
              </w:rPr>
              <w:t xml:space="preserve">Annual Meeting of the Association of American Geographers, Session « Which Approaches of Risk ? Towards a Social Geography of Risk</w:t>
            </w:r>
            <w:r>
              <w:rPr/>
              <w:t xml:space="preserve">, Apr 2010, Washington, United States</w:t>
            </w:r>
          </w:p>
          <w:p>
            <w:pPr/>
            <w:r>
              <w:rPr/>
              <w:t xml:space="preserve">Communication dans un congrès</w:t>
            </w:r>
          </w:p>
          <w:p>
            <w:pPr/>
            <w:hyperlink r:id="rId154" w:history="1">
              <w:r>
                <w:rPr>
                  <w:color w:val="#410a8c"/>
                  <w:u w:val="single"/>
                </w:rPr>
                <w:t xml:space="preserve">halshs-02319345v1</w:t>
              </w:r>
            </w:hyperlink>
          </w:p>
        </w:tc>
      </w:tr>
      <w:tr>
        <w:trPr/>
        <w:tc>
          <w:tcPr>
            <w:noWrap/>
          </w:tcPr>
          <w:p>
            <w:pPr>
              <w:spacing w:after="200"/>
            </w:pPr>
            <w:hyperlink r:id="rId156" w:history="1">
              <w:r>
                <w:rPr>
                  <w:color w:val="1e198e"/>
                  <w:b w:val="1"/>
                  <w:bCs w:val="1"/>
                  <w:u w:val="single"/>
                </w:rPr>
                <w:t xml:space="preserve">Associer climat, végétation et ville. État des recherches</w:t>
              </w:r>
            </w:hyperlink>
          </w:p>
          <w:p>
            <w:pPr/>
            <w:hyperlink r:id="rId10" w:history="1">
              <w:r>
                <w:rPr>
                  <w:color w:val="#410a8c"/>
                  <w:u w:val="single"/>
                </w:rPr>
                <w:t xml:space="preserve">Philippe Boudes</w:t>
              </w:r>
            </w:hyperlink>
            <w:r>
              <w:rPr/>
              <w:t xml:space="preserve">,</w:t>
            </w:r>
            <w:hyperlink r:id="rId89" w:history="1">
              <w:r>
                <w:rPr>
                  <w:color w:val="#410a8c"/>
                  <w:u w:val="single"/>
                </w:rPr>
                <w:t xml:space="preserve">Nathalie Blanc</w:t>
              </w:r>
            </w:hyperlink>
          </w:p>
          <w:p>
            <w:pPr/>
            <w:r>
              <w:rPr>
                <w:i w:val="1"/>
                <w:iCs w:val="1"/>
              </w:rPr>
              <w:t xml:space="preserve">Conférence aux "Journées d'étude sur les sciences sociales et le climat", Strasbourg</w:t>
            </w:r>
            <w:r>
              <w:rPr/>
              <w:t xml:space="preserve">, Jun 2010, France</w:t>
            </w:r>
          </w:p>
          <w:p>
            <w:pPr/>
            <w:r>
              <w:rPr/>
              <w:t xml:space="preserve">Communication dans un congrès</w:t>
            </w:r>
          </w:p>
          <w:p>
            <w:pPr/>
            <w:hyperlink r:id="rId156" w:history="1">
              <w:r>
                <w:rPr>
                  <w:color w:val="#410a8c"/>
                  <w:u w:val="single"/>
                </w:rPr>
                <w:t xml:space="preserve">hal-01063261v1</w:t>
              </w:r>
            </w:hyperlink>
          </w:p>
        </w:tc>
      </w:tr>
      <w:tr>
        <w:trPr/>
        <w:tc>
          <w:tcPr>
            <w:noWrap/>
          </w:tcPr>
          <w:p>
            <w:pPr>
              <w:spacing w:after="200"/>
            </w:pPr>
            <w:hyperlink r:id="rId157" w:history="1">
              <w:r>
                <w:rPr>
                  <w:color w:val="1e198e"/>
                  <w:b w:val="1"/>
                  <w:bCs w:val="1"/>
                  <w:u w:val="single"/>
                </w:rPr>
                <w:t xml:space="preserve">De la sociologie de l'environnement à la recherche interdisciplinaire : le paradigme NES</w:t>
              </w:r>
            </w:hyperlink>
          </w:p>
          <w:p>
            <w:pPr/>
            <w:hyperlink r:id="rId10" w:history="1">
              <w:r>
                <w:rPr>
                  <w:color w:val="#410a8c"/>
                  <w:u w:val="single"/>
                </w:rPr>
                <w:t xml:space="preserve">Philippe Boudes</w:t>
              </w:r>
            </w:hyperlink>
          </w:p>
          <w:p>
            <w:pPr/>
            <w:r>
              <w:rPr>
                <w:i w:val="1"/>
                <w:iCs w:val="1"/>
              </w:rPr>
              <w:t xml:space="preserve">Conférence au séminaire du Laboratoire Image, Ville, Environnement (LIVE), Strasbourg</w:t>
            </w:r>
            <w:r>
              <w:rPr/>
              <w:t xml:space="preserve">, Mar 2010, France</w:t>
            </w:r>
          </w:p>
          <w:p>
            <w:pPr/>
            <w:r>
              <w:rPr/>
              <w:t xml:space="preserve">Communication dans un congrès</w:t>
            </w:r>
          </w:p>
          <w:p>
            <w:pPr/>
            <w:hyperlink r:id="rId157" w:history="1">
              <w:r>
                <w:rPr>
                  <w:color w:val="#410a8c"/>
                  <w:u w:val="single"/>
                </w:rPr>
                <w:t xml:space="preserve">hal-01064560v1</w:t>
              </w:r>
            </w:hyperlink>
          </w:p>
        </w:tc>
      </w:tr>
      <w:tr>
        <w:trPr/>
        <w:tc>
          <w:tcPr>
            <w:noWrap/>
          </w:tcPr>
          <w:p>
            <w:pPr>
              <w:spacing w:after="200"/>
            </w:pPr>
            <w:hyperlink r:id="rId158" w:history="1">
              <w:r>
                <w:rPr>
                  <w:color w:val="1e198e"/>
                  <w:b w:val="1"/>
                  <w:bCs w:val="1"/>
                  <w:u w:val="single"/>
                </w:rPr>
                <w:t xml:space="preserve">Sur les méthodes en sciences sociales et sociologie</w:t>
              </w:r>
            </w:hyperlink>
          </w:p>
          <w:p>
            <w:pPr/>
            <w:hyperlink r:id="rId10" w:history="1">
              <w:r>
                <w:rPr>
                  <w:color w:val="#410a8c"/>
                  <w:u w:val="single"/>
                </w:rPr>
                <w:t xml:space="preserve">Philippe Boudes</w:t>
              </w:r>
            </w:hyperlink>
          </w:p>
          <w:p>
            <w:pPr/>
            <w:r>
              <w:rPr>
                <w:i w:val="1"/>
                <w:iCs w:val="1"/>
              </w:rPr>
              <w:t xml:space="preserve">Communication au séminaire du GIS Climat Environnement Société, Seillac</w:t>
            </w:r>
            <w:r>
              <w:rPr/>
              <w:t xml:space="preserve">, Jun 2009, France</w:t>
            </w:r>
          </w:p>
          <w:p>
            <w:pPr/>
            <w:r>
              <w:rPr/>
              <w:t xml:space="preserve">Communication dans un congrès</w:t>
            </w:r>
          </w:p>
          <w:p>
            <w:pPr/>
            <w:hyperlink r:id="rId158" w:history="1">
              <w:r>
                <w:rPr>
                  <w:color w:val="#410a8c"/>
                  <w:u w:val="single"/>
                </w:rPr>
                <w:t xml:space="preserve">hal-01064528v1</w:t>
              </w:r>
            </w:hyperlink>
          </w:p>
        </w:tc>
      </w:tr>
      <w:tr>
        <w:trPr/>
        <w:tc>
          <w:tcPr>
            <w:noWrap/>
          </w:tcPr>
          <w:p>
            <w:pPr>
              <w:spacing w:after="200"/>
            </w:pPr>
            <w:hyperlink r:id="rId159" w:history="1">
              <w:r>
                <w:rPr>
                  <w:color w:val="1e198e"/>
                  <w:b w:val="1"/>
                  <w:bCs w:val="1"/>
                  <w:u w:val="single"/>
                </w:rPr>
                <w:t xml:space="preserve">L'apport de la sociologie de l'environnement à l'analyse des modes de vie. Contextes et perspectives</w:t>
              </w:r>
            </w:hyperlink>
          </w:p>
          <w:p>
            <w:pPr/>
            <w:hyperlink r:id="rId10" w:history="1">
              <w:r>
                <w:rPr>
                  <w:color w:val="#410a8c"/>
                  <w:u w:val="single"/>
                </w:rPr>
                <w:t xml:space="preserve">Philippe Boudes</w:t>
              </w:r>
            </w:hyperlink>
          </w:p>
          <w:p>
            <w:pPr/>
            <w:r>
              <w:rPr>
                <w:i w:val="1"/>
                <w:iCs w:val="1"/>
              </w:rPr>
              <w:t xml:space="preserve">Plénière du colloque "Environnement et modes de vie", Caen</w:t>
            </w:r>
            <w:r>
              <w:rPr/>
              <w:t xml:space="preserve">, Sep 2008, France</w:t>
            </w:r>
          </w:p>
          <w:p>
            <w:pPr/>
            <w:r>
              <w:rPr/>
              <w:t xml:space="preserve">Communication dans un congrès</w:t>
            </w:r>
          </w:p>
          <w:p>
            <w:pPr/>
            <w:hyperlink r:id="rId159" w:history="1">
              <w:r>
                <w:rPr>
                  <w:color w:val="#410a8c"/>
                  <w:u w:val="single"/>
                </w:rPr>
                <w:t xml:space="preserve">hal-01064481v1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statut social du Tertre de Brandefer</w:t>
              </w:r>
            </w:hyperlink>
          </w:p>
          <w:p>
            <w:pPr/>
            <w:hyperlink r:id="rId10" w:history="1">
              <w:r>
                <w:rPr>
                  <w:color w:val="#410a8c"/>
                  <w:u w:val="single"/>
                </w:rPr>
                <w:t xml:space="preserve">Philippe Boudes</w:t>
              </w:r>
            </w:hyperlink>
            <w:r>
              <w:rPr/>
              <w:t xml:space="preserve">,</w:t>
            </w:r>
            <w:hyperlink r:id="rId55" w:history="1">
              <w:r>
                <w:rPr>
                  <w:color w:val="#410a8c"/>
                  <w:u w:val="single"/>
                </w:rPr>
                <w:t xml:space="preserve">Catherine Darrot</w:t>
              </w:r>
            </w:hyperlink>
          </w:p>
          <w:p>
            <w:pPr/>
            <w:r>
              <w:rPr/>
              <w:t xml:space="preserve">2015, pp.47-53</w:t>
            </w:r>
          </w:p>
          <w:p>
            <w:pPr/>
            <w:r>
              <w:rPr/>
              <w:t xml:space="preserve">Autre publication scientifique</w:t>
            </w:r>
          </w:p>
          <w:p>
            <w:pPr/>
            <w:hyperlink r:id="rId160" w:history="1">
              <w:r>
                <w:rPr>
                  <w:color w:val="#410a8c"/>
                  <w:u w:val="single"/>
                </w:rPr>
                <w:t xml:space="preserve">halshs-01349192v1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Pour une gestion alerte du risque chimique - Risques (éco)toxicologiques pour les êtres humains et l’environnement dans une logique de biodiversité</w:t>
              </w:r>
            </w:hyperlink>
          </w:p>
          <w:p>
            <w:pPr/>
            <w:hyperlink r:id="rId162" w:history="1">
              <w:r>
                <w:rPr>
                  <w:color w:val="#410a8c"/>
                  <w:u w:val="single"/>
                </w:rPr>
                <w:t xml:space="preserve">Nathalie Bonvallot</w:t>
              </w:r>
            </w:hyperlink>
            <w:r>
              <w:rPr/>
              <w:t xml:space="preserve">,</w:t>
            </w:r>
            <w:hyperlink r:id="rId163" w:history="1">
              <w:r>
                <w:rPr>
                  <w:color w:val="#410a8c"/>
                  <w:u w:val="single"/>
                </w:rPr>
                <w:t xml:space="preserve">Sara Brimo</w:t>
              </w:r>
            </w:hyperlink>
            <w:r>
              <w:rPr/>
              <w:t xml:space="preserve">,</w:t>
            </w:r>
            <w:hyperlink r:id="rId10" w:history="1">
              <w:r>
                <w:rPr>
                  <w:color w:val="#410a8c"/>
                  <w:u w:val="single"/>
                </w:rPr>
                <w:t xml:space="preserve">Philippe Boudes</w:t>
              </w:r>
            </w:hyperlink>
            <w:r>
              <w:rPr/>
              <w:t xml:space="preserve">,</w:t>
            </w:r>
            <w:hyperlink r:id="rId164" w:history="1">
              <w:r>
                <w:rPr>
                  <w:color w:val="#410a8c"/>
                  <w:u w:val="single"/>
                </w:rPr>
                <w:t xml:space="preserve">Xavier Coumoul</w:t>
              </w:r>
            </w:hyperlink>
            <w:r>
              <w:rPr/>
              <w:t xml:space="preserve">,</w:t>
            </w:r>
            <w:hyperlink r:id="rId165" w:history="1">
              <w:r>
                <w:rPr>
                  <w:color w:val="#410a8c"/>
                  <w:u w:val="single"/>
                </w:rPr>
                <w:t xml:space="preserve">Soraya Duboc</w:t>
              </w:r>
            </w:hyperlink>
            <w:r>
              <w:rPr/>
              <w:t xml:space="preserve">et al.</w:t>
            </w:r>
          </w:p>
          <w:p>
            <w:pPr/>
            <w:r>
              <w:rPr/>
              <w:t xml:space="preserve">[0] Commission nationale de la déontologie et des alertes en matière de santé publique et d’environnement (cnDAspe). 2021, 129 p</w:t>
            </w:r>
          </w:p>
          <w:p>
            <w:pPr/>
            <w:r>
              <w:rPr/>
              <w:t xml:space="preserve">Rapport</w:t>
            </w:r>
            <w:r>
              <w:rPr/>
              <w:t xml:space="preserve"> (rapport d’expertise collective)</w:t>
            </w:r>
          </w:p>
          <w:p>
            <w:pPr/>
            <w:hyperlink r:id="rId161" w:history="1">
              <w:r>
                <w:rPr>
                  <w:color w:val="#410a8c"/>
                  <w:u w:val="single"/>
                </w:rPr>
                <w:t xml:space="preserve">hal-03418000v1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L'environnement, domaine sociologique La sociologie française au risque de l'environnement</w:t>
              </w:r>
            </w:hyperlink>
          </w:p>
          <w:p>
            <w:pPr/>
            <w:hyperlink r:id="rId10" w:history="1">
              <w:r>
                <w:rPr>
                  <w:color w:val="#410a8c"/>
                  <w:u w:val="single"/>
                </w:rPr>
                <w:t xml:space="preserve">Philippe Boudes</w:t>
              </w:r>
            </w:hyperlink>
          </w:p>
          <w:p>
            <w:pPr/>
            <w:r>
              <w:rPr/>
              <w:t xml:space="preserve">Sociologie. Université Victor Segalen - Bordeaux II, 2008. Français. </w:t>
            </w:r>
            <w:hyperlink r:id="rId167" w:history="1">
              <w:r>
                <w:rPr>
                  <w:color w:val="#410a8c"/>
                  <w:u w:val="single"/>
                </w:rPr>
                <w:t xml:space="preserve">⟨NNT : ⟩</w:t>
              </w:r>
            </w:hyperlink>
          </w:p>
          <w:p>
            <w:pPr/>
            <w:r>
              <w:rPr/>
              <w:t xml:space="preserve">Thèse</w:t>
            </w:r>
          </w:p>
          <w:p>
            <w:pPr/>
            <w:hyperlink r:id="rId166" w:history="1">
              <w:r>
                <w:rPr>
                  <w:color w:val="#410a8c"/>
                  <w:u w:val="single"/>
                </w:rPr>
                <w:t xml:space="preserve">tel-00293000v1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8332v1" TargetMode="External"/><Relationship Id="rId8" Type="http://schemas.openxmlformats.org/officeDocument/2006/relationships/hyperlink" Target="https://hal.science/search/index/?q=*&amp;authFullName_s=Maurice Miara" TargetMode="External"/><Relationship Id="rId9" Type="http://schemas.openxmlformats.org/officeDocument/2006/relationships/hyperlink" Target="https://hal.science/search/index/?q=*&amp;authFullName_s=Mohamed Gafsi" TargetMode="External"/><Relationship Id="rId10" Type="http://schemas.openxmlformats.org/officeDocument/2006/relationships/hyperlink" Target="https://hal.science/search/index/?q=*&amp;authFullName_s=Philippe Boudes" TargetMode="External"/><Relationship Id="rId11" Type="http://schemas.openxmlformats.org/officeDocument/2006/relationships/hyperlink" Target="https://dx.doi.org/10.4000/13vlz" TargetMode="External"/><Relationship Id="rId12" Type="http://schemas.openxmlformats.org/officeDocument/2006/relationships/hyperlink" Target="https://hal.science/hal-04879798v1" TargetMode="External"/><Relationship Id="rId13" Type="http://schemas.openxmlformats.org/officeDocument/2006/relationships/hyperlink" Target="https://hal.science/search/index/?q=*&amp;authFullName_s=Thierry Rabier" TargetMode="External"/><Relationship Id="rId14" Type="http://schemas.openxmlformats.org/officeDocument/2006/relationships/hyperlink" Target="https://dx.doi.org/10.1111/soru.12503" TargetMode="External"/><Relationship Id="rId15" Type="http://schemas.openxmlformats.org/officeDocument/2006/relationships/hyperlink" Target="https://hal.science/hal-04630985v1" TargetMode="External"/><Relationship Id="rId16" Type="http://schemas.openxmlformats.org/officeDocument/2006/relationships/hyperlink" Target="https://hal.science/search/index/?q=*&amp;authFullName_s=Line Rondard" TargetMode="External"/><Relationship Id="rId17" Type="http://schemas.openxmlformats.org/officeDocument/2006/relationships/hyperlink" Target="https://hal.science/search/index/?q=*&amp;authFullName_s=Cyprien Tasset" TargetMode="External"/><Relationship Id="rId18" Type="http://schemas.openxmlformats.org/officeDocument/2006/relationships/hyperlink" Target="https://dx.doi.org/10.4000/11w0x" TargetMode="External"/><Relationship Id="rId19" Type="http://schemas.openxmlformats.org/officeDocument/2006/relationships/hyperlink" Target="https://hal.science/hal-04549475v1" TargetMode="External"/><Relationship Id="rId20" Type="http://schemas.openxmlformats.org/officeDocument/2006/relationships/hyperlink" Target="https://hal.science/search/index/?q=*&amp;authFullName_s=T. Rabier" TargetMode="External"/><Relationship Id="rId21" Type="http://schemas.openxmlformats.org/officeDocument/2006/relationships/hyperlink" Target="https://dx.doi.org/10.1016/j.anscip.2024.01.004" TargetMode="External"/><Relationship Id="rId22" Type="http://schemas.openxmlformats.org/officeDocument/2006/relationships/hyperlink" Target="https://shs.hal.science/halshs-04401449v1" TargetMode="External"/><Relationship Id="rId23" Type="http://schemas.openxmlformats.org/officeDocument/2006/relationships/hyperlink" Target="https://dx.doi.org/10.1016/j.jrurstud.2023.103124" TargetMode="External"/><Relationship Id="rId24" Type="http://schemas.openxmlformats.org/officeDocument/2006/relationships/hyperlink" Target="https://institut-agro-rennes-angers.hal.science/hal-03136338v1" TargetMode="External"/><Relationship Id="rId25" Type="http://schemas.openxmlformats.org/officeDocument/2006/relationships/hyperlink" Target="https://hal.science/search/index/?q=*&amp;authFullName_s=Urcil P Kenfack Essougong" TargetMode="External"/><Relationship Id="rId26" Type="http://schemas.openxmlformats.org/officeDocument/2006/relationships/hyperlink" Target="https://hal.science/search/index/?q=*&amp;authFullName_s=Maja Slingerland" TargetMode="External"/><Relationship Id="rId27" Type="http://schemas.openxmlformats.org/officeDocument/2006/relationships/hyperlink" Target="https://hal.science/search/index/?q=*&amp;authFullName_s=Syndhia Math&#233;" TargetMode="External"/><Relationship Id="rId28" Type="http://schemas.openxmlformats.org/officeDocument/2006/relationships/hyperlink" Target="https://hal.science/search/index/?q=*&amp;authFullName_s=Wouter Vanhove" TargetMode="External"/><Relationship Id="rId29" Type="http://schemas.openxmlformats.org/officeDocument/2006/relationships/hyperlink" Target="https://hal.science/search/index/?q=*&amp;authFullName_s=Precillia I Tata Ngome" TargetMode="External"/><Relationship Id="rId30" Type="http://schemas.openxmlformats.org/officeDocument/2006/relationships/hyperlink" Target="https://dx.doi.org/10.1007/s10745-020-00190-0" TargetMode="External"/><Relationship Id="rId31" Type="http://schemas.openxmlformats.org/officeDocument/2006/relationships/hyperlink" Target="https://institut-agro-rennes-angers.hal.science/hal-01845484v1" TargetMode="External"/><Relationship Id="rId32" Type="http://schemas.openxmlformats.org/officeDocument/2006/relationships/hyperlink" Target="https://hal.science/search/index/?q=*&amp;authFullName_s=Morgane Herv&#233;" TargetMode="External"/><Relationship Id="rId33" Type="http://schemas.openxmlformats.org/officeDocument/2006/relationships/hyperlink" Target="https://hal.science/search/index/?q=*&amp;authFullName_s=Caroline Cieslik" TargetMode="External"/><Relationship Id="rId34" Type="http://schemas.openxmlformats.org/officeDocument/2006/relationships/hyperlink" Target="https://hal.science/search/index/?q=*&amp;authFullName_s=David Montembault" TargetMode="External"/><Relationship Id="rId35" Type="http://schemas.openxmlformats.org/officeDocument/2006/relationships/hyperlink" Target="https://hal.science/search/index/?q=*&amp;authFullName_s=Vincent Jung" TargetMode="External"/><Relationship Id="rId36" Type="http://schemas.openxmlformats.org/officeDocument/2006/relationships/hyperlink" Target="https://dx.doi.org/10.1017/S1742170518000273" TargetMode="External"/><Relationship Id="rId37" Type="http://schemas.openxmlformats.org/officeDocument/2006/relationships/hyperlink" Target="https://shs.hal.science/halshs-01899887v1" TargetMode="External"/><Relationship Id="rId38" Type="http://schemas.openxmlformats.org/officeDocument/2006/relationships/hyperlink" Target="https://hal.science/search/index/?q=*&amp;authFullName_s=Virginie Anquetil" TargetMode="External"/><Relationship Id="rId39" Type="http://schemas.openxmlformats.org/officeDocument/2006/relationships/hyperlink" Target="https://hal.science/search/index/?q=*&amp;authFullName_s=Elsa Koerner" TargetMode="External"/><Relationship Id="rId40" Type="http://schemas.openxmlformats.org/officeDocument/2006/relationships/hyperlink" Target="https://dx.doi.org/10.4000/geocarrefour.10540" TargetMode="External"/><Relationship Id="rId41" Type="http://schemas.openxmlformats.org/officeDocument/2006/relationships/hyperlink" Target="https://shs.hal.science/halshs-01638788v1" TargetMode="External"/><Relationship Id="rId42" Type="http://schemas.openxmlformats.org/officeDocument/2006/relationships/hyperlink" Target="https://institut-agro-rennes-angers.hal.science/hal-03052815v1" TargetMode="External"/><Relationship Id="rId43" Type="http://schemas.openxmlformats.org/officeDocument/2006/relationships/hyperlink" Target="https://hal.science/search/index/?q=*&amp;authFullName_s=Marie-Laurence Grannec" TargetMode="External"/><Relationship Id="rId44" Type="http://schemas.openxmlformats.org/officeDocument/2006/relationships/hyperlink" Target="https://hal.science/search/index/?q=*&amp;authFullName_s=Aurore Fiant" TargetMode="External"/><Relationship Id="rId45" Type="http://schemas.openxmlformats.org/officeDocument/2006/relationships/hyperlink" Target="https://hal.science/search/index/?q=*&amp;authFullName_s=H&#233;l&#232;ne Le Ch&#233;nadec" TargetMode="External"/><Relationship Id="rId46" Type="http://schemas.openxmlformats.org/officeDocument/2006/relationships/hyperlink" Target="https://hal.science/search/index/?q=*&amp;authFullName_s=Elsa Delanoue" TargetMode="External"/><Relationship Id="rId47" Type="http://schemas.openxmlformats.org/officeDocument/2006/relationships/hyperlink" Target="https://hal.science/search/index/?q=*&amp;authFullName_s=V&#233;ronique van Tilbeurgh" TargetMode="External"/><Relationship Id="rId48" Type="http://schemas.openxmlformats.org/officeDocument/2006/relationships/hyperlink" Target="https://institut-agro-rennes-angers.hal.science/hal-03032438v1" TargetMode="External"/><Relationship Id="rId49" Type="http://schemas.openxmlformats.org/officeDocument/2006/relationships/hyperlink" Target="https://institut-agro-rennes-angers.hal.science/hal-02053526v1" TargetMode="External"/><Relationship Id="rId50" Type="http://schemas.openxmlformats.org/officeDocument/2006/relationships/hyperlink" Target="https://hal.science/search/index/?q=*&amp;authFullName_s=Mathilde Salinas" TargetMode="External"/><Relationship Id="rId51" Type="http://schemas.openxmlformats.org/officeDocument/2006/relationships/hyperlink" Target="https://hal.science/search/index/?q=*&amp;authFullName_s=Yannick Ramonet" TargetMode="External"/><Relationship Id="rId52" Type="http://schemas.openxmlformats.org/officeDocument/2006/relationships/hyperlink" Target="https://hal.science/search/index/?q=*&amp;authFullName_s=Adel Selmi" TargetMode="External"/><Relationship Id="rId53" Type="http://schemas.openxmlformats.org/officeDocument/2006/relationships/hyperlink" Target="https://dx.doi.org/10.4000/economierurale.5120" TargetMode="External"/><Relationship Id="rId54" Type="http://schemas.openxmlformats.org/officeDocument/2006/relationships/hyperlink" Target="https://institut-agro-rennes-angers.hal.science/hal-01544549v1" TargetMode="External"/><Relationship Id="rId55" Type="http://schemas.openxmlformats.org/officeDocument/2006/relationships/hyperlink" Target="https://hal.science/search/index/?q=*&amp;authFullName_s=Catherine Darrot" TargetMode="External"/><Relationship Id="rId56" Type="http://schemas.openxmlformats.org/officeDocument/2006/relationships/hyperlink" Target="https://institut-agro-rennes-angers.hal.science/hal-01544546v1" TargetMode="External"/><Relationship Id="rId57" Type="http://schemas.openxmlformats.org/officeDocument/2006/relationships/hyperlink" Target="https://hal.science/search/index/?q=*&amp;authFullName_s=S. Glatron" TargetMode="External"/><Relationship Id="rId58" Type="http://schemas.openxmlformats.org/officeDocument/2006/relationships/hyperlink" Target="https://hal.science/hal-03409731v1" TargetMode="External"/><Relationship Id="rId59" Type="http://schemas.openxmlformats.org/officeDocument/2006/relationships/hyperlink" Target="https://hal.science/search/index/?q=*&amp;authFullName_s=Sandrine Glatron" TargetMode="External"/><Relationship Id="rId60" Type="http://schemas.openxmlformats.org/officeDocument/2006/relationships/hyperlink" Target="https://dx.doi.org/10.4000/revss.1937" TargetMode="External"/><Relationship Id="rId61" Type="http://schemas.openxmlformats.org/officeDocument/2006/relationships/hyperlink" Target="https://hal.science/hal-01885216v1" TargetMode="External"/><Relationship Id="rId62" Type="http://schemas.openxmlformats.org/officeDocument/2006/relationships/hyperlink" Target="https://hal.science/search/index/?q=*&amp;authFullName_s=Diane Giorgis" TargetMode="External"/><Relationship Id="rId63" Type="http://schemas.openxmlformats.org/officeDocument/2006/relationships/hyperlink" Target="https://hal.science/search/index/?q=*&amp;authFullName_s=Jean-Paul Billaud" TargetMode="External"/><Relationship Id="rId64" Type="http://schemas.openxmlformats.org/officeDocument/2006/relationships/hyperlink" Target="https://hal.science/hal-02368719v1" TargetMode="External"/><Relationship Id="rId65" Type="http://schemas.openxmlformats.org/officeDocument/2006/relationships/hyperlink" Target="https://dx.doi.org/10.4000/regulation.11805" TargetMode="External"/><Relationship Id="rId66" Type="http://schemas.openxmlformats.org/officeDocument/2006/relationships/hyperlink" Target="https://hal.science/hal-01471515v1" TargetMode="External"/><Relationship Id="rId67" Type="http://schemas.openxmlformats.org/officeDocument/2006/relationships/hyperlink" Target="https://institut-agro-rennes-angers.hal.science/hal-01544551v1" TargetMode="External"/><Relationship Id="rId68" Type="http://schemas.openxmlformats.org/officeDocument/2006/relationships/hyperlink" Target="https://shs.hal.science/halshs-01005837v1" TargetMode="External"/><Relationship Id="rId69" Type="http://schemas.openxmlformats.org/officeDocument/2006/relationships/hyperlink" Target="https://hal.science/search/index/?q=*&amp;authFullName_s=M. Colombert" TargetMode="External"/><Relationship Id="rId70" Type="http://schemas.openxmlformats.org/officeDocument/2006/relationships/hyperlink" Target="https://dx.doi.org/10.4000/vertigo.11821" TargetMode="External"/><Relationship Id="rId71" Type="http://schemas.openxmlformats.org/officeDocument/2006/relationships/hyperlink" Target="https://shs.hal.science/halshs-00943514v1" TargetMode="External"/><Relationship Id="rId72" Type="http://schemas.openxmlformats.org/officeDocument/2006/relationships/hyperlink" Target="https://shs.hal.science/halshs-00908890v1" TargetMode="External"/><Relationship Id="rId73" Type="http://schemas.openxmlformats.org/officeDocument/2006/relationships/hyperlink" Target="https://univ-paris8.hal.science/hal-01060236v1" TargetMode="External"/><Relationship Id="rId74" Type="http://schemas.openxmlformats.org/officeDocument/2006/relationships/hyperlink" Target="https://hal.science/hal-05497449v1" TargetMode="External"/><Relationship Id="rId75" Type="http://schemas.openxmlformats.org/officeDocument/2006/relationships/hyperlink" Target="https://hal.science/hal-05497454v1" TargetMode="External"/><Relationship Id="rId76" Type="http://schemas.openxmlformats.org/officeDocument/2006/relationships/hyperlink" Target="https://dx.doi.org/10.14428/emulations.005.01" TargetMode="External"/><Relationship Id="rId77" Type="http://schemas.openxmlformats.org/officeDocument/2006/relationships/hyperlink" Target="https://univ-paris8.hal.science/hal-01060188v1" TargetMode="External"/><Relationship Id="rId78" Type="http://schemas.openxmlformats.org/officeDocument/2006/relationships/hyperlink" Target="https://univ-paris8.hal.science/hal-01060144v1" TargetMode="External"/><Relationship Id="rId79" Type="http://schemas.openxmlformats.org/officeDocument/2006/relationships/hyperlink" Target="https://hal.science/hal-05497521v1" TargetMode="External"/><Relationship Id="rId80" Type="http://schemas.openxmlformats.org/officeDocument/2006/relationships/hyperlink" Target="https://shs.hal.science/halshs-04409522v1" TargetMode="External"/><Relationship Id="rId81" Type="http://schemas.openxmlformats.org/officeDocument/2006/relationships/hyperlink" Target="https://shs.hal.science/halshs-03519277v1" TargetMode="External"/><Relationship Id="rId82" Type="http://schemas.openxmlformats.org/officeDocument/2006/relationships/hyperlink" Target="https://shs.hal.science/halshs-03519260v1" TargetMode="External"/><Relationship Id="rId83" Type="http://schemas.openxmlformats.org/officeDocument/2006/relationships/hyperlink" Target="https://dx.doi.org/10.4324/9781003182139-8" TargetMode="External"/><Relationship Id="rId84" Type="http://schemas.openxmlformats.org/officeDocument/2006/relationships/hyperlink" Target="https://hal.science/hal-05497525v1" TargetMode="External"/><Relationship Id="rId85" Type="http://schemas.openxmlformats.org/officeDocument/2006/relationships/hyperlink" Target="https://hal.science/hal-01240140v1" TargetMode="External"/><Relationship Id="rId86" Type="http://schemas.openxmlformats.org/officeDocument/2006/relationships/hyperlink" Target="https://hal.science/search/index/?q=*&amp;authFullName_s=Damien Provendier" TargetMode="External"/><Relationship Id="rId87" Type="http://schemas.openxmlformats.org/officeDocument/2006/relationships/hyperlink" Target="https://hal.science/search/index/?q=*&amp;authFullName_s=Caroline Gutleben" TargetMode="External"/><Relationship Id="rId88" Type="http://schemas.openxmlformats.org/officeDocument/2006/relationships/hyperlink" Target="https://shs.hal.science/halshs-00940898v1" TargetMode="External"/><Relationship Id="rId89" Type="http://schemas.openxmlformats.org/officeDocument/2006/relationships/hyperlink" Target="https://hal.science/search/index/?q=*&amp;authFullName_s=Nathalie Blanc" TargetMode="External"/><Relationship Id="rId90" Type="http://schemas.openxmlformats.org/officeDocument/2006/relationships/hyperlink" Target="https://hal.science/search/index/?q=*&amp;authFullName_s=Teddy Arrif" TargetMode="External"/><Relationship Id="rId91" Type="http://schemas.openxmlformats.org/officeDocument/2006/relationships/hyperlink" Target="https://hal.science/search/index/?q=*&amp;authFullName_s=Laure Cormier" TargetMode="External"/><Relationship Id="rId92" Type="http://schemas.openxmlformats.org/officeDocument/2006/relationships/hyperlink" Target="https://hal.science/hal-01240142v1" TargetMode="External"/><Relationship Id="rId93" Type="http://schemas.openxmlformats.org/officeDocument/2006/relationships/hyperlink" Target="https://hal.inrae.fr/hal-02597269v1" TargetMode="External"/><Relationship Id="rId94" Type="http://schemas.openxmlformats.org/officeDocument/2006/relationships/hyperlink" Target="https://hal.science/search/index/?q=*&amp;authFullName_s=Jacqueline Candau" TargetMode="External"/><Relationship Id="rId95" Type="http://schemas.openxmlformats.org/officeDocument/2006/relationships/hyperlink" Target="https://hal.science/search/index/?q=*&amp;authFullName_s=N. Lewis" TargetMode="External"/><Relationship Id="rId96" Type="http://schemas.openxmlformats.org/officeDocument/2006/relationships/hyperlink" Target="https://hal.science/search/index/?q=*&amp;authFullName_s=R. Barbier" TargetMode="External"/><Relationship Id="rId97" Type="http://schemas.openxmlformats.org/officeDocument/2006/relationships/hyperlink" Target="https://hal.science/search/index/?q=*&amp;authFullName_s=P. Boudes" TargetMode="External"/><Relationship Id="rId98" Type="http://schemas.openxmlformats.org/officeDocument/2006/relationships/hyperlink" Target="https://hal.science/search/index/?q=*&amp;authFullName_s=J.P. Bozonnet" TargetMode="External"/><Relationship Id="rId99" Type="http://schemas.openxmlformats.org/officeDocument/2006/relationships/hyperlink" Target="https://hal.inrae.fr/hal-02597264v1" TargetMode="External"/><Relationship Id="rId100" Type="http://schemas.openxmlformats.org/officeDocument/2006/relationships/hyperlink" Target="https://shs.hal.science/halshs-00945917v1" TargetMode="External"/><Relationship Id="rId101" Type="http://schemas.openxmlformats.org/officeDocument/2006/relationships/hyperlink" Target="https://shs.hal.science/halshs-00945908v1" TargetMode="External"/><Relationship Id="rId102" Type="http://schemas.openxmlformats.org/officeDocument/2006/relationships/hyperlink" Target="https://hal.science/hal-01595669v1" TargetMode="External"/><Relationship Id="rId103" Type="http://schemas.openxmlformats.org/officeDocument/2006/relationships/hyperlink" Target="https://hal.science/search/index/?q=*&amp;authFullName_s=Marielle Berriet-Solliec" TargetMode="External"/><Relationship Id="rId104" Type="http://schemas.openxmlformats.org/officeDocument/2006/relationships/hyperlink" Target="https://hal.science/search/index/?q=*&amp;authFullName_s=Gilles Bazin" TargetMode="External"/><Relationship Id="rId105" Type="http://schemas.openxmlformats.org/officeDocument/2006/relationships/hyperlink" Target="https://hal.science/search/index/?q=*&amp;authFullName_s=Sophie Devienne" TargetMode="External"/><Relationship Id="rId106" Type="http://schemas.openxmlformats.org/officeDocument/2006/relationships/hyperlink" Target="http://editions.educagri.fr/livres/4887-la-production-de-biens-publics-en-agriculture.html" TargetMode="External"/><Relationship Id="rId107" Type="http://schemas.openxmlformats.org/officeDocument/2006/relationships/hyperlink" Target="https://hal.inrae.fr/hal-02598195v1" TargetMode="External"/><Relationship Id="rId108" Type="http://schemas.openxmlformats.org/officeDocument/2006/relationships/hyperlink" Target="https://hal.science/search/index/?q=*&amp;authFullName_s=R&#233;mi Barbier" TargetMode="External"/><Relationship Id="rId109" Type="http://schemas.openxmlformats.org/officeDocument/2006/relationships/hyperlink" Target="https://hal.science/search/index/?q=*&amp;authFullName_s=Jean-Paul Bozonnet" TargetMode="External"/><Relationship Id="rId110" Type="http://schemas.openxmlformats.org/officeDocument/2006/relationships/hyperlink" Target="https://hal.science/search/index/?q=*&amp;authFullName_s=Michelle Dobr&#233;" TargetMode="External"/><Relationship Id="rId111" Type="http://schemas.openxmlformats.org/officeDocument/2006/relationships/hyperlink" Target="https://shs.hal.science/halshs-01057127v1" TargetMode="External"/><Relationship Id="rId112" Type="http://schemas.openxmlformats.org/officeDocument/2006/relationships/hyperlink" Target="https://hal.science/search/index/?q=*&amp;authFullName_s=Morgane Colombert" TargetMode="External"/><Relationship Id="rId113" Type="http://schemas.openxmlformats.org/officeDocument/2006/relationships/hyperlink" Target="http://vertigo.revues.org/11726" TargetMode="External"/><Relationship Id="rId114" Type="http://schemas.openxmlformats.org/officeDocument/2006/relationships/hyperlink" Target="https://univ-rennes.hal.science/hal-05434237v1" TargetMode="External"/><Relationship Id="rId115" Type="http://schemas.openxmlformats.org/officeDocument/2006/relationships/hyperlink" Target="https://hal.science/search/index/?q=*&amp;authFullName_s=Elsa Minot" TargetMode="External"/><Relationship Id="rId116" Type="http://schemas.openxmlformats.org/officeDocument/2006/relationships/hyperlink" Target="https://hal.science/search/index/?q=*&amp;authFullName_s=Ga&#235;lle Simon" TargetMode="External"/><Relationship Id="rId117" Type="http://schemas.openxmlformats.org/officeDocument/2006/relationships/hyperlink" Target="https://hal.science/search/index/?q=*&amp;authFullName_s=Aude Ernoult" TargetMode="External"/><Relationship Id="rId118" Type="http://schemas.openxmlformats.org/officeDocument/2006/relationships/hyperlink" Target="https://hal.science/search/index/?q=*&amp;authFullName_s=Nelly M&#233;nard" TargetMode="External"/><Relationship Id="rId119" Type="http://schemas.openxmlformats.org/officeDocument/2006/relationships/hyperlink" Target="https://hal.science/hal-03629119v1" TargetMode="External"/><Relationship Id="rId120" Type="http://schemas.openxmlformats.org/officeDocument/2006/relationships/hyperlink" Target="https://hal.science/search/index/?q=*&amp;authFullName_s=Caroline Mazaud" TargetMode="External"/><Relationship Id="rId121" Type="http://schemas.openxmlformats.org/officeDocument/2006/relationships/hyperlink" Target="https://hal.science/search/index/?q=*&amp;authFullName_s=Caroline Depoudent" TargetMode="External"/><Relationship Id="rId122" Type="http://schemas.openxmlformats.org/officeDocument/2006/relationships/hyperlink" Target="https://hal.science/search/index/?q=*&amp;authFullName_s=Guilhem Anzalone" TargetMode="External"/><Relationship Id="rId123" Type="http://schemas.openxmlformats.org/officeDocument/2006/relationships/hyperlink" Target="https://institut-agro-rennes-angers.hal.science/hal-02795819v1" TargetMode="External"/><Relationship Id="rId124" Type="http://schemas.openxmlformats.org/officeDocument/2006/relationships/hyperlink" Target="https://hal.science/hal-03629097v1" TargetMode="External"/><Relationship Id="rId125" Type="http://schemas.openxmlformats.org/officeDocument/2006/relationships/hyperlink" Target="https://hal.science/hal-02368903v1" TargetMode="External"/><Relationship Id="rId126" Type="http://schemas.openxmlformats.org/officeDocument/2006/relationships/hyperlink" Target="https://hal.science/search/index/?q=*&amp;authFullName_s=Bedrani Naila" TargetMode="External"/><Relationship Id="rId127" Type="http://schemas.openxmlformats.org/officeDocument/2006/relationships/hyperlink" Target="https://hal.science/search/index/?q=*&amp;authFullName_s=M&#233;lanie Congretel" TargetMode="External"/><Relationship Id="rId128" Type="http://schemas.openxmlformats.org/officeDocument/2006/relationships/hyperlink" Target="https://institut-agro-rennes-angers.hal.science/hal-02968509v1" TargetMode="External"/><Relationship Id="rId129" Type="http://schemas.openxmlformats.org/officeDocument/2006/relationships/hyperlink" Target="https://hal.science/hal-02975337v1" TargetMode="External"/><Relationship Id="rId130" Type="http://schemas.openxmlformats.org/officeDocument/2006/relationships/hyperlink" Target="https://institut-agro-rennes-angers.hal.science/hal-02990425v1" TargetMode="External"/><Relationship Id="rId131" Type="http://schemas.openxmlformats.org/officeDocument/2006/relationships/hyperlink" Target="https://hal.science/search/index/?q=*&amp;authFullName_s=Laetitia Citeau" TargetMode="External"/><Relationship Id="rId132" Type="http://schemas.openxmlformats.org/officeDocument/2006/relationships/hyperlink" Target="https://institut-agro-rennes-angers.hal.science/hal-02968225v1" TargetMode="External"/><Relationship Id="rId133" Type="http://schemas.openxmlformats.org/officeDocument/2006/relationships/hyperlink" Target="https://hal.science/search/index/?q=*&amp;authFullName_s=Alice Meyer-Grandbastien" TargetMode="External"/><Relationship Id="rId134" Type="http://schemas.openxmlformats.org/officeDocument/2006/relationships/hyperlink" Target="https://univ-rennes.hal.science/hal-01654283v1" TargetMode="External"/><Relationship Id="rId135" Type="http://schemas.openxmlformats.org/officeDocument/2006/relationships/hyperlink" Target="https://hal.science/search/index/?q=*&amp;authFullName_s=Morgane E.T. Herv&#233;" TargetMode="External"/><Relationship Id="rId136" Type="http://schemas.openxmlformats.org/officeDocument/2006/relationships/hyperlink" Target="https://hal.science/search/index/?q=*&amp;authFullName_s=Muriel Guernion" TargetMode="External"/><Relationship Id="rId137" Type="http://schemas.openxmlformats.org/officeDocument/2006/relationships/hyperlink" Target="https://hal.science/search/index/?q=*&amp;authFullName_s=Albin Fertil" TargetMode="External"/><Relationship Id="rId138" Type="http://schemas.openxmlformats.org/officeDocument/2006/relationships/hyperlink" Target="https://hal.science/search/index/?q=*&amp;authFullName_s=Simon Chollet" TargetMode="External"/><Relationship Id="rId139" Type="http://schemas.openxmlformats.org/officeDocument/2006/relationships/hyperlink" Target="https://shs.hal.science/halshs-01638835v1" TargetMode="External"/><Relationship Id="rId140" Type="http://schemas.openxmlformats.org/officeDocument/2006/relationships/hyperlink" Target="https://hal.science/search/index/?q=*&amp;authFullName_s=Marie Jacqu&#233;" TargetMode="External"/><Relationship Id="rId141" Type="http://schemas.openxmlformats.org/officeDocument/2006/relationships/hyperlink" Target="https://institut-agro-rennes-angers.hal.science/hal-03053717v1" TargetMode="External"/><Relationship Id="rId142" Type="http://schemas.openxmlformats.org/officeDocument/2006/relationships/hyperlink" Target="https://hal.science/search/index/?q=*&amp;authFullName_s=Delphine Neumeister" TargetMode="External"/><Relationship Id="rId143" Type="http://schemas.openxmlformats.org/officeDocument/2006/relationships/hyperlink" Target="https://shs.hal.science/halshs-01638464v1" TargetMode="External"/><Relationship Id="rId144" Type="http://schemas.openxmlformats.org/officeDocument/2006/relationships/hyperlink" Target="https://shs.hal.science/halshs-01638814v1" TargetMode="External"/><Relationship Id="rId145" Type="http://schemas.openxmlformats.org/officeDocument/2006/relationships/hyperlink" Target="https://hal.science/search/index/?q=*&amp;authFullName_s=Ren&#233; Audet" TargetMode="External"/><Relationship Id="rId146" Type="http://schemas.openxmlformats.org/officeDocument/2006/relationships/hyperlink" Target="https://hal.science/search/index/?q=*&amp;authFullName_s=Corinne Gendron" TargetMode="External"/><Relationship Id="rId147" Type="http://schemas.openxmlformats.org/officeDocument/2006/relationships/hyperlink" Target="https://hal.science/search/index/?q=*&amp;authFullName_s=Florence Rudolf" TargetMode="External"/><Relationship Id="rId148" Type="http://schemas.openxmlformats.org/officeDocument/2006/relationships/hyperlink" Target="https://hal.science/search/index/?q=*&amp;authFullName_s=Nathalie Lewis" TargetMode="External"/><Relationship Id="rId149" Type="http://schemas.openxmlformats.org/officeDocument/2006/relationships/hyperlink" Target="https://institut-agro-rennes-angers.hal.science/hal-01543337v1" TargetMode="External"/><Relationship Id="rId150" Type="http://schemas.openxmlformats.org/officeDocument/2006/relationships/hyperlink" Target="https://institut-agro-rennes-angers.hal.science/hal-00912583v1" TargetMode="External"/><Relationship Id="rId151" Type="http://schemas.openxmlformats.org/officeDocument/2006/relationships/hyperlink" Target="https://hal.science/search/index/?q=*&amp;authFullName_s=S. Pereira" TargetMode="External"/><Relationship Id="rId152" Type="http://schemas.openxmlformats.org/officeDocument/2006/relationships/hyperlink" Target="https://institut-agro-rennes-angers.hal.science/hal-00729404v1" TargetMode="External"/><Relationship Id="rId153" Type="http://schemas.openxmlformats.org/officeDocument/2006/relationships/hyperlink" Target="https://univ-paris8.hal.science/hal-01064549v1" TargetMode="External"/><Relationship Id="rId154" Type="http://schemas.openxmlformats.org/officeDocument/2006/relationships/hyperlink" Target="https://shs.hal.science/halshs-02319345v1" TargetMode="External"/><Relationship Id="rId155" Type="http://schemas.openxmlformats.org/officeDocument/2006/relationships/hyperlink" Target="https://hal.science/search/index/?q=*&amp;authFullName_s=Xavier Michel" TargetMode="External"/><Relationship Id="rId156" Type="http://schemas.openxmlformats.org/officeDocument/2006/relationships/hyperlink" Target="https://univ-paris8.hal.science/hal-01063261v1" TargetMode="External"/><Relationship Id="rId157" Type="http://schemas.openxmlformats.org/officeDocument/2006/relationships/hyperlink" Target="https://univ-paris8.hal.science/hal-01064560v1" TargetMode="External"/><Relationship Id="rId158" Type="http://schemas.openxmlformats.org/officeDocument/2006/relationships/hyperlink" Target="https://univ-paris8.hal.science/hal-01064528v1" TargetMode="External"/><Relationship Id="rId159" Type="http://schemas.openxmlformats.org/officeDocument/2006/relationships/hyperlink" Target="https://univ-paris8.hal.science/hal-01064481v1" TargetMode="External"/><Relationship Id="rId160" Type="http://schemas.openxmlformats.org/officeDocument/2006/relationships/hyperlink" Target="https://shs.hal.science/halshs-01349192v1" TargetMode="External"/><Relationship Id="rId161" Type="http://schemas.openxmlformats.org/officeDocument/2006/relationships/hyperlink" Target="https://hal.inrae.fr/hal-03418000v1" TargetMode="External"/><Relationship Id="rId162" Type="http://schemas.openxmlformats.org/officeDocument/2006/relationships/hyperlink" Target="https://hal.science/search/index/?q=*&amp;authFullName_s=Nathalie Bonvallot" TargetMode="External"/><Relationship Id="rId163" Type="http://schemas.openxmlformats.org/officeDocument/2006/relationships/hyperlink" Target="https://hal.science/search/index/?q=*&amp;authFullName_s=Sara Brimo" TargetMode="External"/><Relationship Id="rId164" Type="http://schemas.openxmlformats.org/officeDocument/2006/relationships/hyperlink" Target="https://hal.science/search/index/?q=*&amp;authFullName_s=Xavier Coumoul" TargetMode="External"/><Relationship Id="rId165" Type="http://schemas.openxmlformats.org/officeDocument/2006/relationships/hyperlink" Target="https://hal.science/search/index/?q=*&amp;authFullName_s=Soraya Duboc" TargetMode="External"/><Relationship Id="rId166" Type="http://schemas.openxmlformats.org/officeDocument/2006/relationships/hyperlink" Target="https://theses.hal.science/tel-00293000v1" TargetMode="External"/><Relationship Id="rId167" Type="http://schemas.openxmlformats.org/officeDocument/2006/relationships/hyperlink" Target="https://www.theses.fr/"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Boudes</dc:title>
  <dc:description>CV</dc:description>
  <dc:subject/>
  <cp:keywords/>
  <cp:category/>
  <cp:lastModifiedBy/>
  <dcterms:created xsi:type="dcterms:W3CDTF">2026-04-25T04:16:08+02:00</dcterms:created>
  <dcterms:modified xsi:type="dcterms:W3CDTF">2026-04-25T04:16:08+02:00</dcterms:modified>
</cp:coreProperties>
</file>

<file path=docProps/custom.xml><?xml version="1.0" encoding="utf-8"?>
<Properties xmlns="http://schemas.openxmlformats.org/officeDocument/2006/custom-properties" xmlns:vt="http://schemas.openxmlformats.org/officeDocument/2006/docPropsVTypes"/>
</file>