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Serge Linkès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serge-linkes</w:t></w:r></w:hyperlink></w:p><w:p><w:pPr><w:numPr><w:ilvl w:val="0"/><w:numId w:val="1"/></w:numPr></w:pPr><w:r><w:rPr/><w:t xml:space="preserve"> ORCID : </w:t></w:r><w:hyperlink r:id="rId8" w:history="1"><w:r><w:rPr><w:color w:val="#410a8c"/><w:u w:val="single"/></w:rPr><w:t xml:space="preserve">0009-0005-6482-8880</w:t></w:r></w:hyperlink></w:p><w:p><w:pPr><w:numPr><w:ilvl w:val="0"/><w:numId w:val="1"/></w:numPr></w:pPr><w:r><w:rPr/><w:t xml:space="preserve"> IdRef : </w:t></w:r><w:hyperlink r:id="rId9" w:history="1"><w:r><w:rPr><w:color w:val="#410a8c"/><w:u w:val="single"/></w:rPr><w:t xml:space="preserve">060940301</w:t></w:r></w:hyperlink></w:p><w:p><w:pPr><w:numPr><w:ilvl w:val="0"/><w:numId w:val="1"/></w:numPr></w:pPr><w:r><w:rPr/><w:t xml:space="preserve"> VIAF : </w:t></w:r><w:hyperlink r:id="rId10" w:history="1"><w:r><w:rPr><w:color w:val="#410a8c"/><w:u w:val="single"/></w:rPr><w:t xml:space="preserve">96790452</w:t></w:r></w:hyperlink></w:p><w:p><w:pPr><w:numPr><w:ilvl w:val="0"/><w:numId w:val="1"/></w:numPr></w:pPr><w:r><w:rPr/><w:t xml:space="preserve"> ISNI : </w:t></w:r><w:hyperlink r:id="rId11" w:history="1"><w:r><w:rPr><w:color w:val="#410a8c"/><w:u w:val="single"/></w:rPr><w:t xml:space="preserve">0000000073718305</w:t></w:r></w:hyperlink></w:p><w:p><w:pPr><w:spacing w:before="600"/></w:pPr></w:p><w:p><w:pPr><w:pStyle w:val="Heading2"/></w:pPr><w:r><w:rPr><w:color w:val="1e198e"/><w:b w:val="1"/><w:bCs w:val="1"/></w:rPr><w:t xml:space="preserve">Présentation</w:t></w:r></w:p><w:p><w:pPr><w:spacing w:after="100"/></w:pPr></w:p><w:p><w:pPr/><w:r><w:rPr/><w:t xml:space="preserve">Serge Linkès est maître de conférences en langue et littérature françaises (La Rochelle Université) habilité à diriger les recherches et membre de l’ITEM (Institut des Textes et Manuscrits Modernes UMR 8132, Université PSL - Paris Sciences & Lettres - EUR Translitteræ). Il est coordinateur du projet GenCod-18 (2025-2028) « Génétique et codicologie pour une philologie numérique des Lumières », en collaboration avec Nicolas Rieucaud (LED, Université Paris VIII), Catherine Volpilhac-Auger (IHRIM, ENS Lyon), Nathalie Ferrand, (ITEM), dans le cadre l'Appel à projets générique ANR 2025 (CE54 - Arts, langues, littératures, philosophies) : </w:t></w:r><w:hyperlink r:id="rId12" w:history="1"><w:r><w:rPr><w:color w:val="#410a8c"/><w:u w:val="single"/></w:rPr><w:t xml:space="preserve">https://anr.fr/Projet-ANR-25-CE54-1628</w:t></w:r></w:hyperlink><w:r><w:rPr/><w:t xml:space="preserve">Spécialiste de la littérature du XIXe et XXe siècles, il a participé à l’édition des </w:t></w:r><w:r><w:rPr><w:i w:val="1"/><w:iCs w:val="1"/></w:rPr><w:t xml:space="preserve">Œuvres romanesques complètes</w:t></w:r><w:r><w:rPr/><w:t xml:space="preserve"> de Stendhal dans la collection de &amp;quot;Bibliothèque de La Pléiade&amp;quot; (Gallimard, 2014) en proposant une édition de son dernier roman inachevé, </w:t></w:r><w:r><w:rPr><w:i w:val="1"/><w:iCs w:val="1"/></w:rPr><w:t xml:space="preserve">Lamiel</w:t></w:r><w:r><w:rPr/><w:t xml:space="preserve">, qui s’appuie sur l’analyse génétique du manuscrit. Il a également dirigé l’édition en deux volumes des </w:t></w:r><w:r><w:rPr><w:i w:val="1"/><w:iCs w:val="1"/></w:rPr><w:t xml:space="preserve">Romans et récits</w:t></w:r><w:r><w:rPr/><w:t xml:space="preserve"> de Joseph Kessel dans la collection de Bibliothèque de La Pléiade (Gallimard, 2020).Il a travaillé sur les manuscrits du XVIIIe au XXe siècle (notamment les manuscrits autobiographiques de Madame Roland, Rousseau et Chateaubriand, puis les manuscrits de Stendhal et plus récemment ceux de Condorcet et de Kessel). Ses recherches sont également orientées vers les outils heuristiques et l’interaction des analyses matérielles et génétiques des manuscrits.Avec Claire Bustarret (CMH-CNRS EHESS), il a mis au point l’application MUSE (Manuscrits et Usages des Supports de l’Écriture, mise en ligne en janvier 2020 sur les serveurs d’Huma-num, financements sur programme CNRS Archives de la création et ANR Condorcet).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Littératures francophones des Caraïbes, Entre mémoire de l’esclavage et mondialisation de la culture</w:t></w:r></w:hyperlink></w:p><w:p><w:pPr/><w:hyperlink r:id="rId14" w:history="1"><w:r><w:rPr><w:color w:val="#410a8c"/><w:u w:val="single"/></w:rPr><w:t xml:space="preserve">Serge Linkès</w:t></w:r></w:hyperlink><w:r><w:rPr/><w:t xml:space="preserve">,</w:t></w:r><w:hyperlink r:id="rId15" w:history="1"><w:r><w:rPr><w:color w:val="#410a8c"/><w:u w:val="single"/></w:rPr><w:t xml:space="preserve">Corinne Nitharum</w:t></w:r></w:hyperlink><w:r><w:rPr/><w:t xml:space="preserve">,</w:t></w:r><w:hyperlink r:id="rId16" w:history="1"><w:r><w:rPr><w:color w:val="#410a8c"/><w:u w:val="single"/></w:rPr><w:t xml:space="preserve">Annabel Audureau</w:t></w:r></w:hyperlink></w:p><w:p><w:pPr/><w:r><w:rPr/><w:t xml:space="preserve">Éditions Amok, A paraître</w:t></w:r></w:p><w:p><w:pPr/><w:r><w:rPr/><w:t xml:space="preserve">Ouvrages</w:t></w:r></w:p><w:p><w:pPr/><w:hyperlink r:id="rId13" w:history="1"><w:r><w:rPr><w:color w:val="#410a8c"/><w:u w:val="single"/></w:rPr><w:t xml:space="preserve">hal-04967560v1</w:t></w:r></w:hyperlink></w:p></w:tc></w:tr><w:tr><w:trPr/><w:tc><w:tcPr><w:noWrap/></w:tcPr><w:p><w:pPr><w:spacing w:after="200"/></w:pPr><w:hyperlink r:id="rId17" w:history="1"><w:r><w:rPr><w:color w:val="1e198e"/><w:b w:val="1"/><w:bCs w:val="1"/><w:u w:val="single"/></w:rPr><w:t xml:space="preserve">Littératures francophones des Caraïbes entre mémoire de l’esclavage et mondialisation de la culture</w:t></w:r></w:hyperlink></w:p><w:p><w:pPr/><w:hyperlink r:id="rId16" w:history="1"><w:r><w:rPr><w:color w:val="#410a8c"/><w:u w:val="single"/></w:rPr><w:t xml:space="preserve">Annabel Audureau</w:t></w:r></w:hyperlink><w:r><w:rPr/><w:t xml:space="preserve">,</w:t></w:r><w:hyperlink r:id="rId14" w:history="1"><w:r><w:rPr><w:color w:val="#410a8c"/><w:u w:val="single"/></w:rPr><w:t xml:space="preserve">Serge Linkès</w:t></w:r></w:hyperlink><w:r><w:rPr/><w:t xml:space="preserve">,</w:t></w:r><w:hyperlink r:id="rId15" w:history="1"><w:r><w:rPr><w:color w:val="#410a8c"/><w:u w:val="single"/></w:rPr><w:t xml:space="preserve">Corinne Nitharum</w:t></w:r></w:hyperlink></w:p><w:p><w:pPr/><w:r><w:rPr/><w:t xml:space="preserve">A paraître</w:t></w:r></w:p><w:p><w:pPr/><w:r><w:rPr/><w:t xml:space="preserve">Ouvrages</w:t></w:r></w:p><w:p><w:pPr/><w:hyperlink r:id="rId17" w:history="1"><w:r><w:rPr><w:color w:val="#410a8c"/><w:u w:val="single"/></w:rPr><w:t xml:space="preserve">hal-04601009v1</w:t></w:r></w:hyperlink></w:p></w:tc></w:tr><w:tr><w:trPr/><w:tc><w:tcPr><w:noWrap/></w:tcPr><w:p><w:pPr><w:spacing w:after="200"/></w:pPr><w:hyperlink r:id="rId18" w:history="1"><w:r><w:rPr><w:color w:val="1e198e"/><w:b w:val="1"/><w:bCs w:val="1"/><w:u w:val="single"/></w:rPr><w:t xml:space="preserve">Dans l'atelier de Joseph Kessel Essai de critique génétique</w:t></w:r></w:hyperlink></w:p><w:p><w:pPr/><w:hyperlink r:id="rId14" w:history="1"><w:r><w:rPr><w:color w:val="#410a8c"/><w:u w:val="single"/></w:rPr><w:t xml:space="preserve">Serge Linkès</w:t></w:r></w:hyperlink></w:p><w:p><w:pPr/><w:hyperlink r:id="rId19" w:history="1"><w:r><w:rPr><w:color w:val="#410a8c"/><w:u w:val="single"/></w:rPr><w:t xml:space="preserve">éditions Hermann</w:t></w:r></w:hyperlink><w:r><w:rPr/><w:t xml:space="preserve">, 2022, Dans l'atelier de Joseph Kessel Essai de critique génétique, Nathalie Ferrand, 9791037008589</w:t></w:r></w:p><w:p><w:pPr/><w:r><w:rPr/><w:t xml:space="preserve">Ouvrages</w:t></w:r></w:p><w:p><w:pPr/><w:hyperlink r:id="rId18" w:history="1"><w:r><w:rPr><w:color w:val="#410a8c"/><w:u w:val="single"/></w:rPr><w:t xml:space="preserve">hal-03636517v1</w:t></w:r></w:hyperlink></w:p></w:tc></w:tr><w:tr><w:trPr/><w:tc><w:tcPr><w:noWrap/></w:tcPr><w:p><w:pPr><w:spacing w:after="200"/></w:pPr><w:hyperlink r:id="rId20" w:history="1"><w:r><w:rPr><w:color w:val="1e198e"/><w:b w:val="1"/><w:bCs w:val="1"/><w:u w:val="single"/></w:rPr><w:t xml:space="preserve">Joseph Kessel</w:t></w:r></w:hyperlink></w:p><w:p><w:pPr/><w:hyperlink r:id="rId14" w:history="1"><w:r><w:rPr><w:color w:val="#410a8c"/><w:u w:val="single"/></w:rPr><w:t xml:space="preserve">Serge Linkès</w:t></w:r></w:hyperlink></w:p><w:p><w:pPr/><w:r><w:rPr/><w:t xml:space="preserve">Gallimard, 649, 1968 p., 2020, Bibliothèque de la Pléiade, Serge Linkès</w:t></w:r></w:p><w:p><w:pPr/><w:r><w:rPr/><w:t xml:space="preserve">Ouvrages</w:t></w:r></w:p><w:p><w:pPr/><w:hyperlink r:id="rId20" w:history="1"><w:r><w:rPr><w:color w:val="#410a8c"/><w:u w:val="single"/></w:rPr><w:t xml:space="preserve">hal-02571957v1</w:t></w:r></w:hyperlink></w:p></w:tc></w:tr><w:tr><w:trPr/><w:tc><w:tcPr><w:noWrap/></w:tcPr><w:p><w:pPr><w:spacing w:after="200"/></w:pPr><w:hyperlink r:id="rId21" w:history="1"><w:r><w:rPr><w:color w:val="1e198e"/><w:b w:val="1"/><w:bCs w:val="1"/><w:u w:val="single"/></w:rPr><w:t xml:space="preserve">Joseph Kessel, Romans et récits : Tome II</w:t></w:r></w:hyperlink></w:p><w:p><w:pPr/><w:hyperlink r:id="rId14" w:history="1"><w:r><w:rPr><w:color w:val="#410a8c"/><w:u w:val="single"/></w:rPr><w:t xml:space="preserve">Serge Linkès</w:t></w:r></w:hyperlink></w:p><w:p><w:pPr/><w:r><w:rPr/><w:t xml:space="preserve">Serge Linkès. Gallimard, 650 (ISSN 0768-0562), 2020, Bibliothèque de la Pléiade, 978-2-07-285010-3</w:t></w:r></w:p><w:p><w:pPr/><w:r><w:rPr/><w:t xml:space="preserve">Ouvrages</w:t></w:r></w:p><w:p><w:pPr/><w:hyperlink r:id="rId21" w:history="1"><w:r><w:rPr><w:color w:val="#410a8c"/><w:u w:val="single"/></w:rPr><w:t xml:space="preserve">hal-02571975v1</w:t></w:r></w:hyperlink></w:p></w:tc></w:tr><w:tr><w:trPr/><w:tc><w:tcPr><w:noWrap/></w:tcPr><w:p><w:pPr><w:spacing w:after="200"/></w:pPr><w:hyperlink r:id="rId22" w:history="1"><w:r><w:rPr><w:color w:val="1e198e"/><w:b w:val="1"/><w:bCs w:val="1"/><w:u w:val="single"/></w:rPr><w:t xml:space="preserve">Joseph Kessel</w:t></w:r></w:hyperlink></w:p><w:p><w:pPr/><w:hyperlink r:id="rId14" w:history="1"><w:r><w:rPr><w:color w:val="#410a8c"/><w:u w:val="single"/></w:rPr><w:t xml:space="preserve">Serge Linkès</w:t></w:r></w:hyperlink></w:p><w:p><w:pPr/><w:r><w:rPr/><w:t xml:space="preserve">Gallimard, 650, pp.1808, 2020, Bibliothèque de la Pléiade, Serge Linkès</w:t></w:r></w:p><w:p><w:pPr/><w:r><w:rPr/><w:t xml:space="preserve">Ouvrages</w:t></w:r></w:p><w:p><w:pPr/><w:hyperlink r:id="rId22" w:history="1"><w:r><w:rPr><w:color w:val="#410a8c"/><w:u w:val="single"/></w:rPr><w:t xml:space="preserve">hal-02571959v1</w:t></w:r></w:hyperlink></w:p></w:tc></w:tr><w:tr><w:trPr/><w:tc><w:tcPr><w:noWrap/></w:tcPr><w:p><w:pPr><w:spacing w:after="200"/></w:pPr><w:hyperlink r:id="rId23" w:history="1"><w:r><w:rPr><w:color w:val="1e198e"/><w:b w:val="1"/><w:bCs w:val="1"/><w:u w:val="single"/></w:rPr><w:t xml:space="preserve">Stendhal, Lamiel, in œuvres romanesques III, Collection « Bibliothèque de La Pléiade », sous la direction de Philippe Berthier, Éditions Gallimard, Paris, 2014</w:t></w:r></w:hyperlink></w:p><w:p><w:pPr/><w:hyperlink r:id="rId14" w:history="1"><w:r><w:rPr><w:color w:val="#410a8c"/><w:u w:val="single"/></w:rPr><w:t xml:space="preserve">Serge Linkès</w:t></w:r></w:hyperlink></w:p><w:p><w:pPr/><w:r><w:rPr/><w:t xml:space="preserve">2014</w:t></w:r></w:p><w:p><w:pPr/><w:r><w:rPr/><w:t xml:space="preserve">Ouvrages</w:t></w:r></w:p><w:p><w:pPr/><w:hyperlink r:id="rId23" w:history="1"><w:r><w:rPr><w:color w:val="#410a8c"/><w:u w:val="single"/></w:rPr><w:t xml:space="preserve">hal-02571977v1</w:t></w:r></w:hyperlink></w:p></w:tc></w:tr><w:tr><w:trPr/><w:tc><w:tcPr><w:noWrap/></w:tcPr><w:p><w:pPr><w:spacing w:after="200"/></w:pPr><w:hyperlink r:id="rId24" w:history="1"><w:r><w:rPr><w:color w:val="1e198e"/><w:b w:val="1"/><w:bCs w:val="1"/><w:u w:val="single"/></w:rPr><w:t xml:space="preserve">Sue Ryan-Fazilleau, Serge Linkès, France and Australia Face to Face, Edition bilingue, Les Indes Savantes Éditions, Paris, 2008</w:t></w:r></w:hyperlink></w:p><w:p><w:pPr/><w:hyperlink r:id="rId14" w:history="1"><w:r><w:rPr><w:color w:val="#410a8c"/><w:u w:val="single"/></w:rPr><w:t xml:space="preserve">Serge Linkès</w:t></w:r></w:hyperlink><w:r><w:rPr/><w:t xml:space="preserve">,</w:t></w:r><w:hyperlink r:id="rId25" w:history="1"><w:r><w:rPr><w:color w:val="#410a8c"/><w:u w:val="single"/></w:rPr><w:t xml:space="preserve">Sue Ryan-Fazilleau</w:t></w:r></w:hyperlink></w:p><w:p><w:pPr/><w:r><w:rPr/><w:t xml:space="preserve">2008</w:t></w:r></w:p><w:p><w:pPr/><w:r><w:rPr/><w:t xml:space="preserve">Ouvrages</w:t></w:r></w:p><w:p><w:pPr/><w:hyperlink r:id="rId24" w:history="1"><w:r><w:rPr><w:color w:val="#410a8c"/><w:u w:val="single"/></w:rPr><w:t xml:space="preserve">hal-02571978v1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Le temps du choix (préambule)</w:t></w:r></w:hyperlink></w:p><w:p><w:pPr/><w:hyperlink r:id="rId14" w:history="1"><w:r><w:rPr><w:color w:val="#410a8c"/><w:u w:val="single"/></w:rPr><w:t xml:space="preserve">Serge Linkès</w:t></w:r></w:hyperlink></w:p><w:p><w:pPr/><w:r><w:rPr><w:i w:val="1"/><w:iCs w:val="1"/></w:rPr><w:t xml:space="preserve">Littératures francophones des Caraïbes, Entre mémoire de l’esclavageet mondialisation de la culture, Annabel Audureau, Serge Linkès et Corinne Nitharum (dir.)</w:t></w:r><w:r><w:rPr/><w:t xml:space="preserve">, Éditions Amok,, A paraître</w:t></w:r></w:p><w:p><w:pPr/><w:r><w:rPr/><w:t xml:space="preserve">Chapitre d'ouvrage</w:t></w:r></w:p><w:p><w:pPr/><w:hyperlink r:id="rId26" w:history="1"><w:r><w:rPr><w:color w:val="#410a8c"/><w:u w:val="single"/></w:rPr><w:t xml:space="preserve">hal-05267897v1</w:t></w:r></w:hyperlink></w:p></w:tc></w:tr><w:tr><w:trPr/><w:tc><w:tcPr><w:noWrap/></w:tcPr><w:p><w:pPr><w:spacing w:after="200"/></w:pPr><w:hyperlink r:id="rId27" w:history="1"><w:r><w:rPr><w:color w:val="1e198e"/><w:b w:val="1"/><w:bCs w:val="1"/><w:u w:val="single"/></w:rPr><w:t xml:space="preserve">De « Chez les Sinn-Feiners » (1920) à Mary de Cork (1924), Joseph Kessel témoin de « L’Irlande révolutionnaire »</w:t></w:r></w:hyperlink></w:p><w:p><w:pPr/><w:hyperlink r:id="rId14" w:history="1"><w:r><w:rPr><w:color w:val="#410a8c"/><w:u w:val="single"/></w:rPr><w:t xml:space="preserve">Serge Linkès</w:t></w:r></w:hyperlink></w:p><w:p><w:pPr/><w:r><w:rPr/><w:t xml:space="preserve">Brigitte Bastiat (Volume editor); Frank Healy (Volume editor). </w:t></w:r><w:r><w:rPr><w:i w:val="1"/><w:iCs w:val="1"/></w:rPr><w:t xml:space="preserve">Adventure in France and Ireland through Literature and Culture</w:t></w:r><w:r><w:rPr/><w:t xml:space="preserve">, Peter Lang International Academic Publishers, 2025, Studies in Franco-Irish Relations, 9781803743752</w:t></w:r></w:p><w:p><w:pPr/><w:r><w:rPr/><w:t xml:space="preserve">Chapitre d'ouvrage</w:t></w:r></w:p><w:p><w:pPr/><w:hyperlink r:id="rId27" w:history="1"><w:r><w:rPr><w:color w:val="#410a8c"/><w:u w:val="single"/></w:rPr><w:t xml:space="preserve">hal-04593914v1</w:t></w:r></w:hyperlink></w:p></w:tc></w:tr><w:tr><w:trPr/><w:tc><w:tcPr><w:noWrap/></w:tcPr><w:p><w:pPr><w:spacing w:after="200"/></w:pPr><w:hyperlink r:id="rId28" w:history="1"><w:r><w:rPr><w:color w:val="1e198e"/><w:b w:val="1"/><w:bCs w:val="1"/><w:u w:val="single"/></w:rPr><w:t xml:space="preserve">Le temps du choix</w:t></w:r></w:hyperlink></w:p><w:p><w:pPr/><w:hyperlink r:id="rId14" w:history="1"><w:r><w:rPr><w:color w:val="#410a8c"/><w:u w:val="single"/></w:rPr><w:t xml:space="preserve">Serge Linkès</w:t></w:r></w:hyperlink></w:p><w:p><w:pPr/><w:r><w:rPr><w:i w:val="1"/><w:iCs w:val="1"/></w:rPr><w:t xml:space="preserve">Littératures francophones des Caraïbes, Entre mémoire de l’esclavage et mondialisation de la culture</w:t></w:r><w:r><w:rPr/><w:t xml:space="preserve">, Éditions Amok, A paraître</w:t></w:r></w:p><w:p><w:pPr/><w:r><w:rPr/><w:t xml:space="preserve">Chapitre d'ouvrage</w:t></w:r></w:p><w:p><w:pPr/><w:hyperlink r:id="rId28" w:history="1"><w:r><w:rPr><w:color w:val="#410a8c"/><w:u w:val="single"/></w:rPr><w:t xml:space="preserve">hal-04967567v1</w:t></w:r></w:hyperlink></w:p></w:tc></w:tr><w:tr><w:trPr/><w:tc><w:tcPr><w:noWrap/></w:tcPr><w:p><w:pPr><w:spacing w:after="200"/></w:pPr><w:hyperlink r:id="rId29" w:history="1"><w:r><w:rPr><w:color w:val="1e198e"/><w:b w:val="1"/><w:bCs w:val="1"/><w:u w:val="single"/></w:rPr><w:t xml:space="preserve">La rencontre des bases MUSE et RIBEMONT</w:t></w:r></w:hyperlink></w:p><w:p><w:pPr/><w:hyperlink r:id="rId14" w:history="1"><w:r><w:rPr><w:color w:val="#410a8c"/><w:u w:val="single"/></w:rPr><w:t xml:space="preserve">Serge Linkès</w:t></w:r></w:hyperlink><w:r><w:rPr/><w:t xml:space="preserve">,</w:t></w:r><w:hyperlink r:id="rId30" w:history="1"><w:r><w:rPr><w:color w:val="#410a8c"/><w:u w:val="single"/></w:rPr><w:t xml:space="preserve">Nicolas Rieucau</w:t></w:r></w:hyperlink><w:r><w:rPr/><w:t xml:space="preserve">,</w:t></w:r><w:hyperlink r:id="rId31" w:history="1"><w:r><w:rPr><w:color w:val="#410a8c"/><w:u w:val="single"/></w:rPr><w:t xml:space="preserve">Claire Bustarret</w:t></w:r></w:hyperlink></w:p><w:p><w:pPr/><w:r><w:rPr><w:i w:val="1"/><w:iCs w:val="1"/></w:rPr><w:t xml:space="preserve">Digitizing Enlightenment V, Vers l'interopérabilité des bases de textes / Toward Interoperability of Textbases, Linda Gil, Franck Salaün et Glenn Roe (dir.)</w:t></w:r><w:r><w:rPr/><w:t xml:space="preserve">, Revue transdisciplinaire Global18, 2023</w:t></w:r></w:p><w:p><w:pPr/><w:r><w:rPr/><w:t xml:space="preserve">Chapitre d'ouvrage</w:t></w:r></w:p><w:p><w:pPr/><w:hyperlink r:id="rId29" w:history="1"><w:r><w:rPr><w:color w:val="#410a8c"/><w:u w:val="single"/></w:rPr><w:t xml:space="preserve">hal-04010337v1</w:t></w:r></w:hyperlink></w:p></w:tc></w:tr><w:tr><w:trPr/><w:tc><w:tcPr><w:noWrap/></w:tcPr><w:p><w:pPr><w:spacing w:after="200"/></w:pPr><w:hyperlink r:id="rId32" w:history="1"><w:r><w:rPr><w:color w:val="1e198e"/><w:b w:val="1"/><w:bCs w:val="1"/><w:u w:val="single"/></w:rPr><w:t xml:space="preserve">MUSE, outil de référence en codicologie moderne et contemporaine</w:t></w:r></w:hyperlink></w:p><w:p><w:pPr/><w:hyperlink r:id="rId14" w:history="1"><w:r><w:rPr><w:color w:val="#410a8c"/><w:u w:val="single"/></w:rPr><w:t xml:space="preserve">Serge Linkès</w:t></w:r></w:hyperlink></w:p><w:p><w:pPr/><w:r><w:rPr><w:i w:val="1"/><w:iCs w:val="1"/></w:rPr><w:t xml:space="preserve">Inventorier les correspondances des Lumières : analyse matérielle et traitements numériques, sous la direction de Nicolas Rieucau, Claire Bustarret, Emmanuelle de Champs, Centre International d’Étude du XVIIIe siècle Ferney-Voltaire</w:t></w:r><w:r><w:rPr/><w:t xml:space="preserve">, 2022</w:t></w:r></w:p><w:p><w:pPr/><w:r><w:rPr/><w:t xml:space="preserve">Chapitre d'ouvrage</w:t></w:r></w:p><w:p><w:pPr/><w:hyperlink r:id="rId32" w:history="1"><w:r><w:rPr><w:color w:val="#410a8c"/><w:u w:val="single"/></w:rPr><w:t xml:space="preserve">hal-03762633v1</w:t></w:r></w:hyperlink></w:p></w:tc></w:tr><w:tr><w:trPr/><w:tc><w:tcPr><w:noWrap/></w:tcPr><w:p><w:pPr><w:spacing w:after="200"/></w:pPr><w:hyperlink r:id="rId33" w:history="1"><w:r><w:rPr><w:color w:val="1e198e"/><w:b w:val="1"/><w:bCs w:val="1"/><w:u w:val="single"/></w:rPr><w:t xml:space="preserve">Papiers et filigranes, des repères pour l’analyse et l’édition des fonds d’auteur du XIXe et XXe siècles</w:t></w:r></w:hyperlink></w:p><w:p><w:pPr/><w:hyperlink r:id="rId14" w:history="1"><w:r><w:rPr><w:color w:val="#410a8c"/><w:u w:val="single"/></w:rPr><w:t xml:space="preserve">Serge Linkès</w:t></w:r></w:hyperlink></w:p><w:p><w:pPr/><w:r><w:rPr><w:i w:val="1"/><w:iCs w:val="1"/></w:rPr><w:t xml:space="preserve">Claude Laroque et Maryse Pierrard (dir.), 2020 Histoire du papier et de la papeterie : actualités de la recherche II (Actes de la journée d’étude du 13 octobre 2020) – 2021 Les papiers filigranés de la période 1830-1950 (Actes de la journée d’étude du 8 octobre 2021), Paris, sites de l’HiCSA et de l’ENS, mis en ligne en novembre 2022.</w:t></w:r><w:r><w:rPr/><w:t xml:space="preserve">, 2022</w:t></w:r></w:p><w:p><w:pPr/><w:r><w:rPr/><w:t xml:space="preserve">Chapitre d'ouvrage</w:t></w:r></w:p><w:p><w:pPr/><w:hyperlink r:id="rId33" w:history="1"><w:r><w:rPr><w:color w:val="#410a8c"/><w:u w:val="single"/></w:rPr><w:t xml:space="preserve">hal-03762636v1</w:t></w:r></w:hyperlink></w:p></w:tc></w:tr><w:tr><w:trPr/><w:tc><w:tcPr><w:noWrap/></w:tcPr><w:p><w:pPr><w:spacing w:after="200"/></w:pPr><w:hyperlink r:id="rId34" w:history="1"><w:r><w:rPr><w:color w:val="1e198e"/><w:b w:val="1"/><w:bCs w:val="1"/><w:u w:val="single"/></w:rPr><w:t xml:space="preserve">Joseph Kessel, Le Bataillon du ciel (roman)</w:t></w:r></w:hyperlink></w:p><w:p><w:pPr/><w:hyperlink r:id="rId14" w:history="1"><w:r><w:rPr><w:color w:val="#410a8c"/><w:u w:val="single"/></w:rPr><w:t xml:space="preserve">Serge Linkès</w:t></w:r></w:hyperlink></w:p><w:p><w:pPr/><w:r><w:rPr><w:i w:val="1"/><w:iCs w:val="1"/></w:rPr><w:t xml:space="preserve">Romans et récits I</w:t></w:r><w:r><w:rPr/><w:t xml:space="preserve">, Éditions Gallimard, 2020, Collection « Bibliothèque de La Pléiade »</w:t></w:r></w:p><w:p><w:pPr/><w:r><w:rPr/><w:t xml:space="preserve">Chapitre d'ouvrage</w:t></w:r></w:p><w:p><w:pPr/><w:hyperlink r:id="rId34" w:history="1"><w:r><w:rPr><w:color w:val="#410a8c"/><w:u w:val="single"/></w:rPr><w:t xml:space="preserve">hal-02571972v1</w:t></w:r></w:hyperlink></w:p></w:tc></w:tr><w:tr><w:trPr/><w:tc><w:tcPr><w:noWrap/></w:tcPr><w:p><w:pPr><w:spacing w:after="200"/></w:pPr><w:hyperlink r:id="rId35" w:history="1"><w:r><w:rPr><w:color w:val="1e198e"/><w:b w:val="1"/><w:bCs w:val="1"/><w:u w:val="single"/></w:rPr><w:t xml:space="preserve">Joseph Kessel, Le Bataillon du ciel (scénario inédit)</w:t></w:r></w:hyperlink></w:p><w:p><w:pPr/><w:hyperlink r:id="rId14" w:history="1"><w:r><w:rPr><w:color w:val="#410a8c"/><w:u w:val="single"/></w:rPr><w:t xml:space="preserve">Serge Linkès</w:t></w:r></w:hyperlink></w:p><w:p><w:pPr/><w:r><w:rPr><w:i w:val="1"/><w:iCs w:val="1"/></w:rPr><w:t xml:space="preserve">Romans et récits I</w:t></w:r><w:r><w:rPr/><w:t xml:space="preserve">, Éditions Gallimard, 2020, Collection « Bibliothèque de La Pléiade »</w:t></w:r></w:p><w:p><w:pPr/><w:r><w:rPr/><w:t xml:space="preserve">Chapitre d'ouvrage</w:t></w:r></w:p><w:p><w:pPr/><w:hyperlink r:id="rId35" w:history="1"><w:r><w:rPr><w:color w:val="#410a8c"/><w:u w:val="single"/></w:rPr><w:t xml:space="preserve">hal-02571974v1</w:t></w:r></w:hyperlink></w:p></w:tc></w:tr><w:tr><w:trPr/><w:tc><w:tcPr><w:noWrap/></w:tcPr><w:p><w:pPr><w:spacing w:after="200"/></w:pPr><w:hyperlink r:id="rId36" w:history="1"><w:r><w:rPr><w:color w:val="1e198e"/><w:b w:val="1"/><w:bCs w:val="1"/><w:u w:val="single"/></w:rPr><w:t xml:space="preserve">Joseph Kessel, Fortune carrée</w:t></w:r></w:hyperlink></w:p><w:p><w:pPr/><w:hyperlink r:id="rId14" w:history="1"><w:r><w:rPr><w:color w:val="#410a8c"/><w:u w:val="single"/></w:rPr><w:t xml:space="preserve">Serge Linkès</w:t></w:r></w:hyperlink></w:p><w:p><w:pPr/><w:r><w:rPr><w:i w:val="1"/><w:iCs w:val="1"/></w:rPr><w:t xml:space="preserve">Romans et récits I</w:t></w:r><w:r><w:rPr/><w:t xml:space="preserve">, Éditions Gallimard, 2020, Collection « Bibliothèque de La Pléiade »</w:t></w:r></w:p><w:p><w:pPr/><w:r><w:rPr/><w:t xml:space="preserve">Chapitre d'ouvrage</w:t></w:r></w:p><w:p><w:pPr/><w:hyperlink r:id="rId36" w:history="1"><w:r><w:rPr><w:color w:val="#410a8c"/><w:u w:val="single"/></w:rPr><w:t xml:space="preserve">hal-02571965v1</w:t></w:r></w:hyperlink></w:p></w:tc></w:tr><w:tr><w:trPr/><w:tc><w:tcPr><w:noWrap/></w:tcPr><w:p><w:pPr><w:spacing w:after="200"/></w:pPr><w:hyperlink r:id="rId37" w:history="1"><w:r><w:rPr><w:color w:val="1e198e"/><w:b w:val="1"/><w:bCs w:val="1"/><w:u w:val="single"/></w:rPr><w:t xml:space="preserve">Joseph Kessel, Marchés d’esclaves</w:t></w:r></w:hyperlink></w:p><w:p><w:pPr/><w:hyperlink r:id="rId14" w:history="1"><w:r><w:rPr><w:color w:val="#410a8c"/><w:u w:val="single"/></w:rPr><w:t xml:space="preserve">Serge Linkès</w:t></w:r></w:hyperlink></w:p><w:p><w:pPr/><w:r><w:rPr><w:i w:val="1"/><w:iCs w:val="1"/></w:rPr><w:t xml:space="preserve">Romans et récits I</w:t></w:r><w:r><w:rPr/><w:t xml:space="preserve">, Éditions Gallimard, 2020, Collection « Bibliothèque de La Pléiade »</w:t></w:r></w:p><w:p><w:pPr/><w:r><w:rPr/><w:t xml:space="preserve">Chapitre d'ouvrage</w:t></w:r></w:p><w:p><w:pPr/><w:hyperlink r:id="rId37" w:history="1"><w:r><w:rPr><w:color w:val="#410a8c"/><w:u w:val="single"/></w:rPr><w:t xml:space="preserve">hal-02571961v1</w:t></w:r></w:hyperlink></w:p></w:tc></w:tr><w:tr><w:trPr/><w:tc><w:tcPr><w:noWrap/></w:tcPr><w:p><w:pPr><w:spacing w:after="200"/></w:pPr><w:hyperlink r:id="rId38" w:history="1"><w:r><w:rPr><w:color w:val="1e198e"/><w:b w:val="1"/><w:bCs w:val="1"/><w:u w:val="single"/></w:rPr><w:t xml:space="preserve">Du manuscrit moderne au brouillon numérique : un nouveau défi pour la critique génétique</w:t></w:r></w:hyperlink></w:p><w:p><w:pPr/><w:hyperlink r:id="rId14" w:history="1"><w:r><w:rPr><w:color w:val="#410a8c"/><w:u w:val="single"/></w:rPr><w:t xml:space="preserve">Serge Linkès</w:t></w:r></w:hyperlink></w:p><w:p><w:pPr/><w:r><w:rPr><w:i w:val="1"/><w:iCs w:val="1"/></w:rPr><w:t xml:space="preserve">Génétique des textes et des formes : l’œuvre comme processus, Actes du Colloque de Cerisy-la-Salle, CNRS-Éditions, Paris</w:t></w:r><w:r><w:rPr/><w:t xml:space="preserve">, 2018</w:t></w:r></w:p><w:p><w:pPr/><w:r><w:rPr/><w:t xml:space="preserve">Chapitre d'ouvrage</w:t></w:r></w:p><w:p><w:pPr/><w:hyperlink r:id="rId38" w:history="1"><w:r><w:rPr><w:color w:val="#410a8c"/><w:u w:val="single"/></w:rPr><w:t xml:space="preserve">hal-03762628v1</w:t></w:r></w:hyperlink></w:p></w:tc></w:tr><w:tr><w:trPr/><w:tc><w:tcPr><w:noWrap/></w:tcPr><w:p><w:pPr><w:spacing w:after="200"/></w:pPr><w:hyperlink r:id="rId39" w:history="1"><w:r><w:rPr><w:color w:val="1e198e"/><w:b w:val="1"/><w:bCs w:val="1"/><w:u w:val="single"/></w:rPr><w:t xml:space="preserve">La « guerre impitoyable » aux « choses vagues » à propos de Monsieur Teste de Paul Valéry</w:t></w:r></w:hyperlink></w:p><w:p><w:pPr/><w:hyperlink r:id="rId14" w:history="1"><w:r><w:rPr><w:color w:val="#410a8c"/><w:u w:val="single"/></w:rPr><w:t xml:space="preserve">Serge Linkès</w:t></w:r></w:hyperlink></w:p><w:p><w:pPr/><w:r><w:rPr><w:i w:val="1"/><w:iCs w:val="1"/></w:rPr><w:t xml:space="preserve">L'Europe en mouvement 1870-1913</w:t></w:r><w:r><w:rPr/><w:t xml:space="preserve">, Presses universitaires de Rennes, pp.77-86, 2018, </w:t></w:r><w:hyperlink r:id="rId40" w:history="1"><w:r><w:rPr><w:color w:val="#410a8c"/><w:u w:val="single"/></w:rPr><w:t xml:space="preserve">⟨10.4000/books.pur.62023⟩</w:t></w:r></w:hyperlink></w:p><w:p><w:pPr/><w:r><w:rPr/><w:t xml:space="preserve">Chapitre d'ouvrage</w:t></w:r></w:p><w:p><w:pPr/><w:hyperlink r:id="rId39" w:history="1"><w:r><w:rPr><w:color w:val="#410a8c"/><w:u w:val="single"/></w:rPr><w:t xml:space="preserve">hal-03762591v1</w:t></w:r></w:hyperlink></w:p></w:tc></w:tr><w:tr><w:trPr/><w:tc><w:tcPr><w:noWrap/></w:tcPr><w:p><w:pPr><w:spacing w:after="200"/></w:pPr><w:hyperlink r:id="rId41" w:history="1"><w:r><w:rPr><w:color w:val="1e198e"/><w:b w:val="1"/><w:bCs w:val="1"/><w:u w:val="single"/></w:rPr><w:t xml:space="preserve">Pour une approche génétique des brouillons de reportages et de romans : le cas Kessel</w:t></w:r></w:hyperlink></w:p><w:p><w:pPr/><w:hyperlink r:id="rId14" w:history="1"><w:r><w:rPr><w:color w:val="#410a8c"/><w:u w:val="single"/></w:rPr><w:t xml:space="preserve">Serge Linkès</w:t></w:r></w:hyperlink></w:p><w:p><w:pPr/><w:r><w:rPr><w:i w:val="1"/><w:iCs w:val="1"/></w:rPr><w:t xml:space="preserve">Les ailleurs de l'Europe dans la presse et le reportage littéraire, Presses Universitaires de Rennes</w:t></w:r><w:r><w:rPr/><w:t xml:space="preserve">, 2018</w:t></w:r></w:p><w:p><w:pPr/><w:r><w:rPr/><w:t xml:space="preserve">Chapitre d'ouvrage</w:t></w:r></w:p><w:p><w:pPr/><w:hyperlink r:id="rId41" w:history="1"><w:r><w:rPr><w:color w:val="#410a8c"/><w:u w:val="single"/></w:rPr><w:t xml:space="preserve">hal-03762630v1</w:t></w:r></w:hyperlink></w:p></w:tc></w:tr><w:tr><w:trPr/><w:tc><w:tcPr><w:noWrap/></w:tcPr><w:p><w:pPr><w:spacing w:after="200"/></w:pPr><w:hyperlink r:id="rId42" w:history="1"><w:r><w:rPr><w:color w:val="1e198e"/><w:b w:val="1"/><w:bCs w:val="1"/><w:u w:val="single"/></w:rPr><w:t xml:space="preserve">Mer et violence dans les Mémoires d’outre-tombe de Chateaubriand : une poétique des tempêtes</w:t></w:r></w:hyperlink></w:p><w:p><w:pPr/><w:hyperlink r:id="rId14" w:history="1"><w:r><w:rPr><w:color w:val="#410a8c"/><w:u w:val="single"/></w:rPr><w:t xml:space="preserve">Serge Linkès</w:t></w:r></w:hyperlink></w:p><w:p><w:pPr/><w:r><w:rPr><w:i w:val="1"/><w:iCs w:val="1"/></w:rPr><w:t xml:space="preserve">La violence et la mer dans l'espace atlantique</w:t></w:r><w:r><w:rPr/><w:t xml:space="preserve">, Presses universitaires de Rennes, pp.479-489, 2015, </w:t></w:r><w:hyperlink r:id="rId43" w:history="1"><w:r><w:rPr><w:color w:val="#410a8c"/><w:u w:val="single"/></w:rPr><w:t xml:space="preserve">⟨10.4000/books.pur.19581⟩</w:t></w:r></w:hyperlink></w:p><w:p><w:pPr/><w:r><w:rPr/><w:t xml:space="preserve">Chapitre d'ouvrage</w:t></w:r></w:p><w:p><w:pPr/><w:hyperlink r:id="rId42" w:history="1"><w:r><w:rPr><w:color w:val="#410a8c"/><w:u w:val="single"/></w:rPr><w:t xml:space="preserve">hal-03762592v1</w:t></w:r></w:hyperlink></w:p></w:tc></w:tr><w:tr><w:trPr/><w:tc><w:tcPr><w:noWrap/></w:tcPr><w:p><w:pPr><w:spacing w:after="200"/></w:pPr><w:hyperlink r:id="rId44" w:history="1"><w:r><w:rPr><w:color w:val="1e198e"/><w:b w:val="1"/><w:bCs w:val="1"/><w:u w:val="single"/></w:rPr><w:t xml:space="preserve">Les Natchez, le « rêve d’Amérique » de Chateaubriand</w:t></w:r></w:hyperlink></w:p><w:p><w:pPr/><w:hyperlink r:id="rId14" w:history="1"><w:r><w:rPr><w:color w:val="#410a8c"/><w:u w:val="single"/></w:rPr><w:t xml:space="preserve">Serge Linkès</w:t></w:r></w:hyperlink></w:p><w:p><w:pPr/><w:r><w:rPr><w:i w:val="1"/><w:iCs w:val="1"/></w:rPr><w:t xml:space="preserve">Les Français et les Indiens d’Amérique : histoire d’une relation particulière (XVIe-XXIe s.)</w:t></w:r><w:r><w:rPr/><w:t xml:space="preserve">, 2013</w:t></w:r></w:p><w:p><w:pPr/><w:r><w:rPr/><w:t xml:space="preserve">Chapitre d'ouvrage</w:t></w:r></w:p><w:p><w:pPr/><w:hyperlink r:id="rId44" w:history="1"><w:r><w:rPr><w:color w:val="#410a8c"/><w:u w:val="single"/></w:rPr><w:t xml:space="preserve">hal-03762604v1</w:t></w:r></w:hyperlink></w:p></w:tc></w:tr><w:tr><w:trPr/><w:tc><w:tcPr><w:noWrap/></w:tcPr><w:p><w:pPr><w:spacing w:after="200"/></w:pPr><w:hyperlink r:id="rId45" w:history="1"><w:r><w:rPr><w:color w:val="1e198e"/><w:b w:val="1"/><w:bCs w:val="1"/><w:u w:val="single"/></w:rPr><w:t xml:space="preserve">Être le fils d’un capitaine cruel : trace et effacement d’un terrible héritage de Chateaubriand</w:t></w:r></w:hyperlink></w:p><w:p><w:pPr/><w:hyperlink r:id="rId14" w:history="1"><w:r><w:rPr><w:color w:val="#410a8c"/><w:u w:val="single"/></w:rPr><w:t xml:space="preserve">Serge Linkès</w:t></w:r></w:hyperlink></w:p><w:p><w:pPr/><w:r><w:rPr><w:i w:val="1"/><w:iCs w:val="1"/></w:rPr><w:t xml:space="preserve">Le Gouvernement des hommes en mer : Fureur et cruauté des capitaines en mer</w:t></w:r><w:r><w:rPr/><w:t xml:space="preserve">, Presses Universitaires de Rennes, 2013</w:t></w:r></w:p><w:p><w:pPr/><w:r><w:rPr/><w:t xml:space="preserve">Chapitre d'ouvrage</w:t></w:r></w:p><w:p><w:pPr/><w:hyperlink r:id="rId45" w:history="1"><w:r><w:rPr><w:color w:val="#410a8c"/><w:u w:val="single"/></w:rPr><w:t xml:space="preserve">hal-03762622v1</w:t></w:r></w:hyperlink></w:p></w:tc></w:tr><w:tr><w:trPr/><w:tc><w:tcPr><w:noWrap/></w:tcPr><w:p><w:pPr><w:spacing w:after="200"/></w:pPr><w:hyperlink r:id="rId46" w:history="1"><w:r><w:rPr><w:color w:val="1e198e"/><w:b w:val="1"/><w:bCs w:val="1"/><w:u w:val="single"/></w:rPr><w:t xml:space="preserve">Lisez Dominique &amp;quot;et vous pourrez témoigner que vous avez vu un homme heureux</w:t></w:r></w:hyperlink></w:p><w:p><w:pPr/><w:hyperlink r:id="rId14" w:history="1"><w:r><w:rPr><w:color w:val="#410a8c"/><w:u w:val="single"/></w:rPr><w:t xml:space="preserve">Serge Linkès</w:t></w:r></w:hyperlink></w:p><w:p><w:pPr/><w:r><w:rPr><w:i w:val="1"/><w:iCs w:val="1"/></w:rPr><w:t xml:space="preserve">Australie/France : Regards croisés - France and Australia Face to Face</w:t></w:r><w:r><w:rPr/><w:t xml:space="preserve">, 2008</w:t></w:r></w:p><w:p><w:pPr/><w:r><w:rPr/><w:t xml:space="preserve">Chapitre d'ouvrage</w:t></w:r></w:p><w:p><w:pPr/><w:hyperlink r:id="rId46" w:history="1"><w:r><w:rPr><w:color w:val="#410a8c"/><w:u w:val="single"/></w:rPr><w:t xml:space="preserve">hal-03762608v1</w:t></w:r></w:hyperlink></w:p></w:tc></w:tr><w:tr><w:trPr/><w:tc><w:tcPr><w:noWrap/></w:tcPr><w:p><w:pPr><w:spacing w:after="200"/></w:pPr><w:hyperlink r:id="rId47" w:history="1"><w:r><w:rPr><w:color w:val="1e198e"/><w:b w:val="1"/><w:bCs w:val="1"/><w:u w:val="single"/></w:rPr><w:t xml:space="preserve">Les poétiques de Beyle et de Stendhal : rupture ou continuité</w:t></w:r></w:hyperlink></w:p><w:p><w:pPr/><w:hyperlink r:id="rId14" w:history="1"><w:r><w:rPr><w:color w:val="#410a8c"/><w:u w:val="single"/></w:rPr><w:t xml:space="preserve">Serge Linkès</w:t></w:r></w:hyperlink></w:p><w:p><w:pPr/><w:r><w:rPr><w:i w:val="1"/><w:iCs w:val="1"/></w:rPr><w:t xml:space="preserve">Henri Beyle, un écrivain méconnu, Eurédit, Paris</w:t></w:r><w:r><w:rPr/><w:t xml:space="preserve">, 2006</w:t></w:r></w:p><w:p><w:pPr/><w:r><w:rPr/><w:t xml:space="preserve">Chapitre d'ouvrage</w:t></w:r></w:p><w:p><w:pPr/><w:hyperlink r:id="rId47" w:history="1"><w:r><w:rPr><w:color w:val="#410a8c"/><w:u w:val="single"/></w:rPr><w:t xml:space="preserve">hal-03762618v1</w:t></w:r></w:hyperlink></w:p></w:tc></w:tr><w:tr><w:trPr/><w:tc><w:tcPr><w:noWrap/></w:tcPr><w:p><w:pPr><w:spacing w:after="200"/></w:pPr><w:hyperlink r:id="rId48" w:history="1"><w:r><w:rPr><w:color w:val="1e198e"/><w:b w:val="1"/><w:bCs w:val="1"/><w:u w:val="single"/></w:rPr><w:t xml:space="preserve">Mer et violence dans les Mémoires d’outre-tombe de Chateaubriand : une poétique des tempêtes</w:t></w:r></w:hyperlink></w:p><w:p><w:pPr/><w:hyperlink r:id="rId14" w:history="1"><w:r><w:rPr><w:color w:val="#410a8c"/><w:u w:val="single"/></w:rPr><w:t xml:space="preserve">Serge Linkès</w:t></w:r></w:hyperlink></w:p><w:p><w:pPr/><w:r><w:rPr><w:i w:val="1"/><w:iCs w:val="1"/></w:rPr><w:t xml:space="preserve">La Violence et la Mer dans l’espace atlantique (XIIe-XIXe siècles)</w:t></w:r><w:r><w:rPr/><w:t xml:space="preserve">, 2004</w:t></w:r></w:p><w:p><w:pPr/><w:r><w:rPr/><w:t xml:space="preserve">Chapitre d'ouvrage</w:t></w:r></w:p><w:p><w:pPr/><w:hyperlink r:id="rId48" w:history="1"><w:r><w:rPr><w:color w:val="#410a8c"/><w:u w:val="single"/></w:rPr><w:t xml:space="preserve">hal-03762617v1</w:t></w:r></w:hyperlink></w:p></w:tc></w:tr><w:tr><w:trPr/><w:tc><w:tcPr><w:noWrap/></w:tcPr><w:p><w:pPr><w:spacing w:after="200"/></w:pPr><w:hyperlink r:id="rId49" w:history="1"><w:r><w:rPr><w:color w:val="1e198e"/><w:b w:val="1"/><w:bCs w:val="1"/><w:u w:val="single"/></w:rPr><w:t xml:space="preserve">Le manuscrit de Lamiel : la fin d’une énigme ?</w:t></w:r></w:hyperlink></w:p><w:p><w:pPr/><w:hyperlink r:id="rId14" w:history="1"><w:r><w:rPr><w:color w:val="#410a8c"/><w:u w:val="single"/></w:rPr><w:t xml:space="preserve">Serge Linkès</w:t></w:r></w:hyperlink></w:p><w:p><w:pPr/><w:r><w:rPr><w:i w:val="1"/><w:iCs w:val="1"/></w:rPr><w:t xml:space="preserve">Le dernier Stendhal 1837 – 1842, Eurédit, Paris</w:t></w:r><w:r><w:rPr/><w:t xml:space="preserve">, 2000</w:t></w:r></w:p><w:p><w:pPr/><w:r><w:rPr/><w:t xml:space="preserve">Chapitre d'ouvrage</w:t></w:r></w:p><w:p><w:pPr/><w:hyperlink r:id="rId49" w:history="1"><w:r><w:rPr><w:color w:val="#410a8c"/><w:u w:val="single"/></w:rPr><w:t xml:space="preserve">hal-03762613v1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Compte-rendu : « Joseph Kessel, Reportages aux États-Unis, 1933 – 1936 – 1948 – 1959 – 1960 »</w:t></w:r></w:hyperlink></w:p><w:p><w:pPr/><w:hyperlink r:id="rId14" w:history="1"><w:r><w:rPr><w:color w:val="#410a8c"/><w:u w:val="single"/></w:rPr><w:t xml:space="preserve">Serge Linkès</w:t></w:r></w:hyperlink></w:p><w:p><w:pPr/><w:r><w:rPr><w:i w:val="1"/><w:iCs w:val="1"/></w:rPr><w:t xml:space="preserve">Aden. Paul Nizan et les années trente : revue du GIEN</w:t></w:r><w:r><w:rPr/><w:t xml:space="preserve">, 2024, 20 (1), pp.260-262</w:t></w:r></w:p><w:p><w:pPr/><w:r><w:rPr/><w:t xml:space="preserve">Article dans une revue</w:t></w:r></w:p><w:p><w:pPr/><w:hyperlink r:id="rId50" w:history="1"><w:r><w:rPr><w:color w:val="#410a8c"/><w:u w:val="single"/></w:rPr><w:t xml:space="preserve">hal-04593906v1</w:t></w:r></w:hyperlink></w:p></w:tc></w:tr><w:tr><w:trPr/><w:tc><w:tcPr><w:noWrap/></w:tcPr><w:p><w:pPr><w:spacing w:after="200"/></w:pPr><w:hyperlink r:id="rId51" w:history="1"><w:r><w:rPr><w:color w:val="1e198e"/><w:b w:val="1"/><w:bCs w:val="1"/><w:u w:val="single"/></w:rPr><w:t xml:space="preserve">Mais qu’est-ce qu’un livre de Stendhal ?</w:t></w:r></w:hyperlink></w:p><w:p><w:pPr/><w:hyperlink r:id="rId14" w:history="1"><w:r><w:rPr><w:color w:val="#410a8c"/><w:u w:val="single"/></w:rPr><w:t xml:space="preserve">Serge Linkès</w:t></w:r></w:hyperlink></w:p><w:p><w:pPr/><w:r><w:rPr><w:i w:val="1"/><w:iCs w:val="1"/></w:rPr><w:t xml:space="preserve">Revue Stendhal</w:t></w:r><w:r><w:rPr/><w:t xml:space="preserve">, 2022, </w:t></w:r><w:hyperlink r:id="rId52" w:history="1"><w:r><w:rPr><w:color w:val="#410a8c"/><w:u w:val="single"/></w:rPr><w:t xml:space="preserve">⟨10.4000/stendhal.355⟩</w:t></w:r></w:hyperlink></w:p><w:p><w:pPr/><w:r><w:rPr/><w:t xml:space="preserve">Article dans une revue</w:t></w:r></w:p><w:p><w:pPr/><w:hyperlink r:id="rId51" w:history="1"><w:r><w:rPr><w:color w:val="#410a8c"/><w:u w:val="single"/></w:rPr><w:t xml:space="preserve">hal-03762637v1</w:t></w:r></w:hyperlink></w:p></w:tc></w:tr><w:tr><w:trPr/><w:tc><w:tcPr><w:noWrap/></w:tcPr><w:p><w:pPr><w:spacing w:after="200"/></w:pPr><w:hyperlink r:id="rId53" w:history="1"><w:r><w:rPr><w:color w:val="1e198e"/><w:b w:val="1"/><w:bCs w:val="1"/><w:u w:val="single"/></w:rPr><w:t xml:space="preserve">L’invention comique chez Stendhal : entre théorie dramatique et pratique romanesque</w:t></w:r></w:hyperlink></w:p><w:p><w:pPr/><w:hyperlink r:id="rId14" w:history="1"><w:r><w:rPr><w:color w:val="#410a8c"/><w:u w:val="single"/></w:rPr><w:t xml:space="preserve">Serge Linkès</w:t></w:r></w:hyperlink></w:p><w:p><w:pPr/><w:r><w:rPr><w:i w:val="1"/><w:iCs w:val="1"/></w:rPr><w:t xml:space="preserve">HB revue internationale d'études stendhaliennes</w:t></w:r><w:r><w:rPr/><w:t xml:space="preserve">, 2022, 26</w:t></w:r></w:p><w:p><w:pPr/><w:r><w:rPr/><w:t xml:space="preserve">Article dans une revue</w:t></w:r></w:p><w:p><w:pPr/><w:hyperlink r:id="rId53" w:history="1"><w:r><w:rPr><w:color w:val="#410a8c"/><w:u w:val="single"/></w:rPr><w:t xml:space="preserve">hal-03834510v1</w:t></w:r></w:hyperlink></w:p></w:tc></w:tr><w:tr><w:trPr/><w:tc><w:tcPr><w:noWrap/></w:tcPr><w:p><w:pPr><w:spacing w:after="200"/></w:pPr><w:hyperlink r:id="rId54" w:history="1"><w:r><w:rPr><w:color w:val="1e198e"/><w:b w:val="1"/><w:bCs w:val="1"/><w:u w:val="single"/></w:rPr><w:t xml:space="preserve">Pour une poétique touristique : Stendhal et la mise en récit du voyage</w:t></w:r></w:hyperlink></w:p><w:p><w:pPr/><w:hyperlink r:id="rId14" w:history="1"><w:r><w:rPr><w:color w:val="#410a8c"/><w:u w:val="single"/></w:rPr><w:t xml:space="preserve">Serge Linkès</w:t></w:r></w:hyperlink></w:p><w:p><w:pPr/><w:r><w:rPr><w:i w:val="1"/><w:iCs w:val="1"/></w:rPr><w:t xml:space="preserve">L'Année Stendhalienne</w:t></w:r><w:r><w:rPr/><w:t xml:space="preserve">, 2018</w:t></w:r></w:p><w:p><w:pPr/><w:r><w:rPr/><w:t xml:space="preserve">Article dans une revue</w:t></w:r></w:p><w:p><w:pPr/><w:hyperlink r:id="rId54" w:history="1"><w:r><w:rPr><w:color w:val="#410a8c"/><w:u w:val="single"/></w:rPr><w:t xml:space="preserve">hal-03762631v1</w:t></w:r></w:hyperlink></w:p></w:tc></w:tr><w:tr><w:trPr/><w:tc><w:tcPr><w:noWrap/></w:tcPr><w:p><w:pPr><w:spacing w:after="200"/></w:pPr><w:hyperlink r:id="rId55" w:history="1"><w:r><w:rPr><w:color w:val="1e198e"/><w:b w:val="1"/><w:bCs w:val="1"/><w:u w:val="single"/></w:rPr><w:t xml:space="preserve">Mais j’aime le beau et non le rare&amp;quot;, ou pourquoi Stendhal ne fut pas archéologue à Corneto</w:t></w:r></w:hyperlink></w:p><w:p><w:pPr/><w:hyperlink r:id="rId14" w:history="1"><w:r><w:rPr><w:color w:val="#410a8c"/><w:u w:val="single"/></w:rPr><w:t xml:space="preserve">Serge Linkès</w:t></w:r></w:hyperlink></w:p><w:p><w:pPr/><w:r><w:rPr><w:i w:val="1"/><w:iCs w:val="1"/></w:rPr><w:t xml:space="preserve">Œuvres et critiques. Revue internationale d'étude et de réception critique des œuvres littéraires de langue française</w:t></w:r><w:r><w:rPr/><w:t xml:space="preserve">, 2017</w:t></w:r></w:p><w:p><w:pPr/><w:r><w:rPr/><w:t xml:space="preserve">Article dans une revue</w:t></w:r></w:p><w:p><w:pPr/><w:hyperlink r:id="rId55" w:history="1"><w:r><w:rPr><w:color w:val="#410a8c"/><w:u w:val="single"/></w:rPr><w:t xml:space="preserve">hal-03762635v1</w:t></w:r></w:hyperlink></w:p></w:tc></w:tr><w:tr><w:trPr/><w:tc><w:tcPr><w:noWrap/></w:tcPr><w:p><w:pPr><w:spacing w:after="200"/></w:pPr><w:hyperlink r:id="rId56" w:history="1"><w:r><w:rPr><w:color w:val="1e198e"/><w:b w:val="1"/><w:bCs w:val="1"/><w:u w:val="single"/></w:rPr><w:t xml:space="preserve">De la chasse au bonheur à la chasse à l’argent : Stendhal et l’industrialisme, une préfiguration de la critique du néolibéralisme</w:t></w:r></w:hyperlink></w:p><w:p><w:pPr/><w:hyperlink r:id="rId14" w:history="1"><w:r><w:rPr><w:color w:val="#410a8c"/><w:u w:val="single"/></w:rPr><w:t xml:space="preserve">Serge Linkès</w:t></w:r></w:hyperlink></w:p><w:p><w:pPr/><w:r><w:rPr><w:i w:val="1"/><w:iCs w:val="1"/></w:rPr><w:t xml:space="preserve">HB revue internationale d'études stendhaliennes</w:t></w:r><w:r><w:rPr/><w:t xml:space="preserve">, 2017</w:t></w:r></w:p><w:p><w:pPr/><w:r><w:rPr/><w:t xml:space="preserve">Article dans une revue</w:t></w:r></w:p><w:p><w:pPr/><w:hyperlink r:id="rId56" w:history="1"><w:r><w:rPr><w:color w:val="#410a8c"/><w:u w:val="single"/></w:rPr><w:t xml:space="preserve">hal-03762638v1</w:t></w:r></w:hyperlink></w:p></w:tc></w:tr><w:tr><w:trPr/><w:tc><w:tcPr><w:noWrap/></w:tcPr><w:p><w:pPr><w:spacing w:after="200"/></w:pPr><w:hyperlink r:id="rId57" w:history="1"><w:r><w:rPr><w:color w:val="1e198e"/><w:b w:val="1"/><w:bCs w:val="1"/><w:u w:val="single"/></w:rPr><w:t xml:space="preserve">Stendhal et le bonheur sans amour et sans mélancolie</w:t></w:r></w:hyperlink></w:p><w:p><w:pPr/><w:hyperlink r:id="rId14" w:history="1"><w:r><w:rPr><w:color w:val="#410a8c"/><w:u w:val="single"/></w:rPr><w:t xml:space="preserve">Serge Linkès</w:t></w:r></w:hyperlink></w:p><w:p><w:pPr/><w:r><w:rPr><w:i w:val="1"/><w:iCs w:val="1"/></w:rPr><w:t xml:space="preserve">HB revue internationale d'études stendhaliennes</w:t></w:r><w:r><w:rPr/><w:t xml:space="preserve">, 2016</w:t></w:r></w:p><w:p><w:pPr/><w:r><w:rPr/><w:t xml:space="preserve">Article dans une revue</w:t></w:r></w:p><w:p><w:pPr/><w:hyperlink r:id="rId57" w:history="1"><w:r><w:rPr><w:color w:val="#410a8c"/><w:u w:val="single"/></w:rPr><w:t xml:space="preserve">hal-03762639v1</w:t></w:r></w:hyperlink></w:p></w:tc></w:tr><w:tr><w:trPr/><w:tc><w:tcPr><w:noWrap/></w:tcPr><w:p><w:pPr><w:spacing w:after="200"/></w:pPr><w:hyperlink r:id="rId58" w:history="1"><w:r><w:rPr><w:color w:val="1e198e"/><w:b w:val="1"/><w:bCs w:val="1"/><w:u w:val="single"/></w:rPr><w:t xml:space="preserve">Stendhal et l’énergie créatrice</w:t></w:r></w:hyperlink></w:p><w:p><w:pPr/><w:hyperlink r:id="rId14" w:history="1"><w:r><w:rPr><w:color w:val="#410a8c"/><w:u w:val="single"/></w:rPr><w:t xml:space="preserve">Serge Linkès</w:t></w:r></w:hyperlink></w:p><w:p><w:pPr/><w:r><w:rPr><w:i w:val="1"/><w:iCs w:val="1"/></w:rPr><w:t xml:space="preserve">HB revue internationale d'études stendhaliennes</w:t></w:r><w:r><w:rPr/><w:t xml:space="preserve">, 2014</w:t></w:r></w:p><w:p><w:pPr/><w:r><w:rPr/><w:t xml:space="preserve">Article dans une revue</w:t></w:r></w:p><w:p><w:pPr/><w:hyperlink r:id="rId58" w:history="1"><w:r><w:rPr><w:color w:val="#410a8c"/><w:u w:val="single"/></w:rPr><w:t xml:space="preserve">hal-03762624v1</w:t></w:r></w:hyperlink></w:p></w:tc></w:tr><w:tr><w:trPr/><w:tc><w:tcPr><w:noWrap/></w:tcPr><w:p><w:pPr><w:spacing w:after="200"/></w:pPr><w:hyperlink r:id="rId59" w:history="1"><w:r><w:rPr><w:color w:val="1e198e"/><w:b w:val="1"/><w:bCs w:val="1"/><w:u w:val="single"/></w:rPr><w:t xml:space="preserve">Errance de la création : le cas Stendhal</w:t></w:r></w:hyperlink></w:p><w:p><w:pPr/><w:hyperlink r:id="rId14" w:history="1"><w:r><w:rPr><w:color w:val="#410a8c"/><w:u w:val="single"/></w:rPr><w:t xml:space="preserve">Serge Linkès</w:t></w:r></w:hyperlink></w:p><w:p><w:pPr/><w:r><w:rPr><w:i w:val="1"/><w:iCs w:val="1"/></w:rPr><w:t xml:space="preserve">CAFE – Cahiers des Amériques – Figures de l’entre</w:t></w:r><w:r><w:rPr/><w:t xml:space="preserve">, 2014</w:t></w:r></w:p><w:p><w:pPr/><w:r><w:rPr/><w:t xml:space="preserve">Article dans une revue</w:t></w:r></w:p><w:p><w:pPr/><w:hyperlink r:id="rId59" w:history="1"><w:r><w:rPr><w:color w:val="#410a8c"/><w:u w:val="single"/></w:rPr><w:t xml:space="preserve">hal-03762627v1</w:t></w:r></w:hyperlink></w:p></w:tc></w:tr><w:tr><w:trPr/><w:tc><w:tcPr><w:noWrap/></w:tcPr><w:p><w:pPr><w:spacing w:after="200"/></w:pPr><w:hyperlink r:id="rId60" w:history="1"><w:r><w:rPr><w:color w:val="1e198e"/><w:b w:val="1"/><w:bCs w:val="1"/><w:u w:val="single"/></w:rPr><w:t xml:space="preserve">Les archives stendhaliennes, un chantier sans fin ?</w:t></w:r></w:hyperlink></w:p><w:p><w:pPr/><w:hyperlink r:id="rId14" w:history="1"><w:r><w:rPr><w:color w:val="#410a8c"/><w:u w:val="single"/></w:rPr><w:t xml:space="preserve">Serge Linkès</w:t></w:r></w:hyperlink></w:p><w:p><w:pPr/><w:r><w:rPr><w:i w:val="1"/><w:iCs w:val="1"/></w:rPr><w:t xml:space="preserve">L'Année Stendhalienne</w:t></w:r><w:r><w:rPr/><w:t xml:space="preserve">, 2014</w:t></w:r></w:p><w:p><w:pPr/><w:r><w:rPr/><w:t xml:space="preserve">Article dans une revue</w:t></w:r></w:p><w:p><w:pPr/><w:hyperlink r:id="rId60" w:history="1"><w:r><w:rPr><w:color w:val="#410a8c"/><w:u w:val="single"/></w:rPr><w:t xml:space="preserve">hal-03762623v1</w:t></w:r></w:hyperlink></w:p></w:tc></w:tr><w:tr><w:trPr/><w:tc><w:tcPr><w:noWrap/></w:tcPr><w:p><w:pPr><w:spacing w:after="200"/></w:pPr><w:hyperlink r:id="rId61" w:history="1"><w:r><w:rPr><w:color w:val="1e198e"/><w:b w:val="1"/><w:bCs w:val="1"/><w:u w:val="single"/></w:rPr><w:t xml:space="preserve">Lamiel dans tous ses états</w:t></w:r></w:hyperlink></w:p><w:p><w:pPr/><w:hyperlink r:id="rId14" w:history="1"><w:r><w:rPr><w:color w:val="#410a8c"/><w:u w:val="single"/></w:rPr><w:t xml:space="preserve">Serge Linkès</w:t></w:r></w:hyperlink></w:p><w:p><w:pPr/><w:r><w:rPr><w:i w:val="1"/><w:iCs w:val="1"/></w:rPr><w:t xml:space="preserve">La lettre de la Pléiade</w:t></w:r><w:r><w:rPr/><w:t xml:space="preserve">, 2014</w:t></w:r></w:p><w:p><w:pPr/><w:r><w:rPr/><w:t xml:space="preserve">Article dans une revue</w:t></w:r></w:p><w:p><w:pPr/><w:hyperlink r:id="rId61" w:history="1"><w:r><w:rPr><w:color w:val="#410a8c"/><w:u w:val="single"/></w:rPr><w:t xml:space="preserve">hal-03762625v1</w:t></w:r></w:hyperlink></w:p></w:tc></w:tr><w:tr><w:trPr/><w:tc><w:tcPr><w:noWrap/></w:tcPr><w:p><w:pPr><w:spacing w:after="200"/></w:pPr><w:hyperlink r:id="rId62" w:history="1"><w:r><w:rPr><w:color w:val="1e198e"/><w:b w:val="1"/><w:bCs w:val="1"/><w:u w:val="single"/></w:rPr><w:t xml:space="preserve">Lamiel, une enfant du paradis</w:t></w:r></w:hyperlink></w:p><w:p><w:pPr/><w:hyperlink r:id="rId14" w:history="1"><w:r><w:rPr><w:color w:val="#410a8c"/><w:u w:val="single"/></w:rPr><w:t xml:space="preserve">Serge Linkès</w:t></w:r></w:hyperlink></w:p><w:p><w:pPr/><w:r><w:rPr><w:i w:val="1"/><w:iCs w:val="1"/></w:rPr><w:t xml:space="preserve">HB revue internationale d'études stendhaliennes</w:t></w:r><w:r><w:rPr/><w:t xml:space="preserve">, 2009</w:t></w:r></w:p><w:p><w:pPr/><w:r><w:rPr/><w:t xml:space="preserve">Article dans une revue</w:t></w:r></w:p><w:p><w:pPr/><w:hyperlink r:id="rId62" w:history="1"><w:r><w:rPr><w:color w:val="#410a8c"/><w:u w:val="single"/></w:rPr><w:t xml:space="preserve">hal-03762620v1</w:t></w:r></w:hyperlink></w:p></w:tc></w:tr><w:tr><w:trPr/><w:tc><w:tcPr><w:noWrap/></w:tcPr><w:p><w:pPr><w:spacing w:after="200"/></w:pPr><w:hyperlink r:id="rId63" w:history="1"><w:r><w:rPr><w:color w:val="1e198e"/><w:b w:val="1"/><w:bCs w:val="1"/><w:u w:val="single"/></w:rPr><w:t xml:space="preserve">Éditer le manuscrit inachevé</w:t></w:r></w:hyperlink></w:p><w:p><w:pPr/><w:hyperlink r:id="rId14" w:history="1"><w:r><w:rPr><w:color w:val="#410a8c"/><w:u w:val="single"/></w:rPr><w:t xml:space="preserve">Serge Linkès</w:t></w:r></w:hyperlink><w:r><w:rPr/><w:t xml:space="preserve">,</w:t></w:r><w:hyperlink r:id="rId14" w:history="1"><w:r><w:rPr><w:color w:val="#410a8c"/><w:u w:val="single"/></w:rPr><w:t xml:space="preserve">Serge Linkès</w:t></w:r></w:hyperlink></w:p><w:p><w:pPr/><w:r><w:rPr><w:i w:val="1"/><w:iCs w:val="1"/></w:rPr><w:t xml:space="preserve">Recherches et travaux (Grenoble)</w:t></w:r><w:r><w:rPr/><w:t xml:space="preserve">, 2008, 72, pp.185-199. </w:t></w:r><w:hyperlink r:id="rId64" w:history="1"><w:r><w:rPr><w:color w:val="#410a8c"/><w:u w:val="single"/></w:rPr><w:t xml:space="preserve">⟨10.4000/recherchestravaux.106⟩</w:t></w:r></w:hyperlink></w:p><w:p><w:pPr/><w:r><w:rPr/><w:t xml:space="preserve">Article dans une revue</w:t></w:r></w:p><w:p><w:pPr/><w:hyperlink r:id="rId63" w:history="1"><w:r><w:rPr><w:color w:val="#410a8c"/><w:u w:val="single"/></w:rPr><w:t xml:space="preserve">hal-03762593v1</w:t></w:r></w:hyperlink></w:p></w:tc></w:tr><w:tr><w:trPr/><w:tc><w:tcPr><w:noWrap/></w:tcPr><w:p><w:pPr><w:spacing w:after="200"/></w:pPr><w:hyperlink r:id="rId65" w:history="1"><w:r><w:rPr><w:color w:val="1e198e"/><w:b w:val="1"/><w:bCs w:val="1"/><w:u w:val="single"/></w:rPr><w:t xml:space="preserve">De MUSE en ARGOLIDE, ou la codicologie à l’ère du numérique</w:t></w:r></w:hyperlink></w:p><w:p><w:pPr/><w:hyperlink r:id="rId31" w:history="1"><w:r><w:rPr><w:color w:val="#410a8c"/><w:u w:val="single"/></w:rPr><w:t xml:space="preserve">Claire Bustarret</w:t></w:r></w:hyperlink><w:r><w:rPr/><w:t xml:space="preserve">,</w:t></w:r><w:hyperlink r:id="rId14" w:history="1"><w:r><w:rPr><w:color w:val="#410a8c"/><w:u w:val="single"/></w:rPr><w:t xml:space="preserve">Serge Linkès</w:t></w:r></w:hyperlink></w:p><w:p><w:pPr/><w:r><w:rPr><w:i w:val="1"/><w:iCs w:val="1"/></w:rPr><w:t xml:space="preserve">Recherches et travaux (Grenoble)</w:t></w:r><w:r><w:rPr/><w:t xml:space="preserve">, 2008, 72, pp.119-136. </w:t></w:r><w:hyperlink r:id="rId66" w:history="1"><w:r><w:rPr><w:color w:val="#410a8c"/><w:u w:val="single"/></w:rPr><w:t xml:space="preserve">⟨10.4000/recherchestravaux.97⟩</w:t></w:r></w:hyperlink></w:p><w:p><w:pPr/><w:r><w:rPr/><w:t xml:space="preserve">Article dans une revue</w:t></w:r></w:p><w:p><w:pPr/><w:hyperlink r:id="rId65" w:history="1"><w:r><w:rPr><w:color w:val="#410a8c"/><w:u w:val="single"/></w:rPr><w:t xml:space="preserve">hal-03762594v1</w:t></w:r></w:hyperlink></w:p></w:tc></w:tr><w:tr><w:trPr/><w:tc><w:tcPr><w:noWrap/></w:tcPr><w:p><w:pPr><w:spacing w:after="200"/></w:pPr><w:hyperlink r:id="rId67" w:history="1"><w:r><w:rPr><w:color w:val="1e198e"/><w:b w:val="1"/><w:bCs w:val="1"/><w:u w:val="single"/></w:rPr><w:t xml:space="preserve">Un nouvel instrument de travail : la base de données MUSE</w:t></w:r></w:hyperlink></w:p><w:p><w:pPr/><w:hyperlink r:id="rId14" w:history="1"><w:r><w:rPr><w:color w:val="#410a8c"/><w:u w:val="single"/></w:rPr><w:t xml:space="preserve">Serge Linkès</w:t></w:r></w:hyperlink><w:r><w:rPr/><w:t xml:space="preserve">,</w:t></w:r><w:hyperlink r:id="rId31" w:history="1"><w:r><w:rPr><w:color w:val="#410a8c"/><w:u w:val="single"/></w:rPr><w:t xml:space="preserve">Claire Bustarret</w:t></w:r></w:hyperlink></w:p><w:p><w:pPr/><w:r><w:rPr><w:i w:val="1"/><w:iCs w:val="1"/></w:rPr><w:t xml:space="preserve">Genesis. Manuscrits - Recherche - Invention</w:t></w:r><w:r><w:rPr/><w:t xml:space="preserve">, 2003</w:t></w:r></w:p><w:p><w:pPr/><w:r><w:rPr/><w:t xml:space="preserve">Article dans une revue</w:t></w:r></w:p><w:p><w:pPr/><w:hyperlink r:id="rId67" w:history="1"><w:r><w:rPr><w:color w:val="#410a8c"/><w:u w:val="single"/></w:rPr><w:t xml:space="preserve">hal-03762619v1</w:t></w:r></w:hyperlink></w:p></w:tc></w:tr><w:tr><w:trPr/><w:tc><w:tcPr><w:noWrap/></w:tcPr><w:p><w:pPr><w:spacing w:after="200"/></w:pPr><w:hyperlink r:id="rId68" w:history="1"><w:r><w:rPr><w:color w:val="1e198e"/><w:b w:val="1"/><w:bCs w:val="1"/><w:u w:val="single"/></w:rPr><w:t xml:space="preserve">Un nouvel instrument de travail pour l'analyse des manuscrits ; la base de données MUSE</w:t></w:r></w:hyperlink></w:p><w:p><w:pPr/><w:hyperlink r:id="rId31" w:history="1"><w:r><w:rPr><w:color w:val="#410a8c"/><w:u w:val="single"/></w:rPr><w:t xml:space="preserve">Claire Bustarret</w:t></w:r></w:hyperlink><w:r><w:rPr/><w:t xml:space="preserve">,</w:t></w:r><w:hyperlink r:id="rId14" w:history="1"><w:r><w:rPr><w:color w:val="#410a8c"/><w:u w:val="single"/></w:rPr><w:t xml:space="preserve">Serge Linkès</w:t></w:r></w:hyperlink></w:p><w:p><w:pPr/><w:r><w:rPr><w:i w:val="1"/><w:iCs w:val="1"/></w:rPr><w:t xml:space="preserve">Genesis. Manuscrits - Recherche - Invention</w:t></w:r><w:r><w:rPr/><w:t xml:space="preserve">, 2003, 21 (1), pp.161-177. </w:t></w:r><w:hyperlink r:id="rId69" w:history="1"><w:r><w:rPr><w:color w:val="#410a8c"/><w:u w:val="single"/></w:rPr><w:t xml:space="preserve">⟨10.3406/item.2003.1267⟩</w:t></w:r></w:hyperlink></w:p><w:p><w:pPr/><w:r><w:rPr/><w:t xml:space="preserve">Article dans une revue</w:t></w:r></w:p><w:p><w:pPr/><w:hyperlink r:id="rId68" w:history="1"><w:r><w:rPr><w:color w:val="#410a8c"/><w:u w:val="single"/></w:rPr><w:t xml:space="preserve">hal-03762596v1</w:t></w:r></w:hyperlink></w:p></w:tc></w:tr><w:tr><w:trPr/><w:tc><w:tcPr><w:noWrap/></w:tcPr><w:p><w:pPr><w:spacing w:after="200"/></w:pPr><w:hyperlink r:id="rId70" w:history="1"><w:r><w:rPr><w:color w:val="1e198e"/><w:b w:val="1"/><w:bCs w:val="1"/><w:u w:val="single"/></w:rPr><w:t xml:space="preserve">De Letellier à Lamiel : la comédie continue</w:t></w:r></w:hyperlink></w:p><w:p><w:pPr/><w:hyperlink r:id="rId14" w:history="1"><w:r><w:rPr><w:color w:val="#410a8c"/><w:u w:val="single"/></w:rPr><w:t xml:space="preserve">Serge Linkès</w:t></w:r></w:hyperlink></w:p><w:p><w:pPr/><w:r><w:rPr><w:i w:val="1"/><w:iCs w:val="1"/></w:rPr><w:t xml:space="preserve">L'Année Stendhalienne</w:t></w:r><w:r><w:rPr/><w:t xml:space="preserve">, 2002</w:t></w:r></w:p><w:p><w:pPr/><w:r><w:rPr/><w:t xml:space="preserve">Article dans une revue</w:t></w:r></w:p><w:p><w:pPr/><w:hyperlink r:id="rId70" w:history="1"><w:r><w:rPr><w:color w:val="#410a8c"/><w:u w:val="single"/></w:rPr><w:t xml:space="preserve">hal-03762616v1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Aventurières ! Imaginaires et représentations des aventurières, un regard croisé Moyen Âge-Renaissance/XXe-XXIe siècles</w:t></w:r></w:hyperlink></w:p><w:p><w:pPr/><w:hyperlink r:id="rId72" w:history="1"><w:r><w:rPr><w:color w:val="#410a8c"/><w:u w:val="single"/></w:rPr><w:t xml:space="preserve">Solène Mehat</w:t></w:r></w:hyperlink><w:r><w:rPr/><w:t xml:space="preserve">,</w:t></w:r><w:hyperlink r:id="rId73" w:history="1"><w:r><w:rPr><w:color w:val="#410a8c"/><w:u w:val="single"/></w:rPr><w:t xml:space="preserve">Tatiana Clavier</w:t></w:r></w:hyperlink><w:r><w:rPr/><w:t xml:space="preserve">,</w:t></w:r><w:hyperlink r:id="rId16" w:history="1"><w:r><w:rPr><w:color w:val="#410a8c"/><w:u w:val="single"/></w:rPr><w:t xml:space="preserve">Annabel Audureau</w:t></w:r></w:hyperlink><w:r><w:rPr/><w:t xml:space="preserve">,</w:t></w:r><w:hyperlink r:id="rId14" w:history="1"><w:r><w:rPr><w:color w:val="#410a8c"/><w:u w:val="single"/></w:rPr><w:t xml:space="preserve">Serge Linkès</w:t></w:r></w:hyperlink></w:p><w:p><w:pPr/><w:r><w:rPr><w:i w:val="1"/><w:iCs w:val="1"/></w:rPr><w:t xml:space="preserve">Mobilis in mobile : la revue des cultures populaires</w:t></w:r><w:r><w:rPr/><w:t xml:space="preserve">, 2024</w:t></w:r></w:p><w:p><w:pPr/><w:r><w:rPr/><w:t xml:space="preserve">N°spécial de revue/special issue</w:t></w:r></w:p><w:p><w:pPr/><w:hyperlink r:id="rId71" w:history="1"><w:r><w:rPr><w:color w:val="#410a8c"/><w:u w:val="single"/></w:rPr><w:t xml:space="preserve">hal-04565319v1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Approches génétique, médiatique et littéraire de l'œuvre d'un « grand reporter »</w:t></w:r></w:hyperlink></w:p><w:p><w:pPr/><w:hyperlink r:id="rId14" w:history="1"><w:r><w:rPr><w:color w:val="#410a8c"/><w:u w:val="single"/></w:rPr><w:t xml:space="preserve">Serge Linkès</w:t></w:r></w:hyperlink></w:p><w:p><w:pPr/><w:r><w:rPr><w:i w:val="1"/><w:iCs w:val="1"/></w:rPr><w:t xml:space="preserve">Congrès international : Presses anciennes et contemporaines, à l’heure du numérique (Centre culturel canadien et Bibliothèque Nationale de France)</w:t></w:r><w:r><w:rPr/><w:t xml:space="preserve">, Médias 19; Numapresse, May 2022, Paris, France</w:t></w:r></w:p><w:p><w:pPr/><w:r><w:rPr/><w:t xml:space="preserve">Communication dans un congrès</w:t></w:r></w:p><w:p><w:pPr/><w:hyperlink r:id="rId74" w:history="1"><w:r><w:rPr><w:color w:val="#410a8c"/><w:u w:val="single"/></w:rPr><w:t xml:space="preserve">hal-04780109v1</w:t></w:r></w:hyperlink></w:p></w:tc></w:tr><w:tr><w:trPr/><w:tc><w:tcPr><w:noWrap/></w:tcPr><w:p><w:pPr><w:spacing w:after="200"/></w:pPr><w:hyperlink r:id="rId75" w:history="1"><w:r><w:rPr><w:color w:val="1e198e"/><w:b w:val="1"/><w:bCs w:val="1"/><w:u w:val="single"/></w:rPr><w:t xml:space="preserve">« Des articles au roman, Kessel et l’art du recyclage »</w:t></w:r></w:hyperlink></w:p><w:p><w:pPr/><w:hyperlink r:id="rId14" w:history="1"><w:r><w:rPr><w:color w:val="#410a8c"/><w:u w:val="single"/></w:rPr><w:t xml:space="preserve">Serge Linkès</w:t></w:r></w:hyperlink></w:p><w:p><w:pPr/><w:r><w:rPr><w:i w:val="1"/><w:iCs w:val="1"/></w:rPr><w:t xml:space="preserve">Colloque international « L’Œuvre recomposée, Regroupement et agencement des écrits littéraires de la Renaissance à nos jours » organisé par Rudolf Mahrer et Anne Réach-Ngô, avec le soutien de l’Université de Lausanne, de l’Université de Haute-Alsace et de l’Institut Universitaire de France</w:t></w:r><w:r><w:rPr/><w:t xml:space="preserve">, Nov 2019, Paris, France</w:t></w:r></w:p><w:p><w:pPr/><w:r><w:rPr/><w:t xml:space="preserve">Communication dans un congrès</w:t></w:r></w:p><w:p><w:pPr/><w:hyperlink r:id="rId75" w:history="1"><w:r><w:rPr><w:color w:val="#410a8c"/><w:u w:val="single"/></w:rPr><w:t xml:space="preserve">hal-04780114v1</w:t></w:r></w:hyperlink></w:p></w:tc></w:tr><w:tr><w:trPr/><w:tc><w:tcPr><w:noWrap/></w:tcPr><w:p><w:pPr><w:spacing w:after="200"/></w:pPr><w:hyperlink r:id="rId76" w:history="1"><w:r><w:rPr><w:color w:val="1e198e"/><w:b w:val="1"/><w:bCs w:val="1"/><w:u w:val="single"/></w:rPr><w:t xml:space="preserve">MUSE, outil de référence en codicologie moderne et contemporaine</w:t></w:r></w:hyperlink></w:p><w:p><w:pPr/><w:hyperlink r:id="rId14" w:history="1"><w:r><w:rPr><w:color w:val="#410a8c"/><w:u w:val="single"/></w:rPr><w:t xml:space="preserve">Serge Linkès</w:t></w:r></w:hyperlink></w:p><w:p><w:pPr/><w:r><w:rPr><w:i w:val="1"/><w:iCs w:val="1"/></w:rPr><w:t xml:space="preserve">Inventorier les correspondances des Lumières :analyse matérielle et traitements numériques</w:t></w:r><w:r><w:rPr/><w:t xml:space="preserve">, May 2018, Paris Campus Jourdan PSL-ENS, France. </w:t></w:r><w:hyperlink r:id="rId77" w:history="1"><w:r><w:rPr><w:color w:val="#410a8c"/><w:u w:val="single"/></w:rPr><w:t xml:space="preserve">⟨10.58079/rp6p⟩</w:t></w:r></w:hyperlink></w:p><w:p><w:pPr/><w:r><w:rPr/><w:t xml:space="preserve">Communication dans un congrès</w:t></w:r></w:p><w:p><w:pPr/><w:hyperlink r:id="rId76" w:history="1"><w:r><w:rPr><w:color w:val="#410a8c"/><w:u w:val="single"/></w:rPr><w:t xml:space="preserve">hal-04787963v1</w:t></w:r></w:hyperlink></w:p></w:tc></w:tr><w:tr><w:trPr/><w:tc><w:tcPr><w:noWrap/></w:tcPr><w:p><w:pPr><w:spacing w:after="200"/></w:pPr><w:hyperlink r:id="rId78" w:history="1"><w:r><w:rPr><w:color w:val="1e198e"/><w:b w:val="1"/><w:bCs w:val="1"/><w:u w:val="single"/></w:rPr><w:t xml:space="preserve">« De l’outil de travail à l’outil de diffusion, les manuscrits d’auteurs à l’épreuve des nouvelles technologies »</w:t></w:r></w:hyperlink></w:p><w:p><w:pPr/><w:hyperlink r:id="rId14" w:history="1"><w:r><w:rPr><w:color w:val="#410a8c"/><w:u w:val="single"/></w:rPr><w:t xml:space="preserve">Serge Linkès</w:t></w:r></w:hyperlink></w:p><w:p><w:pPr/><w:r><w:rPr><w:i w:val="1"/><w:iCs w:val="1"/></w:rPr><w:t xml:space="preserve">Journées d’Études « Les Études littéraires face à la transition numérique », Université de La Rochelle</w:t></w:r><w:r><w:rPr/><w:t xml:space="preserve">, Mar 2017, La Rochelle, France</w:t></w:r></w:p><w:p><w:pPr/><w:r><w:rPr/><w:t xml:space="preserve">Communication dans un congrès</w:t></w:r></w:p><w:p><w:pPr/><w:hyperlink r:id="rId78" w:history="1"><w:r><w:rPr><w:color w:val="#410a8c"/><w:u w:val="single"/></w:rPr><w:t xml:space="preserve">hal-04780139v1</w:t></w:r></w:hyperlink></w:p></w:tc></w:tr><w:tr><w:trPr/><w:tc><w:tcPr><w:noWrap/></w:tcPr><w:p><w:pPr><w:spacing w:after="200"/></w:pPr><w:hyperlink r:id="rId79" w:history="1"><w:r><w:rPr><w:color w:val="1e198e"/><w:b w:val="1"/><w:bCs w:val="1"/><w:u w:val="single"/></w:rPr><w:t xml:space="preserve">« Sur les manuscrits de Joseph Kessel »</w:t></w:r></w:hyperlink></w:p><w:p><w:pPr/><w:hyperlink r:id="rId14" w:history="1"><w:r><w:rPr><w:color w:val="#410a8c"/><w:u w:val="single"/></w:rPr><w:t xml:space="preserve">Serge Linkès</w:t></w:r></w:hyperlink></w:p><w:p><w:pPr/><w:r><w:rPr><w:i w:val="1"/><w:iCs w:val="1"/></w:rPr><w:t xml:space="preserve">Colloque « Les Ailleurs de l’Europe dans la presse et le reportage littéraires, jusqu’à Joseph Kessel », Université de La Rochelle</w:t></w:r><w:r><w:rPr/><w:t xml:space="preserve">, Mar 2015, La Rochelle, France</w:t></w:r></w:p><w:p><w:pPr/><w:r><w:rPr/><w:t xml:space="preserve">Communication dans un congrès</w:t></w:r></w:p><w:p><w:pPr/><w:hyperlink r:id="rId79" w:history="1"><w:r><w:rPr><w:color w:val="#410a8c"/><w:u w:val="single"/></w:rPr><w:t xml:space="preserve">hal-04780153v1</w:t></w:r></w:hyperlink></w:p></w:tc></w:tr><w:tr><w:trPr/><w:tc><w:tcPr><w:noWrap/></w:tcPr><w:p><w:pPr><w:spacing w:after="200"/></w:pPr><w:hyperlink r:id="rId80" w:history="1"><w:r><w:rPr><w:color w:val="1e198e"/><w:b w:val="1"/><w:bCs w:val="1"/><w:u w:val="single"/></w:rPr><w:t xml:space="preserve">« À propos de l’analyse des manuscrits littéraires et des archives historiques : quelles convergences heuristiques ? »</w:t></w:r></w:hyperlink></w:p><w:p><w:pPr/><w:hyperlink r:id="rId14" w:history="1"><w:r><w:rPr><w:color w:val="#410a8c"/><w:u w:val="single"/></w:rPr><w:t xml:space="preserve">Serge Linkès</w:t></w:r></w:hyperlink></w:p><w:p><w:pPr/><w:r><w:rPr><w:i w:val="1"/><w:iCs w:val="1"/></w:rPr><w:t xml:space="preserve">Journée d’étude « Humanités numériques et Circulations Culturelles » organisée par Jean-Sébastien Noël, Université de La Rochelle</w:t></w:r><w:r><w:rPr/><w:t xml:space="preserve">, Oct 2015, La Rochelle, France</w:t></w:r></w:p><w:p><w:pPr/><w:r><w:rPr/><w:t xml:space="preserve">Communication dans un congrès</w:t></w:r></w:p><w:p><w:pPr/><w:hyperlink r:id="rId80" w:history="1"><w:r><w:rPr><w:color w:val="#410a8c"/><w:u w:val="single"/></w:rPr><w:t xml:space="preserve">hal-04780148v1</w:t></w:r></w:hyperlink></w:p></w:tc></w:tr><w:tr><w:trPr/><w:tc><w:tcPr><w:noWrap/></w:tcPr><w:p><w:pPr><w:spacing w:after="200"/></w:pPr><w:hyperlink r:id="rId81" w:history="1"><w:r><w:rPr><w:color w:val="1e198e"/><w:b w:val="1"/><w:bCs w:val="1"/><w:u w:val="single"/></w:rPr><w:t xml:space="preserve">« Pour une poétique du tourisme : Stendhal et l’invention du récit touristique »</w:t></w:r></w:hyperlink></w:p><w:p><w:pPr/><w:hyperlink r:id="rId14" w:history="1"><w:r><w:rPr><w:color w:val="#410a8c"/><w:u w:val="single"/></w:rPr><w:t xml:space="preserve">Serge Linkès</w:t></w:r></w:hyperlink></w:p><w:p><w:pPr/><w:r><w:rPr><w:i w:val="1"/><w:iCs w:val="1"/></w:rPr><w:t xml:space="preserve">Ve Colloque international pluridisciplinaire ASTRES « Observer les touristes pour mieux comprendre les tourismes », Université de La Rochelle</w:t></w:r><w:r><w:rPr/><w:t xml:space="preserve">, Jun 2015, La Rochelle, France</w:t></w:r></w:p><w:p><w:pPr/><w:r><w:rPr/><w:t xml:space="preserve">Communication dans un congrès</w:t></w:r></w:p><w:p><w:pPr/><w:hyperlink r:id="rId81" w:history="1"><w:r><w:rPr><w:color w:val="#410a8c"/><w:u w:val="single"/></w:rPr><w:t xml:space="preserve">hal-04780156v1</w:t></w:r></w:hyperlink></w:p></w:tc></w:tr><w:tr><w:trPr/><w:tc><w:tcPr><w:noWrap/></w:tcPr><w:p><w:pPr><w:spacing w:after="200"/></w:pPr><w:hyperlink r:id="rId82" w:history="1"><w:r><w:rPr><w:color w:val="1e198e"/><w:b w:val="1"/><w:bCs w:val="1"/><w:u w:val="single"/></w:rPr><w:t xml:space="preserve">« De la codicologie moderne à la codicologie contemporaine : quelles conséquences pour l’analyse génétique ? »</w:t></w:r></w:hyperlink></w:p><w:p><w:pPr/><w:hyperlink r:id="rId14" w:history="1"><w:r><w:rPr><w:color w:val="#410a8c"/><w:u w:val="single"/></w:rPr><w:t xml:space="preserve">Serge Linkès</w:t></w:r></w:hyperlink></w:p><w:p><w:pPr/><w:r><w:rPr><w:i w:val="1"/><w:iCs w:val="1"/></w:rPr><w:t xml:space="preserve">Congrès International « Génétique des textes et des formes : l’œuvre comme processus », Centre Culturel International de Cerisy-La-Salle, avec le soutien de l’ANR, l’AUF, l’ENS, l’ITEM-CNRS et de l’Université de Paris 8</w:t></w:r><w:r><w:rPr/><w:t xml:space="preserve">, Sep 2010, Cerisy-La-Salle, France</w:t></w:r></w:p><w:p><w:pPr/><w:r><w:rPr/><w:t xml:space="preserve">Communication dans un congrès</w:t></w:r></w:p><w:p><w:pPr/><w:hyperlink r:id="rId82" w:history="1"><w:r><w:rPr><w:color w:val="#410a8c"/><w:u w:val="single"/></w:rPr><w:t xml:space="preserve">hal-04780159v1</w:t></w:r></w:hyperlink></w:p></w:tc></w:tr><w:tr><w:trPr/><w:tc><w:tcPr><w:noWrap/></w:tcPr><w:p><w:pPr><w:spacing w:after="200"/></w:pPr><w:hyperlink r:id="rId83" w:history="1"><w:r><w:rPr><w:color w:val="1e198e"/><w:b w:val="1"/><w:bCs w:val="1"/><w:u w:val="single"/></w:rPr><w:t xml:space="preserve">« L’invention dramatique chez Stendhal : entre théorie et pratique »</w:t></w:r></w:hyperlink></w:p><w:p><w:pPr/><w:hyperlink r:id="rId14" w:history="1"><w:r><w:rPr><w:color w:val="#410a8c"/><w:u w:val="single"/></w:rPr><w:t xml:space="preserve">Serge Linkès</w:t></w:r></w:hyperlink></w:p><w:p><w:pPr/><w:r><w:rPr><w:i w:val="1"/><w:iCs w:val="1"/></w:rPr><w:t xml:space="preserve">Colloque international « Stendhal/théâtre », Université Sorbonne Nouvelle - Paris III</w:t></w:r><w:r><w:rPr/><w:t xml:space="preserve">, Jun 2009, Paris, France</w:t></w:r></w:p><w:p><w:pPr/><w:r><w:rPr/><w:t xml:space="preserve">Communication dans un congrès</w:t></w:r></w:p><w:p><w:pPr/><w:hyperlink r:id="rId83" w:history="1"><w:r><w:rPr><w:color w:val="#410a8c"/><w:u w:val="single"/></w:rPr><w:t xml:space="preserve">hal-04780166v1</w:t></w:r></w:hyperlink></w:p></w:tc></w:tr><w:tr><w:trPr/><w:tc><w:tcPr><w:noWrap/></w:tcPr><w:p><w:pPr><w:spacing w:after="200"/></w:pPr><w:hyperlink r:id="rId84" w:history="1"><w:r><w:rPr><w:color w:val="1e198e"/><w:b w:val="1"/><w:bCs w:val="1"/><w:u w:val="single"/></w:rPr><w:t xml:space="preserve">« Stendhal est une femme comme les autres »</w:t></w:r></w:hyperlink></w:p><w:p><w:pPr/><w:hyperlink r:id="rId14" w:history="1"><w:r><w:rPr><w:color w:val="#410a8c"/><w:u w:val="single"/></w:rPr><w:t xml:space="preserve">Serge Linkès</w:t></w:r></w:hyperlink></w:p><w:p><w:pPr/><w:r><w:rPr><w:i w:val="1"/><w:iCs w:val="1"/></w:rPr><w:t xml:space="preserve">Colloque international « Stendhal et l’Éros romantique : tradition et modernité », organisé par Stendhal aujourd’hui et HB Revue internationale d’études stendhaliennes, INHA</w:t></w:r><w:r><w:rPr/><w:t xml:space="preserve">, Mar 2009, Paris, France</w:t></w:r></w:p><w:p><w:pPr/><w:r><w:rPr/><w:t xml:space="preserve">Communication dans un congrès</w:t></w:r></w:p><w:p><w:pPr/><w:hyperlink r:id="rId84" w:history="1"><w:r><w:rPr><w:color w:val="#410a8c"/><w:u w:val="single"/></w:rPr><w:t xml:space="preserve">hal-04780172v1</w:t></w:r></w:hyperlink></w:p></w:tc></w:tr><w:tr><w:trPr/><w:tc><w:tcPr><w:noWrap/></w:tcPr><w:p><w:pPr><w:spacing w:after="200"/></w:pPr><w:hyperlink r:id="rId85" w:history="1"><w:r><w:rPr><w:color w:val="1e198e"/><w:b w:val="1"/><w:bCs w:val="1"/><w:u w:val="single"/></w:rPr><w:t xml:space="preserve">« Stendhal touriste ou les tribulations d’un Français en France »</w:t></w:r></w:hyperlink></w:p><w:p><w:pPr/><w:hyperlink r:id="rId14" w:history="1"><w:r><w:rPr><w:color w:val="#410a8c"/><w:u w:val="single"/></w:rPr><w:t xml:space="preserve">Serge Linkès</w:t></w:r></w:hyperlink></w:p><w:p><w:pPr/><w:r><w:rPr><w:i w:val="1"/><w:iCs w:val="1"/></w:rPr><w:t xml:space="preserve">130ème Congrès du Comité des travaux historiques et scientifiques, CTHS, « Voyages et voyageurs », Université de La Rochelle</w:t></w:r><w:r><w:rPr/><w:t xml:space="preserve">, Apr 2005, La Rochelle, France</w:t></w:r></w:p><w:p><w:pPr/><w:r><w:rPr/><w:t xml:space="preserve">Communication dans un congrès</w:t></w:r></w:p><w:p><w:pPr/><w:hyperlink r:id="rId85" w:history="1"><w:r><w:rPr><w:color w:val="#410a8c"/><w:u w:val="single"/></w:rPr><w:t xml:space="preserve">hal-04780187v1</w:t></w:r></w:hyperlink></w:p></w:tc></w:tr><w:tr><w:trPr/><w:tc><w:tcPr><w:noWrap/></w:tcPr><w:p><w:pPr><w:spacing w:after="200"/></w:pPr><w:hyperlink r:id="rId86" w:history="1"><w:r><w:rPr><w:color w:val="1e198e"/><w:b w:val="1"/><w:bCs w:val="1"/><w:u w:val="single"/></w:rPr><w:t xml:space="preserve">« La base MUSE, instrument d'analyse des manuscrits modernes : résultats et perspectives »</w:t></w:r></w:hyperlink></w:p><w:p><w:pPr/><w:hyperlink r:id="rId14" w:history="1"><w:r><w:rPr><w:color w:val="#410a8c"/><w:u w:val="single"/></w:rPr><w:t xml:space="preserve">Serge Linkès</w:t></w:r></w:hyperlink></w:p><w:p><w:pPr/><w:r><w:rPr><w:i w:val="1"/><w:iCs w:val="1"/></w:rPr><w:t xml:space="preserve">Colloque international « Edition critique / édition électronique : Bases de données textuelles. Pratique et théorie », organisé par Antony McKenna (UMR 5037) en collaboration avec Andrea Iacovella (UMS 2894, CENS, ENS-LSH), ENS-LSH, Lyon,</w:t></w:r><w:r><w:rPr/><w:t xml:space="preserve">, Sep 2005, Lyon, France</w:t></w:r></w:p><w:p><w:pPr/><w:r><w:rPr/><w:t xml:space="preserve">Communication dans un congrès</w:t></w:r></w:p><w:p><w:pPr/><w:hyperlink r:id="rId86" w:history="1"><w:r><w:rPr><w:color w:val="#410a8c"/><w:u w:val="single"/></w:rPr><w:t xml:space="preserve">hal-04780180v1</w:t></w:r></w:hyperlink></w:p></w:tc></w:tr><w:tr><w:trPr/><w:tc><w:tcPr><w:noWrap/></w:tcPr><w:p><w:pPr><w:spacing w:after="200"/></w:pPr><w:hyperlink r:id="rId87" w:history="1"><w:r><w:rPr><w:color w:val="1e198e"/><w:b w:val="1"/><w:bCs w:val="1"/><w:u w:val="single"/></w:rPr><w:t xml:space="preserve">« Stendhal, le nouveau Molière de son temps »</w:t></w:r></w:hyperlink></w:p><w:p><w:pPr/><w:hyperlink r:id="rId14" w:history="1"><w:r><w:rPr><w:color w:val="#410a8c"/><w:u w:val="single"/></w:rPr><w:t xml:space="preserve">Serge Linkès</w:t></w:r></w:hyperlink></w:p><w:p><w:pPr/><w:r><w:rPr><w:i w:val="1"/><w:iCs w:val="1"/></w:rPr><w:t xml:space="preserve">Association des amis de Stendhal, Bibliothèque Historique de la Ville de Paris</w:t></w:r><w:r><w:rPr/><w:t xml:space="preserve">, Feb 2004, Paris, France</w:t></w:r></w:p><w:p><w:pPr/><w:r><w:rPr/><w:t xml:space="preserve">Communication dans un congrès</w:t></w:r></w:p><w:p><w:pPr/><w:hyperlink r:id="rId87" w:history="1"><w:r><w:rPr><w:color w:val="#410a8c"/><w:u w:val="single"/></w:rPr><w:t xml:space="preserve">hal-04780201v1</w:t></w:r></w:hyperlink></w:p></w:tc></w:tr><w:tr><w:trPr/><w:tc><w:tcPr><w:noWrap/></w:tcPr><w:p><w:pPr><w:spacing w:after="200"/></w:pPr><w:hyperlink r:id="rId88" w:history="1"><w:r><w:rPr><w:color w:val="1e198e"/><w:b w:val="1"/><w:bCs w:val="1"/><w:u w:val="single"/></w:rPr><w:t xml:space="preserve">« De la description matérielle à l’édition des manuscrits : le cas Stendhal »</w:t></w:r></w:hyperlink></w:p><w:p><w:pPr/><w:hyperlink r:id="rId14" w:history="1"><w:r><w:rPr><w:color w:val="#410a8c"/><w:u w:val="single"/></w:rPr><w:t xml:space="preserve">Serge Linkès</w:t></w:r></w:hyperlink></w:p><w:p><w:pPr/><w:r><w:rPr><w:i w:val="1"/><w:iCs w:val="1"/></w:rPr><w:t xml:space="preserve">École thématique de critique génétique « Manuscrit, écriture, invention », ITEM-CNRS/IMEC (Institut Mémoires Éditions Contemporaines) l'Abbaye d'Ardenne</w:t></w:r><w:r><w:rPr/><w:t xml:space="preserve">, Sep 2004, Caen (Abbaye d'Ardenne), France</w:t></w:r></w:p><w:p><w:pPr/><w:r><w:rPr/><w:t xml:space="preserve">Communication dans un congrès</w:t></w:r></w:p><w:p><w:pPr/><w:hyperlink r:id="rId88" w:history="1"><w:r><w:rPr><w:color w:val="#410a8c"/><w:u w:val="single"/></w:rPr><w:t xml:space="preserve">hal-04780195v1</w:t></w:r></w:hyperlink></w:p></w:tc></w:tr><w:tr><w:trPr/><w:tc><w:tcPr><w:noWrap/></w:tcPr><w:p><w:pPr><w:spacing w:after="200"/></w:pPr><w:hyperlink r:id="rId89" w:history="1"><w:r><w:rPr><w:color w:val="1e198e"/><w:b w:val="1"/><w:bCs w:val="1"/><w:u w:val="single"/></w:rPr><w:t xml:space="preserve">« Traitement du dessin dans l’édition électronique : l’exemple de Lamiel »</w:t></w:r></w:hyperlink></w:p><w:p><w:pPr/><w:hyperlink r:id="rId14" w:history="1"><w:r><w:rPr><w:color w:val="#410a8c"/><w:u w:val="single"/></w:rPr><w:t xml:space="preserve">Serge Linkès</w:t></w:r></w:hyperlink></w:p><w:p><w:pPr/><w:r><w:rPr><w:i w:val="1"/><w:iCs w:val="1"/></w:rPr><w:t xml:space="preserve">Colloque Bilatéral franco-russe « Le Dessin dans les manuscrits littéraires : un défi à la critique génétique ? », ITEM ENS Ulm</w:t></w:r><w:r><w:rPr/><w:t xml:space="preserve">, Nov 2002, Paris ( Ecole normale supérieure), France</w:t></w:r></w:p><w:p><w:pPr/><w:r><w:rPr/><w:t xml:space="preserve">Communication dans un congrès</w:t></w:r></w:p><w:p><w:pPr/><w:hyperlink r:id="rId89" w:history="1"><w:r><w:rPr><w:color w:val="#410a8c"/><w:u w:val="single"/></w:rPr><w:t xml:space="preserve">hal-04780206v1</w:t></w:r></w:hyperlink></w:p></w:tc></w:tr><w:tr><w:trPr/><w:tc><w:tcPr><w:noWrap/></w:tcPr><w:p><w:pPr><w:spacing w:after="200"/></w:pPr><w:hyperlink r:id="rId90" w:history="1"><w:r><w:rPr><w:color w:val="1e198e"/><w:b w:val="1"/><w:bCs w:val="1"/><w:u w:val="single"/></w:rPr><w:t xml:space="preserve">« De l’observation à l’œil nu à l’instrumentation portable : élaboration d’une méthodologie applicable hors du laboratoire pour l’analyse matérielle du support des manuscrits modernes »</w:t></w:r></w:hyperlink></w:p><w:p><w:pPr/><w:hyperlink r:id="rId14" w:history="1"><w:r><w:rPr><w:color w:val="#410a8c"/><w:u w:val="single"/></w:rPr><w:t xml:space="preserve">Serge Linkès</w:t></w:r></w:hyperlink></w:p><w:p><w:pPr/><w:r><w:rPr><w:i w:val="1"/><w:iCs w:val="1"/></w:rPr><w:t xml:space="preserve">Colloque Programme Commun de Recherche « Papier, Encre, Filigrane », Ministère de La Culture</w:t></w:r><w:r><w:rPr/><w:t xml:space="preserve">, Nov 2001, Paris, France</w:t></w:r></w:p><w:p><w:pPr/><w:r><w:rPr/><w:t xml:space="preserve">Communication dans un congrès</w:t></w:r></w:p><w:p><w:pPr/><w:hyperlink r:id="rId90" w:history="1"><w:r><w:rPr><w:color w:val="#410a8c"/><w:u w:val="single"/></w:rPr><w:t xml:space="preserve">hal-04780214v1</w:t></w:r></w:hyperlink></w:p></w:tc></w:tr><w:tr><w:trPr/><w:tc><w:tcPr><w:noWrap/></w:tcPr><w:p><w:pPr><w:spacing w:after="200"/></w:pPr><w:hyperlink r:id="rId91" w:history="1"><w:r><w:rPr><w:color w:val="1e198e"/><w:b w:val="1"/><w:bCs w:val="1"/><w:u w:val="single"/></w:rPr><w:t xml:space="preserve">« Méthodologie d'analyse génétique des manuscrits d'auteurs »</w:t></w:r></w:hyperlink></w:p><w:p><w:pPr/><w:hyperlink r:id="rId14" w:history="1"><w:r><w:rPr><w:color w:val="#410a8c"/><w:u w:val="single"/></w:rPr><w:t xml:space="preserve">Serge Linkès</w:t></w:r></w:hyperlink></w:p><w:p><w:pPr/><w:r><w:rPr><w:i w:val="1"/><w:iCs w:val="1"/></w:rPr><w:t xml:space="preserve">Journées d'études dans le cadre du programme « Archives de la Création » ITEM/IMEC (Institut Mémoires Éditions Contemporaines)</w:t></w:r><w:r><w:rPr/><w:t xml:space="preserve">, Apr 1998, Caen (Abbaye d'Ardenne), France</w:t></w:r></w:p><w:p><w:pPr/><w:r><w:rPr/><w:t xml:space="preserve">Communication dans un congrès</w:t></w:r></w:p><w:p><w:pPr/><w:hyperlink r:id="rId91" w:history="1"><w:r><w:rPr><w:color w:val="#410a8c"/><w:u w:val="single"/></w:rPr><w:t xml:space="preserve">hal-04780220v1</w:t></w:r></w:hyperlink></w:p></w:tc></w:tr><w:tr><w:trPr/><w:tc><w:tcPr><w:noWrap/></w:tcPr><w:p><w:pPr><w:spacing w:after="200"/></w:pPr><w:hyperlink r:id="rId92" w:history="1"><w:r><w:rPr><w:color w:val="1e198e"/><w:b w:val="1"/><w:bCs w:val="1"/><w:u w:val="single"/></w:rPr><w:t xml:space="preserve">« Féder dans le manuscrit de Lamiel »</w:t></w:r></w:hyperlink></w:p><w:p><w:pPr/><w:hyperlink r:id="rId14" w:history="1"><w:r><w:rPr><w:color w:val="#410a8c"/><w:u w:val="single"/></w:rPr><w:t xml:space="preserve">Serge Linkès</w:t></w:r></w:hyperlink></w:p><w:p><w:pPr/><w:r><w:rPr><w:i w:val="1"/><w:iCs w:val="1"/></w:rPr><w:t xml:space="preserve">Journée d'étude « Féder de Stendhal », Centre d’Études Stendhaliennes et Romantiques, Grenoble III</w:t></w:r><w:r><w:rPr/><w:t xml:space="preserve">, Apr 1998, Grenoble (Université Stendhal), France</w:t></w:r></w:p><w:p><w:pPr/><w:r><w:rPr/><w:t xml:space="preserve">Communication dans un congrès</w:t></w:r></w:p><w:p><w:pPr/><w:hyperlink r:id="rId92" w:history="1"><w:r><w:rPr><w:color w:val="#410a8c"/><w:u w:val="single"/></w:rPr><w:t xml:space="preserve">hal-04780234v1</w:t></w:r></w:hyperlink></w:p></w:tc></w:tr><w:tr><w:trPr/><w:tc><w:tcPr><w:noWrap/></w:tcPr><w:p><w:pPr><w:spacing w:after="200"/></w:pPr><w:hyperlink r:id="rId93" w:history="1"><w:r><w:rPr><w:color w:val="1e198e"/><w:b w:val="1"/><w:bCs w:val="1"/><w:u w:val="single"/></w:rPr><w:t xml:space="preserve">« Méthodologie du traitement du manuscrit d'auteur : Lamiel, résultats et perspectives »</w:t></w:r></w:hyperlink></w:p><w:p><w:pPr/><w:hyperlink r:id="rId14" w:history="1"><w:r><w:rPr><w:color w:val="#410a8c"/><w:u w:val="single"/></w:rPr><w:t xml:space="preserve">Serge Linkès</w:t></w:r></w:hyperlink></w:p><w:p><w:pPr/><w:r><w:rPr><w:i w:val="1"/><w:iCs w:val="1"/></w:rPr><w:t xml:space="preserve">Journée d'étude dans le cadre du programme « Archive de la Création », ITEM</w:t></w:r><w:r><w:rPr/><w:t xml:space="preserve">, Apr 1998, Paris ENS Ulm, France</w:t></w:r></w:p><w:p><w:pPr/><w:r><w:rPr/><w:t xml:space="preserve">Communication dans un congrès</w:t></w:r></w:p><w:p><w:pPr/><w:hyperlink r:id="rId93" w:history="1"><w:r><w:rPr><w:color w:val="#410a8c"/><w:u w:val="single"/></w:rPr><w:t xml:space="preserve">hal-04780229v1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La Mallette de l’ogre</w:t></w:r></w:hyperlink></w:p><w:p><w:pPr/><w:hyperlink r:id="rId14" w:history="1"><w:r><w:rPr><w:color w:val="#410a8c"/><w:u w:val="single"/></w:rPr><w:t xml:space="preserve">Serge Linkès</w:t></w:r></w:hyperlink><w:r><w:rPr/><w:t xml:space="preserve">,</w:t></w:r><w:hyperlink r:id="rId95" w:history="1"><w:r><w:rPr><w:color w:val="#410a8c"/><w:u w:val="single"/></w:rPr><w:t xml:space="preserve">Patrick Réalisateur de Saint-Exupéry</w:t></w:r></w:hyperlink></w:p><w:p><w:pPr/><w:r><w:rPr/><w:t xml:space="preserve">2025</w:t></w:r></w:p><w:p><w:pPr/><w:r><w:rPr/><w:t xml:space="preserve">Autre publication scientifique</w:t></w:r></w:p><w:p><w:pPr/><w:hyperlink r:id="rId94" w:history="1"><w:r><w:rPr><w:color w:val="#410a8c"/><w:u w:val="single"/></w:rPr><w:t xml:space="preserve">halshs-05227234v1</w:t></w:r></w:hyperlink></w:p></w:tc></w:tr><w:tr><w:trPr/><w:tc><w:tcPr><w:noWrap/></w:tcPr><w:p><w:pPr><w:spacing w:after="200"/></w:pPr><w:hyperlink r:id="rId96" w:history="1"><w:r><w:rPr><w:color w:val="1e198e"/><w:b w:val="1"/><w:bCs w:val="1"/><w:u w:val="single"/></w:rPr><w:t xml:space="preserve">Le Chant des partisans</w:t></w:r></w:hyperlink></w:p><w:p><w:pPr/><w:hyperlink r:id="rId14" w:history="1"><w:r><w:rPr><w:color w:val="#410a8c"/><w:u w:val="single"/></w:rPr><w:t xml:space="preserve">Serge Linkès</w:t></w:r></w:hyperlink><w:r><w:rPr/><w:t xml:space="preserve">,</w:t></w:r><w:hyperlink r:id="rId97" w:history="1"><w:r><w:rPr><w:color w:val="#410a8c"/><w:u w:val="single"/></w:rPr><w:t xml:space="preserve">Daniel Rihl</w:t></w:r></w:hyperlink></w:p><w:p><w:pPr/><w:r><w:rPr/><w:t xml:space="preserve">2023</w:t></w:r></w:p><w:p><w:pPr/><w:r><w:rPr/><w:t xml:space="preserve">Autre publication scientifique</w:t></w:r></w:p><w:p><w:pPr/><w:hyperlink r:id="rId96" w:history="1"><w:r><w:rPr><w:color w:val="#410a8c"/><w:u w:val="single"/></w:rPr><w:t xml:space="preserve">hal-04967580v1</w:t></w:r></w:hyperlink></w:p></w:tc></w:tr><w:tr><w:trPr/><w:tc><w:tcPr><w:noWrap/></w:tcPr><w:p><w:pPr><w:spacing w:after="200"/></w:pPr><w:hyperlink r:id="rId98" w:history="1"><w:r><w:rPr><w:color w:val="1e198e"/><w:b w:val="1"/><w:bCs w:val="1"/><w:u w:val="single"/></w:rPr><w:t xml:space="preserve">Notice, note sur le texte et annotation, Joseph Kessel, Le Bataillon du ciel (scénario inédit), in Romanset récits I, « Bibliothèque de La Pléiade », Gallimard, 2020.</w:t></w:r></w:hyperlink></w:p><w:p><w:pPr/><w:hyperlink r:id="rId14" w:history="1"><w:r><w:rPr><w:color w:val="#410a8c"/><w:u w:val="single"/></w:rPr><w:t xml:space="preserve">Serge Linkès</w:t></w:r></w:hyperlink></w:p><w:p><w:pPr/><w:r><w:rPr><w:i w:val="1"/><w:iCs w:val="1"/></w:rPr><w:t xml:space="preserve">Joseph Kessel, Le Bataillon du ciel (scénario inédit), in Romanset récits I</w:t></w:r><w:r><w:rPr/><w:t xml:space="preserve">, 2020</w:t></w:r></w:p><w:p><w:pPr/><w:r><w:rPr/><w:t xml:space="preserve">Autre publication scientifique</w:t></w:r></w:p><w:p><w:pPr/><w:hyperlink r:id="rId98" w:history="1"><w:r><w:rPr><w:color w:val="#410a8c"/><w:u w:val="single"/></w:rPr><w:t xml:space="preserve">hal-05267893v1</w:t></w:r></w:hyperlink></w:p></w:tc></w:tr><w:tr><w:trPr/><w:tc><w:tcPr><w:noWrap/></w:tcPr><w:p><w:pPr><w:spacing w:after="200"/></w:pPr><w:hyperlink r:id="rId99" w:history="1"><w:r><w:rPr><w:color w:val="1e198e"/><w:b w:val="1"/><w:bCs w:val="1"/><w:u w:val="single"/></w:rPr><w:t xml:space="preserve">Notice, note sur le texte et annotation, Joseph Kessel, Marchés d’esclaves, in Romans et récits I,« Bibliothèque de La Pléiade », Gallimard, 2020.</w:t></w:r></w:hyperlink></w:p><w:p><w:pPr/><w:hyperlink r:id="rId14" w:history="1"><w:r><w:rPr><w:color w:val="#410a8c"/><w:u w:val="single"/></w:rPr><w:t xml:space="preserve">Serge Linkès</w:t></w:r></w:hyperlink></w:p><w:p><w:pPr/><w:r><w:rPr><w:i w:val="1"/><w:iCs w:val="1"/></w:rPr><w:t xml:space="preserve">Joseph Kessel, Marchés d’esclaves, in Romans et récits I,</w:t></w:r><w:r><w:rPr/><w:t xml:space="preserve">, 2020</w:t></w:r></w:p><w:p><w:pPr/><w:r><w:rPr/><w:t xml:space="preserve">Autre publication scientifique</w:t></w:r></w:p><w:p><w:pPr/><w:hyperlink r:id="rId99" w:history="1"><w:r><w:rPr><w:color w:val="#410a8c"/><w:u w:val="single"/></w:rPr><w:t xml:space="preserve">hal-05267889v1</w:t></w:r></w:hyperlink></w:p></w:tc></w:tr><w:tr><w:trPr/><w:tc><w:tcPr><w:noWrap/></w:tcPr><w:p><w:pPr><w:spacing w:after="200"/></w:pPr><w:hyperlink r:id="rId100" w:history="1"><w:r><w:rPr><w:color w:val="1e198e"/><w:b w:val="1"/><w:bCs w:val="1"/><w:u w:val="single"/></w:rPr><w:t xml:space="preserve">Introduction, chronologie, note sur l’édition et bibliographie de Joseph Kessel, Romans et récits,« Bibliothèque de La Pléiade », Gallimard, 2020</w:t></w:r></w:hyperlink></w:p><w:p><w:pPr/><w:hyperlink r:id="rId14" w:history="1"><w:r><w:rPr><w:color w:val="#410a8c"/><w:u w:val="single"/></w:rPr><w:t xml:space="preserve">Serge Linkès</w:t></w:r></w:hyperlink></w:p><w:p><w:pPr/><w:r><w:rPr><w:i w:val="1"/><w:iCs w:val="1"/></w:rPr><w:t xml:space="preserve">Joseph Kessel, Romans et récits</w:t></w:r><w:r><w:rPr/><w:t xml:space="preserve">, 2020</w:t></w:r></w:p><w:p><w:pPr/><w:r><w:rPr/><w:t xml:space="preserve">Autre publication scientifique</w:t></w:r></w:p><w:p><w:pPr/><w:hyperlink r:id="rId100" w:history="1"><w:r><w:rPr><w:color w:val="#410a8c"/><w:u w:val="single"/></w:rPr><w:t xml:space="preserve">hal-05267888v1</w:t></w:r></w:hyperlink></w:p></w:tc></w:tr><w:tr><w:trPr/><w:tc><w:tcPr><w:noWrap/></w:tcPr><w:p><w:pPr><w:spacing w:after="200"/></w:pPr><w:hyperlink r:id="rId101" w:history="1"><w:r><w:rPr><w:color w:val="1e198e"/><w:b w:val="1"/><w:bCs w:val="1"/><w:u w:val="single"/></w:rPr><w:t xml:space="preserve">Notice, note sur le texte et annotation, Joseph Kessel, Fortune carrée, in Romans et récits I,« Bibliothèque de La Pléiade », Gallimard, 2020.</w:t></w:r></w:hyperlink></w:p><w:p><w:pPr/><w:hyperlink r:id="rId14" w:history="1"><w:r><w:rPr><w:color w:val="#410a8c"/><w:u w:val="single"/></w:rPr><w:t xml:space="preserve">Serge Linkès</w:t></w:r></w:hyperlink></w:p><w:p><w:pPr/><w:r><w:rPr><w:i w:val="1"/><w:iCs w:val="1"/></w:rPr><w:t xml:space="preserve">Joseph Kessel, Fortune carrée, in Romans et récits I,</w:t></w:r><w:r><w:rPr/><w:t xml:space="preserve">, 2020</w:t></w:r></w:p><w:p><w:pPr/><w:r><w:rPr/><w:t xml:space="preserve">Autre publication scientifique</w:t></w:r></w:p><w:p><w:pPr/><w:hyperlink r:id="rId101" w:history="1"><w:r><w:rPr><w:color w:val="#410a8c"/><w:u w:val="single"/></w:rPr><w:t xml:space="preserve">hal-05267890v1</w:t></w:r></w:hyperlink></w:p></w:tc></w:tr><w:tr><w:trPr/><w:tc><w:tcPr><w:noWrap/></w:tcPr><w:p><w:pPr><w:spacing w:after="200"/></w:pPr><w:hyperlink r:id="rId102" w:history="1"><w:r><w:rPr><w:color w:val="1e198e"/><w:b w:val="1"/><w:bCs w:val="1"/><w:u w:val="single"/></w:rPr><w:t xml:space="preserve">Notice, note sur le texte et annotation, Joseph Kessel, Le Bataillon du ciel (roman), in Romans et récitsI, « Bibliothèque de La Pléiade », Gallimard, 2020.</w:t></w:r></w:hyperlink></w:p><w:p><w:pPr/><w:hyperlink r:id="rId14" w:history="1"><w:r><w:rPr><w:color w:val="#410a8c"/><w:u w:val="single"/></w:rPr><w:t xml:space="preserve">Serge Linkès</w:t></w:r></w:hyperlink></w:p><w:p><w:pPr/><w:r><w:rPr><w:i w:val="1"/><w:iCs w:val="1"/></w:rPr><w:t xml:space="preserve">Joseph Kessel, Le Bataillon du ciel (roman), in Romans et récitsI</w:t></w:r><w:r><w:rPr/><w:t xml:space="preserve">, 2020</w:t></w:r></w:p><w:p><w:pPr/><w:r><w:rPr/><w:t xml:space="preserve">Autre publication scientifique</w:t></w:r></w:p><w:p><w:pPr/><w:hyperlink r:id="rId102" w:history="1"><w:r><w:rPr><w:color w:val="#410a8c"/><w:u w:val="single"/></w:rPr><w:t xml:space="preserve">hal-05267891v1</w:t></w:r></w:hyperlink></w:p></w:tc></w:tr><w:tr><w:trPr/><w:tc><w:tcPr><w:noWrap/></w:tcPr><w:p><w:pPr><w:spacing w:after="200"/></w:pPr><w:hyperlink r:id="rId103" w:history="1"><w:r><w:rPr><w:color w:val="1e198e"/><w:b w:val="1"/><w:bCs w:val="1"/><w:u w:val="single"/></w:rPr><w:t xml:space="preserve">Notice, note sur le texte et annotation, Joseph Kessel, Au Grand Socco, in Romans et récits II,« Bibliothèque de La Pléiade », Gallimard, 2020.</w:t></w:r></w:hyperlink></w:p><w:p><w:pPr/><w:hyperlink r:id="rId14" w:history="1"><w:r><w:rPr><w:color w:val="#410a8c"/><w:u w:val="single"/></w:rPr><w:t xml:space="preserve">Serge Linkès</w:t></w:r></w:hyperlink></w:p><w:p><w:pPr/><w:r><w:rPr><w:i w:val="1"/><w:iCs w:val="1"/></w:rPr><w:t xml:space="preserve">Joseph Kessel, Au Grand Socco, in Romans et récits II</w:t></w:r><w:r><w:rPr/><w:t xml:space="preserve">, 2020</w:t></w:r></w:p><w:p><w:pPr/><w:r><w:rPr/><w:t xml:space="preserve">Autre publication scientifique</w:t></w:r></w:p><w:p><w:pPr/><w:hyperlink r:id="rId103" w:history="1"><w:r><w:rPr><w:color w:val="#410a8c"/><w:u w:val="single"/></w:rPr><w:t xml:space="preserve">hal-05267894v1</w:t></w:r></w:hyperlink></w:p></w:tc></w:tr><w:tr><w:trPr/><w:tc><w:tcPr><w:noWrap/></w:tcPr><w:p><w:pPr><w:spacing w:after="200"/></w:pPr><w:hyperlink r:id="rId104" w:history="1"><w:r><w:rPr><w:color w:val="1e198e"/><w:b w:val="1"/><w:bCs w:val="1"/><w:u w:val="single"/></w:rPr><w:t xml:space="preserve">Note sur le texte et annotation, Stendhal, Lamiel, Œuvres romanesques complètes III, « Bibliothèquede La Pléiade », Éditions Gallimard, 2014</w:t></w:r></w:hyperlink></w:p><w:p><w:pPr/><w:hyperlink r:id="rId14" w:history="1"><w:r><w:rPr><w:color w:val="#410a8c"/><w:u w:val="single"/></w:rPr><w:t xml:space="preserve">Serge Linkès</w:t></w:r></w:hyperlink></w:p><w:p><w:pPr/><w:r><w:rPr><w:i w:val="1"/><w:iCs w:val="1"/></w:rPr><w:t xml:space="preserve">Stendhal, Œuvres romanesques complètes III</w:t></w:r><w:r><w:rPr/><w:t xml:space="preserve">, 2014</w:t></w:r></w:p><w:p><w:pPr/><w:r><w:rPr/><w:t xml:space="preserve">Autre publication scientifique</w:t></w:r></w:p><w:p><w:pPr/><w:hyperlink r:id="rId104" w:history="1"><w:r><w:rPr><w:color w:val="#410a8c"/><w:u w:val="single"/></w:rPr><w:t xml:space="preserve">hal-05267896v1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38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rge-linkes" TargetMode="External"/><Relationship Id="rId8" Type="http://schemas.openxmlformats.org/officeDocument/2006/relationships/hyperlink" Target="https://orcid.org/0009-0005-6482-8880" TargetMode="External"/><Relationship Id="rId9" Type="http://schemas.openxmlformats.org/officeDocument/2006/relationships/hyperlink" Target="https://www.idref.fr/060940301" TargetMode="External"/><Relationship Id="rId10" Type="http://schemas.openxmlformats.org/officeDocument/2006/relationships/hyperlink" Target="https://viaf.org/viaf/96790452" TargetMode="External"/><Relationship Id="rId11" Type="http://schemas.openxmlformats.org/officeDocument/2006/relationships/hyperlink" Target="http://isni.org/isni/0000000073718305" TargetMode="External"/><Relationship Id="rId12" Type="http://schemas.openxmlformats.org/officeDocument/2006/relationships/hyperlink" Target="https://anr.fr/Projet-ANR-25-CE54-1628" TargetMode="External"/><Relationship Id="rId13" Type="http://schemas.openxmlformats.org/officeDocument/2006/relationships/hyperlink" Target="https://hal.science/hal-04967560v1" TargetMode="External"/><Relationship Id="rId14" Type="http://schemas.openxmlformats.org/officeDocument/2006/relationships/hyperlink" Target="https://hal.science/search/index/?q=*&amp;authFullName_s=Serge Link&#232;s" TargetMode="External"/><Relationship Id="rId15" Type="http://schemas.openxmlformats.org/officeDocument/2006/relationships/hyperlink" Target="https://hal.science/search/index/?q=*&amp;authFullName_s=Corinne Nitharum" TargetMode="External"/><Relationship Id="rId16" Type="http://schemas.openxmlformats.org/officeDocument/2006/relationships/hyperlink" Target="https://hal.science/search/index/?q=*&amp;authFullName_s=Annabel Audureau" TargetMode="External"/><Relationship Id="rId17" Type="http://schemas.openxmlformats.org/officeDocument/2006/relationships/hyperlink" Target="https://univ-rochelle.hal.science/hal-04601009v1" TargetMode="External"/><Relationship Id="rId18" Type="http://schemas.openxmlformats.org/officeDocument/2006/relationships/hyperlink" Target="https://hal.science/hal-03636517v1" TargetMode="External"/><Relationship Id="rId19" Type="http://schemas.openxmlformats.org/officeDocument/2006/relationships/hyperlink" Target="https://www.editions-hermann.fr" TargetMode="External"/><Relationship Id="rId20" Type="http://schemas.openxmlformats.org/officeDocument/2006/relationships/hyperlink" Target="https://hal.science/hal-02571957v1" TargetMode="External"/><Relationship Id="rId21" Type="http://schemas.openxmlformats.org/officeDocument/2006/relationships/hyperlink" Target="https://hal.science/hal-02571975v1" TargetMode="External"/><Relationship Id="rId22" Type="http://schemas.openxmlformats.org/officeDocument/2006/relationships/hyperlink" Target="https://hal.science/hal-02571959v1" TargetMode="External"/><Relationship Id="rId23" Type="http://schemas.openxmlformats.org/officeDocument/2006/relationships/hyperlink" Target="https://hal.science/hal-02571977v1" TargetMode="External"/><Relationship Id="rId24" Type="http://schemas.openxmlformats.org/officeDocument/2006/relationships/hyperlink" Target="https://hal.science/hal-02571978v1" TargetMode="External"/><Relationship Id="rId25" Type="http://schemas.openxmlformats.org/officeDocument/2006/relationships/hyperlink" Target="https://hal.science/search/index/?q=*&amp;authFullName_s=Sue Ryan-Fazilleau" TargetMode="External"/><Relationship Id="rId26" Type="http://schemas.openxmlformats.org/officeDocument/2006/relationships/hyperlink" Target="https://hal.science/hal-05267897v1" TargetMode="External"/><Relationship Id="rId27" Type="http://schemas.openxmlformats.org/officeDocument/2006/relationships/hyperlink" Target="https://hal.science/hal-04593914v1" TargetMode="External"/><Relationship Id="rId28" Type="http://schemas.openxmlformats.org/officeDocument/2006/relationships/hyperlink" Target="https://hal.science/hal-04967567v1" TargetMode="External"/><Relationship Id="rId29" Type="http://schemas.openxmlformats.org/officeDocument/2006/relationships/hyperlink" Target="https://hal.science/hal-04010337v1" TargetMode="External"/><Relationship Id="rId30" Type="http://schemas.openxmlformats.org/officeDocument/2006/relationships/hyperlink" Target="https://hal.science/search/index/?q=*&amp;authFullName_s=Nicolas Rieucau" TargetMode="External"/><Relationship Id="rId31" Type="http://schemas.openxmlformats.org/officeDocument/2006/relationships/hyperlink" Target="https://hal.science/search/index/?q=*&amp;authFullName_s=Claire Bustarret" TargetMode="External"/><Relationship Id="rId32" Type="http://schemas.openxmlformats.org/officeDocument/2006/relationships/hyperlink" Target="https://hal.science/hal-03762633v1" TargetMode="External"/><Relationship Id="rId33" Type="http://schemas.openxmlformats.org/officeDocument/2006/relationships/hyperlink" Target="https://hal.science/hal-03762636v1" TargetMode="External"/><Relationship Id="rId34" Type="http://schemas.openxmlformats.org/officeDocument/2006/relationships/hyperlink" Target="https://hal.science/hal-02571972v1" TargetMode="External"/><Relationship Id="rId35" Type="http://schemas.openxmlformats.org/officeDocument/2006/relationships/hyperlink" Target="https://hal.science/hal-02571974v1" TargetMode="External"/><Relationship Id="rId36" Type="http://schemas.openxmlformats.org/officeDocument/2006/relationships/hyperlink" Target="https://hal.science/hal-02571965v1" TargetMode="External"/><Relationship Id="rId37" Type="http://schemas.openxmlformats.org/officeDocument/2006/relationships/hyperlink" Target="https://hal.science/hal-02571961v1" TargetMode="External"/><Relationship Id="rId38" Type="http://schemas.openxmlformats.org/officeDocument/2006/relationships/hyperlink" Target="https://hal.science/hal-03762628v1" TargetMode="External"/><Relationship Id="rId39" Type="http://schemas.openxmlformats.org/officeDocument/2006/relationships/hyperlink" Target="https://hal.science/hal-03762591v1" TargetMode="External"/><Relationship Id="rId40" Type="http://schemas.openxmlformats.org/officeDocument/2006/relationships/hyperlink" Target="https://dx.doi.org/10.4000/books.pur.62023" TargetMode="External"/><Relationship Id="rId41" Type="http://schemas.openxmlformats.org/officeDocument/2006/relationships/hyperlink" Target="https://hal.science/hal-03762630v1" TargetMode="External"/><Relationship Id="rId42" Type="http://schemas.openxmlformats.org/officeDocument/2006/relationships/hyperlink" Target="https://hal.science/hal-03762592v1" TargetMode="External"/><Relationship Id="rId43" Type="http://schemas.openxmlformats.org/officeDocument/2006/relationships/hyperlink" Target="https://dx.doi.org/10.4000/books.pur.19581" TargetMode="External"/><Relationship Id="rId44" Type="http://schemas.openxmlformats.org/officeDocument/2006/relationships/hyperlink" Target="https://hal.science/hal-03762604v1" TargetMode="External"/><Relationship Id="rId45" Type="http://schemas.openxmlformats.org/officeDocument/2006/relationships/hyperlink" Target="https://hal.science/hal-03762622v1" TargetMode="External"/><Relationship Id="rId46" Type="http://schemas.openxmlformats.org/officeDocument/2006/relationships/hyperlink" Target="https://hal.science/hal-03762608v1" TargetMode="External"/><Relationship Id="rId47" Type="http://schemas.openxmlformats.org/officeDocument/2006/relationships/hyperlink" Target="https://hal.science/hal-03762618v1" TargetMode="External"/><Relationship Id="rId48" Type="http://schemas.openxmlformats.org/officeDocument/2006/relationships/hyperlink" Target="https://hal.science/hal-03762617v1" TargetMode="External"/><Relationship Id="rId49" Type="http://schemas.openxmlformats.org/officeDocument/2006/relationships/hyperlink" Target="https://hal.science/hal-03762613v1" TargetMode="External"/><Relationship Id="rId50" Type="http://schemas.openxmlformats.org/officeDocument/2006/relationships/hyperlink" Target="https://hal.science/hal-04593906v1" TargetMode="External"/><Relationship Id="rId51" Type="http://schemas.openxmlformats.org/officeDocument/2006/relationships/hyperlink" Target="https://hal.science/hal-03762637v1" TargetMode="External"/><Relationship Id="rId52" Type="http://schemas.openxmlformats.org/officeDocument/2006/relationships/hyperlink" Target="https://dx.doi.org/10.4000/stendhal.355" TargetMode="External"/><Relationship Id="rId53" Type="http://schemas.openxmlformats.org/officeDocument/2006/relationships/hyperlink" Target="https://hal.science/hal-03834510v1" TargetMode="External"/><Relationship Id="rId54" Type="http://schemas.openxmlformats.org/officeDocument/2006/relationships/hyperlink" Target="https://hal.science/hal-03762631v1" TargetMode="External"/><Relationship Id="rId55" Type="http://schemas.openxmlformats.org/officeDocument/2006/relationships/hyperlink" Target="https://hal.science/hal-03762635v1" TargetMode="External"/><Relationship Id="rId56" Type="http://schemas.openxmlformats.org/officeDocument/2006/relationships/hyperlink" Target="https://hal.science/hal-03762638v1" TargetMode="External"/><Relationship Id="rId57" Type="http://schemas.openxmlformats.org/officeDocument/2006/relationships/hyperlink" Target="https://hal.science/hal-03762639v1" TargetMode="External"/><Relationship Id="rId58" Type="http://schemas.openxmlformats.org/officeDocument/2006/relationships/hyperlink" Target="https://hal.science/hal-03762624v1" TargetMode="External"/><Relationship Id="rId59" Type="http://schemas.openxmlformats.org/officeDocument/2006/relationships/hyperlink" Target="https://hal.science/hal-03762627v1" TargetMode="External"/><Relationship Id="rId60" Type="http://schemas.openxmlformats.org/officeDocument/2006/relationships/hyperlink" Target="https://hal.science/hal-03762623v1" TargetMode="External"/><Relationship Id="rId61" Type="http://schemas.openxmlformats.org/officeDocument/2006/relationships/hyperlink" Target="https://hal.science/hal-03762625v1" TargetMode="External"/><Relationship Id="rId62" Type="http://schemas.openxmlformats.org/officeDocument/2006/relationships/hyperlink" Target="https://hal.science/hal-03762620v1" TargetMode="External"/><Relationship Id="rId63" Type="http://schemas.openxmlformats.org/officeDocument/2006/relationships/hyperlink" Target="https://hal.science/hal-03762593v1" TargetMode="External"/><Relationship Id="rId64" Type="http://schemas.openxmlformats.org/officeDocument/2006/relationships/hyperlink" Target="https://dx.doi.org/10.4000/recherchestravaux.106" TargetMode="External"/><Relationship Id="rId65" Type="http://schemas.openxmlformats.org/officeDocument/2006/relationships/hyperlink" Target="https://hal.science/hal-03762594v1" TargetMode="External"/><Relationship Id="rId66" Type="http://schemas.openxmlformats.org/officeDocument/2006/relationships/hyperlink" Target="https://dx.doi.org/10.4000/recherchestravaux.97" TargetMode="External"/><Relationship Id="rId67" Type="http://schemas.openxmlformats.org/officeDocument/2006/relationships/hyperlink" Target="https://hal.science/hal-03762619v1" TargetMode="External"/><Relationship Id="rId68" Type="http://schemas.openxmlformats.org/officeDocument/2006/relationships/hyperlink" Target="https://hal.science/hal-03762596v1" TargetMode="External"/><Relationship Id="rId69" Type="http://schemas.openxmlformats.org/officeDocument/2006/relationships/hyperlink" Target="https://dx.doi.org/10.3406/item.2003.1267" TargetMode="External"/><Relationship Id="rId70" Type="http://schemas.openxmlformats.org/officeDocument/2006/relationships/hyperlink" Target="https://hal.science/hal-03762616v1" TargetMode="External"/><Relationship Id="rId71" Type="http://schemas.openxmlformats.org/officeDocument/2006/relationships/hyperlink" Target="https://hal.science/hal-04565319v1" TargetMode="External"/><Relationship Id="rId72" Type="http://schemas.openxmlformats.org/officeDocument/2006/relationships/hyperlink" Target="https://hal.science/search/index/?q=*&amp;authFullName_s=Sol&#232;ne Mehat" TargetMode="External"/><Relationship Id="rId73" Type="http://schemas.openxmlformats.org/officeDocument/2006/relationships/hyperlink" Target="https://hal.science/search/index/?q=*&amp;authFullName_s=Tatiana Clavier" TargetMode="External"/><Relationship Id="rId74" Type="http://schemas.openxmlformats.org/officeDocument/2006/relationships/hyperlink" Target="https://hal.science/hal-04780109v1" TargetMode="External"/><Relationship Id="rId75" Type="http://schemas.openxmlformats.org/officeDocument/2006/relationships/hyperlink" Target="https://hal.science/hal-04780114v1" TargetMode="External"/><Relationship Id="rId76" Type="http://schemas.openxmlformats.org/officeDocument/2006/relationships/hyperlink" Target="https://hal.science/hal-04787963v1" TargetMode="External"/><Relationship Id="rId77" Type="http://schemas.openxmlformats.org/officeDocument/2006/relationships/hyperlink" Target="https://dx.doi.org/10.58079/rp6p" TargetMode="External"/><Relationship Id="rId78" Type="http://schemas.openxmlformats.org/officeDocument/2006/relationships/hyperlink" Target="https://hal.science/hal-04780139v1" TargetMode="External"/><Relationship Id="rId79" Type="http://schemas.openxmlformats.org/officeDocument/2006/relationships/hyperlink" Target="https://hal.science/hal-04780153v1" TargetMode="External"/><Relationship Id="rId80" Type="http://schemas.openxmlformats.org/officeDocument/2006/relationships/hyperlink" Target="https://hal.science/hal-04780148v1" TargetMode="External"/><Relationship Id="rId81" Type="http://schemas.openxmlformats.org/officeDocument/2006/relationships/hyperlink" Target="https://hal.science/hal-04780156v1" TargetMode="External"/><Relationship Id="rId82" Type="http://schemas.openxmlformats.org/officeDocument/2006/relationships/hyperlink" Target="https://hal.science/hal-04780159v1" TargetMode="External"/><Relationship Id="rId83" Type="http://schemas.openxmlformats.org/officeDocument/2006/relationships/hyperlink" Target="https://hal.science/hal-04780166v1" TargetMode="External"/><Relationship Id="rId84" Type="http://schemas.openxmlformats.org/officeDocument/2006/relationships/hyperlink" Target="https://hal.science/hal-04780172v1" TargetMode="External"/><Relationship Id="rId85" Type="http://schemas.openxmlformats.org/officeDocument/2006/relationships/hyperlink" Target="https://hal.science/hal-04780187v1" TargetMode="External"/><Relationship Id="rId86" Type="http://schemas.openxmlformats.org/officeDocument/2006/relationships/hyperlink" Target="https://hal.science/hal-04780180v1" TargetMode="External"/><Relationship Id="rId87" Type="http://schemas.openxmlformats.org/officeDocument/2006/relationships/hyperlink" Target="https://hal.science/hal-04780201v1" TargetMode="External"/><Relationship Id="rId88" Type="http://schemas.openxmlformats.org/officeDocument/2006/relationships/hyperlink" Target="https://hal.science/hal-04780195v1" TargetMode="External"/><Relationship Id="rId89" Type="http://schemas.openxmlformats.org/officeDocument/2006/relationships/hyperlink" Target="https://hal.science/hal-04780206v1" TargetMode="External"/><Relationship Id="rId90" Type="http://schemas.openxmlformats.org/officeDocument/2006/relationships/hyperlink" Target="https://hal.science/hal-04780214v1" TargetMode="External"/><Relationship Id="rId91" Type="http://schemas.openxmlformats.org/officeDocument/2006/relationships/hyperlink" Target="https://hal.science/hal-04780220v1" TargetMode="External"/><Relationship Id="rId92" Type="http://schemas.openxmlformats.org/officeDocument/2006/relationships/hyperlink" Target="https://hal.science/hal-04780234v1" TargetMode="External"/><Relationship Id="rId93" Type="http://schemas.openxmlformats.org/officeDocument/2006/relationships/hyperlink" Target="https://hal.science/hal-04780229v1" TargetMode="External"/><Relationship Id="rId94" Type="http://schemas.openxmlformats.org/officeDocument/2006/relationships/hyperlink" Target="https://shs.hal.science/halshs-05227234v1" TargetMode="External"/><Relationship Id="rId95" Type="http://schemas.openxmlformats.org/officeDocument/2006/relationships/hyperlink" Target="https://hal.science/search/index/?q=*&amp;authFullName_s=Patrick R&#233;alisateur de Saint-Exup&#233;ry" TargetMode="External"/><Relationship Id="rId96" Type="http://schemas.openxmlformats.org/officeDocument/2006/relationships/hyperlink" Target="https://hal.science/hal-04967580v1" TargetMode="External"/><Relationship Id="rId97" Type="http://schemas.openxmlformats.org/officeDocument/2006/relationships/hyperlink" Target="https://hal.science/search/index/?q=*&amp;authFullName_s=Daniel Rihl" TargetMode="External"/><Relationship Id="rId98" Type="http://schemas.openxmlformats.org/officeDocument/2006/relationships/hyperlink" Target="https://hal.science/hal-05267893v1" TargetMode="External"/><Relationship Id="rId99" Type="http://schemas.openxmlformats.org/officeDocument/2006/relationships/hyperlink" Target="https://hal.science/hal-05267889v1" TargetMode="External"/><Relationship Id="rId100" Type="http://schemas.openxmlformats.org/officeDocument/2006/relationships/hyperlink" Target="https://hal.science/hal-05267888v1" TargetMode="External"/><Relationship Id="rId101" Type="http://schemas.openxmlformats.org/officeDocument/2006/relationships/hyperlink" Target="https://hal.science/hal-05267890v1" TargetMode="External"/><Relationship Id="rId102" Type="http://schemas.openxmlformats.org/officeDocument/2006/relationships/hyperlink" Target="https://hal.science/hal-05267891v1" TargetMode="External"/><Relationship Id="rId103" Type="http://schemas.openxmlformats.org/officeDocument/2006/relationships/hyperlink" Target="https://hal.science/hal-05267894v1" TargetMode="External"/><Relationship Id="rId104" Type="http://schemas.openxmlformats.org/officeDocument/2006/relationships/hyperlink" Target="https://hal.science/hal-0526789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Linkès</dc:title>
  <dc:description>CV</dc:description>
  <dc:subject/>
  <cp:keywords/>
  <cp:category/>
  <cp:lastModifiedBy/>
  <dcterms:created xsi:type="dcterms:W3CDTF">2026-04-21T14:31:57+02:00</dcterms:created>
  <dcterms:modified xsi:type="dcterms:W3CDTF">2026-04-21T14:31:57+02:00</dcterms:modified>
</cp:coreProperties>
</file>

<file path=docProps/custom.xml><?xml version="1.0" encoding="utf-8"?>
<Properties xmlns="http://schemas.openxmlformats.org/officeDocument/2006/custom-properties" xmlns:vt="http://schemas.openxmlformats.org/officeDocument/2006/docPropsVTypes"/>
</file>