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Shaban Shahzad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Plastic Concrete Made Using Recycled Aggregates for Paving Blocks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Musa 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Osama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2023, 63, pp.13-31.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⟨10.4028/p-hmjs0o⟩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Assess the Sensitivity of a Smart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pp.2034.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⟨10.3390/buildings13082034⟩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Compression Casting Technique on the Mechanical Properties of 100% Recycled Aggregate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Zaib-Un Nisa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Syed Minhaj Saleem Kazmi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composites incorporating Multi-Walled Carbon Nanotubes (MWCNTs): effects of annealing and other dispersion methods on the electrical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(1), pp.104.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Behaviour of Short Columns Confined by Waste Plastic Bags-Epoxy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Syed Asad Ali Gillani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Rizwan Riaz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Umair Hameed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2022, 62, pp.57-69.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⟨10.4028/p-kx14u4⟩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rubberised fibre-reinforced cement-based repairs under fatigue loading: experimental study and numerical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2021,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⟨10.1080/10298436.2021.1975705⟩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cementitious composites based on multi-walled carbon nanotubes (MWCNTs) using probe ultrasonicator for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 2022)</w:t>
            </w:r>
            <w:r>
              <w:rPr/>
              <w:t xml:space="preserve">, University of Cape Town; Karlsruhe institute of Technology, Oct 2022, Cape Town, South Africa.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⟨10.1051/matecconf/202236405012⟩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nanotubes de carbon multi-parois pour le dévelopement de matériaux cimentaires intelligents pour la surveillance de l'intégrité des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Shahzad</w:t>
              </w:r>
            </w:hyperlink>
          </w:p>
          <w:p>
            <w:pPr/>
            <w:r>
              <w:rPr/>
              <w:t xml:space="preserve">Civil Engineering. Université Paul Sabatier (Toulouse 3), 2023.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tel-05031178v1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919v1" TargetMode="External"/><Relationship Id="rId8" Type="http://schemas.openxmlformats.org/officeDocument/2006/relationships/hyperlink" Target="https://hal.science/search/index/?q=*&amp;authFullName_s=Rashid Hameed" TargetMode="External"/><Relationship Id="rId9" Type="http://schemas.openxmlformats.org/officeDocument/2006/relationships/hyperlink" Target="https://hal.science/search/index/?q=*&amp;authFullName_s=Muhammad Musa Gul" TargetMode="External"/><Relationship Id="rId10" Type="http://schemas.openxmlformats.org/officeDocument/2006/relationships/hyperlink" Target="https://hal.science/search/index/?q=*&amp;authFullName_s=Muhammad Tahir" TargetMode="External"/><Relationship Id="rId11" Type="http://schemas.openxmlformats.org/officeDocument/2006/relationships/hyperlink" Target="https://hal.science/search/index/?q=*&amp;authFullName_s=Shaban Shahzad" TargetMode="External"/><Relationship Id="rId12" Type="http://schemas.openxmlformats.org/officeDocument/2006/relationships/hyperlink" Target="https://hal.science/search/index/?q=*&amp;authFullName_s=Osama Jamil" TargetMode="External"/><Relationship Id="rId13" Type="http://schemas.openxmlformats.org/officeDocument/2006/relationships/hyperlink" Target="https://dx.doi.org/10.4028/p-hmjs0o" TargetMode="External"/><Relationship Id="rId14" Type="http://schemas.openxmlformats.org/officeDocument/2006/relationships/hyperlink" Target="https://insa-toulouse.hal.science/hal-04229246v1" TargetMode="External"/><Relationship Id="rId15" Type="http://schemas.openxmlformats.org/officeDocument/2006/relationships/hyperlink" Target="https://hal.science/search/index/?q=*&amp;authFullName_s=Ahmed Toumi" TargetMode="External"/><Relationship Id="rId16" Type="http://schemas.openxmlformats.org/officeDocument/2006/relationships/hyperlink" Target="https://hal.science/search/index/?q=*&amp;authFullName_s=Jean-Paul Balayssac" TargetMode="External"/><Relationship Id="rId17" Type="http://schemas.openxmlformats.org/officeDocument/2006/relationships/hyperlink" Target="https://hal.science/search/index/?q=*&amp;authFullName_s=Anaclet Turatsinze" TargetMode="External"/><Relationship Id="rId18" Type="http://schemas.openxmlformats.org/officeDocument/2006/relationships/hyperlink" Target="https://dx.doi.org/10.3390/buildings13082034" TargetMode="External"/><Relationship Id="rId19" Type="http://schemas.openxmlformats.org/officeDocument/2006/relationships/hyperlink" Target="https://hal.science/hal-04342079v1" TargetMode="External"/><Relationship Id="rId20" Type="http://schemas.openxmlformats.org/officeDocument/2006/relationships/hyperlink" Target="https://hal.science/search/index/?q=*&amp;authFullName_s=Zaib-Un Nisa" TargetMode="External"/><Relationship Id="rId21" Type="http://schemas.openxmlformats.org/officeDocument/2006/relationships/hyperlink" Target="https://hal.science/search/index/?q=*&amp;authFullName_s=Syed Minhaj Saleem Kazmi" TargetMode="External"/><Relationship Id="rId22" Type="http://schemas.openxmlformats.org/officeDocument/2006/relationships/hyperlink" Target="https://dx.doi.org/10.3390/su15108153" TargetMode="External"/><Relationship Id="rId23" Type="http://schemas.openxmlformats.org/officeDocument/2006/relationships/hyperlink" Target="https://hal.science/hal-03647783v1" TargetMode="External"/><Relationship Id="rId24" Type="http://schemas.openxmlformats.org/officeDocument/2006/relationships/hyperlink" Target="https://hal.science/search/index/?q=*&amp;authFullName_s=Vanessa Mazars" TargetMode="External"/><Relationship Id="rId25" Type="http://schemas.openxmlformats.org/officeDocument/2006/relationships/hyperlink" Target="https://dx.doi.org/10.1051/mattech/2022020" TargetMode="External"/><Relationship Id="rId26" Type="http://schemas.openxmlformats.org/officeDocument/2006/relationships/hyperlink" Target="https://hal.science/hal-04116967v1" TargetMode="External"/><Relationship Id="rId27" Type="http://schemas.openxmlformats.org/officeDocument/2006/relationships/hyperlink" Target="https://hal.science/search/index/?q=*&amp;authFullName_s=Syed Asad Ali Gillani" TargetMode="External"/><Relationship Id="rId28" Type="http://schemas.openxmlformats.org/officeDocument/2006/relationships/hyperlink" Target="https://hal.science/search/index/?q=*&amp;authFullName_s=Muhammad Rizwan Riaz" TargetMode="External"/><Relationship Id="rId29" Type="http://schemas.openxmlformats.org/officeDocument/2006/relationships/hyperlink" Target="https://hal.science/search/index/?q=*&amp;authFullName_s=Umair Hameed" TargetMode="External"/><Relationship Id="rId30" Type="http://schemas.openxmlformats.org/officeDocument/2006/relationships/hyperlink" Target="https://dx.doi.org/10.4028/p-kx14u4" TargetMode="External"/><Relationship Id="rId31" Type="http://schemas.openxmlformats.org/officeDocument/2006/relationships/hyperlink" Target="https://hal.science/hal-03353402v1" TargetMode="External"/><Relationship Id="rId32" Type="http://schemas.openxmlformats.org/officeDocument/2006/relationships/hyperlink" Target="https://hal.science/search/index/?q=*&amp;authFullName_s=S. Asad Ali Gillani" TargetMode="External"/><Relationship Id="rId33" Type="http://schemas.openxmlformats.org/officeDocument/2006/relationships/hyperlink" Target="https://hal.science/search/index/?q=*&amp;authFullName_s=S. Shahzad" TargetMode="External"/><Relationship Id="rId34" Type="http://schemas.openxmlformats.org/officeDocument/2006/relationships/hyperlink" Target="https://dx.doi.org/10.1080/10298436.2021.1975705" TargetMode="External"/><Relationship Id="rId35" Type="http://schemas.openxmlformats.org/officeDocument/2006/relationships/hyperlink" Target="https://hal.science/hal-03798310v2" TargetMode="External"/><Relationship Id="rId36" Type="http://schemas.openxmlformats.org/officeDocument/2006/relationships/hyperlink" Target="https://dx.doi.org/10.1051/matecconf/202236405012" TargetMode="External"/><Relationship Id="rId37" Type="http://schemas.openxmlformats.org/officeDocument/2006/relationships/hyperlink" Target="https://insa-toulouse.hal.science/tel-0503117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Shaban Shahzad</dc:title>
  <dc:description>CV</dc:description>
  <dc:subject/>
  <cp:keywords/>
  <cp:category/>
  <cp:lastModifiedBy/>
  <dcterms:created xsi:type="dcterms:W3CDTF">2026-03-28T19:59:35+01:00</dcterms:created>
  <dcterms:modified xsi:type="dcterms:W3CDTF">2026-03-28T19:59:35+01:00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