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Stefano Manfredi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stefano-manfredi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0000-0003-3648-5815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202972917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Nomadic', 'Sedentary', and 'Sedentarised' as comparative ecolinguistic concepts: Evidence from Arabic historical dialectology and contact linguistics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2" w:history="1"><w:r><w:rPr><w:color w:val="#410a8c"/><w:u w:val="single"/></w:rPr><w:t xml:space="preserve">Stephan Procházka</w:t></w:r></w:hyperlink></w:p><w:p><w:pPr/><w:r><w:rPr><w:i w:val="1"/><w:iCs w:val="1"/></w:rPr><w:t xml:space="preserve">Wiener Zeitschrift für die Kunde des Morgenlandes</w:t></w:r><w:r><w:rPr/><w:t xml:space="preserve">, 2025, What is Bedouin-type Arabic? Fresh Perspectives and New Data, 115, pp.205-263. </w:t></w:r><w:hyperlink r:id="rId13" w:history="1"><w:r><w:rPr><w:color w:val="#410a8c"/><w:u w:val="single"/></w:rPr><w:t xml:space="preserve">⟨10.25365/phaidra.684_09⟩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hal-05126712v1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corpus-driven description of o in Naijá (Nigerian Pidgin)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Journal of Pidgin and Creole Languages</w:t></w:r><w:r><w:rPr/><w:t xml:space="preserve">, 2023, </w:t></w:r><w:hyperlink r:id="rId16" w:history="1"><w:r><w:rPr><w:color w:val="#410a8c"/><w:u w:val="single"/></w:rPr><w:t xml:space="preserve">⟨10.1075/jpcl.22016.man⟩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hal-04109118v1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areal typology of kin terms in the Nuba Mountain languages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Journal of African Languages and Linguistics</w:t></w:r><w:r><w:rPr/><w:t xml:space="preserve">, 2023, 43 (2), pp.199-247</w:t></w:r></w:p><w:p><w:pPr/><w:r><w:rPr/><w:t xml:space="preserve">Article dans une revue</w:t></w:r></w:p><w:p><w:pPr/><w:hyperlink r:id="rId17" w:history="1"><w:r><w:rPr><w:color w:val="#410a8c"/><w:u w:val="single"/></w:rPr><w:t xml:space="preserve">hal-04022316v1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Indexical (re)ordering and commodification of linguistic resources during the December Revolution in Sudan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9" w:history="1"><w:r><w:rPr><w:color w:val="#410a8c"/><w:u w:val="single"/></w:rPr><w:t xml:space="preserve">Barbara Casciarri</w:t></w:r></w:hyperlink></w:p><w:p><w:pPr/><w:r><w:rPr><w:i w:val="1"/><w:iCs w:val="1"/></w:rPr><w:t xml:space="preserve">Journal of Arabic Sociolinguistics</w:t></w:r><w:r><w:rPr/><w:t xml:space="preserve">, 2023, 1 (2), pp.206-226. </w:t></w:r><w:hyperlink r:id="rId20" w:history="1"><w:r><w:rPr><w:color w:val="#410a8c"/><w:u w:val="single"/></w:rPr><w:t xml:space="preserve">⟨10.3366/arabic.2023.0014⟩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halshs-04263726v1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Pain Constructions in modern Arabic dialects: a typological overview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STUF</w:t></w:r><w:r><w:rPr/><w:t xml:space="preserve">, 2022, 75 (4), pp.501-523. </w:t></w:r><w:hyperlink r:id="rId22" w:history="1"><w:r><w:rPr><w:color w:val="#410a8c"/><w:u w:val="single"/></w:rPr><w:t xml:space="preserve">⟨10.1515/stuf-2022-1061⟩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hal-03879638v1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Preface</w:t></w:r></w:hyperlink></w:p><w:p><w:pPr/><w:hyperlink r:id="rId24" w:history="1"><w:r><w:rPr><w:color w:val="#410a8c"/><w:u w:val="single"/></w:rPr><w:t xml:space="preserve">Bruno Herin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/w:p><w:p><w:pPr/><w:r><w:rPr><w:i w:val="1"/><w:iCs w:val="1"/></w:rPr><w:t xml:space="preserve">STUF</w:t></w:r><w:r><w:rPr/><w:t xml:space="preserve">, 2022, 75 (4), pp.497-500. </w:t></w:r><w:hyperlink r:id="rId26" w:history="1"><w:r><w:rPr><w:color w:val="#410a8c"/><w:u w:val="single"/></w:rPr><w:t xml:space="preserve">⟨10.1515/stuf-2022-1060⟩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hal-03879634v1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Review of &amp;quot;A grammar of Pichi&amp;quot; by Kofi Yakpo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Linguistic Typology</w:t></w:r><w:r><w:rPr/><w:t xml:space="preserve">, 2021, 25 (3), pp.621-630. </w:t></w:r><w:hyperlink r:id="rId28" w:history="1"><w:r><w:rPr><w:color w:val="#410a8c"/><w:u w:val="single"/></w:rPr><w:t xml:space="preserve">⟨10.1515/lingty-2020-2068⟩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hal-03897116v1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a Dialect History of the Baggara Belt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0" w:history="1"><w:r><w:rPr><w:color w:val="#410a8c"/><w:u w:val="single"/></w:rPr><w:t xml:space="preserve">Caroline Roset</w:t></w:r></w:hyperlink></w:p><w:p><w:pPr/><w:r><w:rPr><w:i w:val="1"/><w:iCs w:val="1"/></w:rPr><w:t xml:space="preserve">Languages</w:t></w:r><w:r><w:rPr/><w:t xml:space="preserve">, 2021, 6 (3), pp.146 (1-17). </w:t></w:r><w:hyperlink r:id="rId31" w:history="1"><w:r><w:rPr><w:color w:val="#410a8c"/><w:u w:val="single"/></w:rPr><w:t xml:space="preserve">⟨10.3390/languages6030146⟩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hal-03334787v1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monts Nouba : une région riche de ses langues</w:t></w:r></w:hyperlink></w:p><w:p><w:pPr/><w:hyperlink r:id="rId33" w:history="1"><w:r><w:rPr><w:color w:val="#410a8c"/><w:u w:val="single"/></w:rPr><w:t xml:space="preserve">Nicolas Quint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pp.9-27. </w:t></w:r><w:hyperlink r:id="rId34" w:history="1"><w:r><w:rPr><w:color w:val="#410a8c"/><w:u w:val="single"/></w:rPr><w:t xml:space="preserve">⟨10.1163/19589514-05101002⟩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halshs-03089862v1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Ethnicité, religion, nationalisme : intersections et ambiguïtés dans un Soudan en mouvement</w:t></w:r></w:hyperlink></w:p><w:p><w:pPr/><w:hyperlink r:id="rId19" w:history="1"><w:r><w:rPr><w:color w:val="#410a8c"/><w:u w:val="single"/></w:rPr><w:t xml:space="preserve">Barbara Casciarri</w:t></w:r></w:hyperlink><w:r><w:rPr/><w:t xml:space="preserve">,</w:t></w:r><w:hyperlink r:id="rId36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37" w:history="1"><w:r><w:rPr><w:color w:val="#410a8c"/><w:u w:val="single"/></w:rPr><w:t xml:space="preserve">Munzoul Assal</w:t></w:r></w:hyperlink></w:p><w:p><w:pPr/><w:r><w:rPr><w:i w:val="1"/><w:iCs w:val="1"/></w:rPr><w:t xml:space="preserve">Cahiers d'études africaines</w:t></w:r><w:r><w:rPr/><w:t xml:space="preserve">, 2020, 240 (4), pp.761-778</w:t></w:r></w:p><w:p><w:pPr/><w:r><w:rPr/><w:t xml:space="preserve">Article dans une revue</w:t></w:r></w:p><w:p><w:pPr/><w:hyperlink r:id="rId35" w:history="1"><w:r><w:rPr><w:color w:val="#410a8c"/><w:u w:val="single"/></w:rPr><w:t xml:space="preserve">hal-04354405v1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Mots et identités de la révolution de décembre au Soudan</w:t></w:r></w:hyperlink></w:p><w:p><w:pPr/><w:hyperlink r:id="rId19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Cahiers d'études africaines</w:t></w:r><w:r><w:rPr/><w:t xml:space="preserve">, 2020, 240 (4), pp.981-988</w:t></w:r></w:p><w:p><w:pPr/><w:r><w:rPr/><w:t xml:space="preserve">Article dans une revue</w:t></w:r></w:p><w:p><w:pPr/><w:hyperlink r:id="rId38" w:history="1"><w:r><w:rPr><w:color w:val="#410a8c"/><w:u w:val="single"/></w:rPr><w:t xml:space="preserve">hal-04354410v1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Ethnicity, Religion, Nationalism. Intersections and Ambiguities in a Shifting Sudan</w:t></w:r></w:hyperlink></w:p><w:p><w:pPr/><w:hyperlink r:id="rId19" w:history="1"><w:r><w:rPr><w:color w:val="#410a8c"/><w:u w:val="single"/></w:rPr><w:t xml:space="preserve">Barbara Casciarri</w:t></w:r></w:hyperlink><w:r><w:rPr/><w:t xml:space="preserve">,</w:t></w:r><w:hyperlink r:id="rId36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37" w:history="1"><w:r><w:rPr><w:color w:val="#410a8c"/><w:u w:val="single"/></w:rPr><w:t xml:space="preserve">Munzoul Assal</w:t></w:r></w:hyperlink></w:p><w:p><w:pPr/><w:r><w:rPr><w:i w:val="1"/><w:iCs w:val="1"/></w:rPr><w:t xml:space="preserve">Cahiers d'études africaines</w:t></w:r><w:r><w:rPr/><w:t xml:space="preserve">, 2020, 240, pp.761-778. </w:t></w:r><w:hyperlink r:id="rId40" w:history="1"><w:r><w:rPr><w:color w:val="#410a8c"/><w:u w:val="single"/></w:rPr><w:t xml:space="preserve">⟨10.4000/etudesafricaines.32172⟩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halshs-03089864v1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Présentation générale</w:t></w:r></w:hyperlink></w:p><w:p><w:pPr/><w:hyperlink r:id="rId33" w:history="1"><w:r><w:rPr><w:color w:val="#410a8c"/><w:u w:val="single"/></w:rPr><w:t xml:space="preserve">Nicolas Quint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pp.5-7. </w:t></w:r><w:hyperlink r:id="rId42" w:history="1"><w:r><w:rPr><w:color w:val="#410a8c"/><w:u w:val="single"/></w:rPr><w:t xml:space="preserve">⟨10.1163/19589514-05101001⟩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halshs-03089863v1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Words and Identities of December Revolution in Sudan</w:t></w:r></w:hyperlink></w:p><w:p><w:pPr/><w:hyperlink r:id="rId19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Cahiers d'études africaines</w:t></w:r><w:r><w:rPr/><w:t xml:space="preserve">, 2020, 240, pp.981-988. </w:t></w:r><w:hyperlink r:id="rId44" w:history="1"><w:r><w:rPr><w:color w:val="#410a8c"/><w:u w:val="single"/></w:rPr><w:t xml:space="preserve">⟨10.4000/etudesafricaines.32782⟩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halshs-03089865v1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Juba Arabic (Arabi Juba). A ‘less indigenous’ language of South Sudan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Sociolinguistic Studies</w:t></w:r><w:r><w:rPr/><w:t xml:space="preserve">, 2019, 12 (2), pp.209-230. </w:t></w:r><w:hyperlink r:id="rId47" w:history="1"><w:r><w:rPr><w:color w:val="#410a8c"/><w:u w:val="single"/></w:rPr><w:t xml:space="preserve">⟨10.1558/sols.35596⟩</w:t></w:r></w:hyperlink></w:p><w:p><w:pPr/><w:r><w:rPr/><w:t xml:space="preserve">Article dans une revue</w:t></w:r><w:r><w:rPr/><w:t xml:space="preserve"> (data paper)</w:t></w:r></w:p><w:p><w:pPr/><w:hyperlink r:id="rId45" w:history="1"><w:r><w:rPr><w:color w:val="#410a8c"/><w:u w:val="single"/></w:rPr><w:t xml:space="preserve">hal-03906275v1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Isabelle Buchstaller, Anders Holmberg & Mohammad Almoaily (eds). (2014) Pidgins and creoles beyond Africa-Europe encounters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Journal of Pidgin and Creole Languages</w:t></w:r><w:r><w:rPr/><w:t xml:space="preserve">, 2017, 32 (1), pp.174 - 178. </w:t></w:r><w:hyperlink r:id="rId49" w:history="1"><w:r><w:rPr><w:color w:val="#410a8c"/><w:u w:val="single"/></w:rPr><w:t xml:space="preserve">⟨10.1075/jpcl.32.1.09man⟩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halshs-01681156v1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Demonstratives and the emergence of a definite article in Juba Arabic and Ki-Nubi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Journal of Pidgin and Creole Languages</w:t></w:r><w:r><w:rPr/><w:t xml:space="preserve">, 2017, 32 (2), pp.205 - 232. </w:t></w:r><w:hyperlink r:id="rId51" w:history="1"><w:r><w:rPr><w:color w:val="#410a8c"/><w:u w:val="single"/></w:rPr><w:t xml:space="preserve">⟨10.1075/jpcl.32.2.01man⟩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halshs-01681130v1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morphosyntax and prosody of topic and focus in Juba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Journal of Pidgin and Creole Languages</w:t></w:r><w:r><w:rPr/><w:t xml:space="preserve">, 2014, Arabic-based Pidgins and Creoles, 29 (2), pp.319 - 351</w:t></w:r></w:p><w:p><w:pPr/><w:r><w:rPr/><w:t xml:space="preserve">Article dans une revue</w:t></w:r></w:p><w:p><w:pPr/><w:hyperlink r:id="rId52" w:history="1"><w:r><w:rPr><w:color w:val="#410a8c"/><w:u w:val="single"/></w:rPr><w:t xml:space="preserve">hal-01102718v1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Journal of Pidgin and Creole Languages</w:t></w:r><w:r><w:rPr/><w:t xml:space="preserve">, 2014, 29 (2), pp.207-210. </w:t></w:r><w:hyperlink r:id="rId54" w:history="1"><w:r><w:rPr><w:color w:val="#410a8c"/><w:u w:val="single"/></w:rPr><w:t xml:space="preserve">⟨10.1075/jpcl.29.2.01int⟩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hal-03897191v1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DEMONSTRATIVES IN A BEDOUIN ARABIC DIALECT OF WESTERN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Folia Orientalia</w:t></w:r><w:r><w:rPr/><w:t xml:space="preserve">, 2014</w:t></w:r></w:p><w:p><w:pPr/><w:r><w:rPr/><w:t xml:space="preserve">Article dans une revue</w:t></w:r></w:p><w:p><w:pPr/><w:hyperlink r:id="rId55" w:history="1"><w:r><w:rPr><w:color w:val="#410a8c"/><w:u w:val="single"/></w:rPr><w:t xml:space="preserve">halshs-01681143v1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Rendok: a youth secret language in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Estudios de dialectologia norteafricana y andalusi</w:t></w:r><w:r><w:rPr/><w:t xml:space="preserve">, 2008, 12, pp.113-129</w:t></w:r></w:p><w:p><w:pPr/><w:r><w:rPr/><w:t xml:space="preserve">Article dans une revue</w:t></w:r></w:p><w:p><w:pPr/><w:hyperlink r:id="rId56" w:history="1"><w:r><w:rPr><w:color w:val="#410a8c"/><w:u w:val="single"/></w:rPr><w:t xml:space="preserve">halshs-00715140v1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RENDÓK: A YOUTH SECRET LANGUAGE IN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Estudios de Dialectología Norteafricana y Andalusí (EDNA)</w:t></w:r><w:r><w:rPr/><w:t xml:space="preserve">, 2008, 12, pp.113 - 129</w:t></w:r></w:p><w:p><w:pPr/><w:r><w:rPr/><w:t xml:space="preserve">Article dans une revue</w:t></w:r></w:p><w:p><w:pPr/><w:hyperlink r:id="rId57" w:history="1"><w:r><w:rPr><w:color w:val="#410a8c"/><w:u w:val="single"/></w:rPr><w:t xml:space="preserve">halshs-01681279v1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3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SCL &amp; SPCL 25th Biennial Conference</w:t></w:r><w:r><w:rPr/><w:t xml:space="preserve">, University of Guyana, Aug 2024, Georgetown, Guyana</w:t></w:r></w:p><w:p><w:pPr/><w:r><w:rPr/><w:t xml:space="preserve">Communication dans un congrès</w:t></w:r></w:p><w:p><w:pPr/><w:hyperlink r:id="rId58" w:history="1"><w:r><w:rPr><w:color w:val="#410a8c"/><w:u w:val="single"/></w:rPr><w:t xml:space="preserve">hal-04858070v1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3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1er rencontre LLCD</w:t></w:r><w:r><w:rPr/><w:t xml:space="preserve">, Sorbonne Université, Sep 2024,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hal-04858107v1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a phylogenetic classification of Arabic dialects: A pilot project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AIDA 2024</w:t></w:r><w:r><w:rPr/><w:t xml:space="preserve">, Université de Malte, May 2024, La valette, Malta</w:t></w:r></w:p><w:p><w:pPr/><w:r><w:rPr/><w:t xml:space="preserve">Communication dans un congrès</w:t></w:r></w:p><w:p><w:pPr/><w:hyperlink r:id="rId62" w:history="1"><w:r><w:rPr><w:color w:val="#410a8c"/><w:u w:val="single"/></w:rPr><w:t xml:space="preserve">hal-04858120v1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3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Colloque annuel de l'ACBLPE 2024</w:t></w:r><w:r><w:rPr/><w:t xml:space="preserve">, Université de S. Tomé e Príncipe, Jul 2024, São Tomé, São Tomé and Príncipe</w:t></w:r></w:p><w:p><w:pPr/><w:r><w:rPr/><w:t xml:space="preserve">Communication dans un congrès</w:t></w:r></w:p><w:p><w:pPr/><w:hyperlink r:id="rId63" w:history="1"><w:r><w:rPr><w:color w:val="#410a8c"/><w:u w:val="single"/></w:rPr><w:t xml:space="preserve">hal-04858075v1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Creole-lexifier language contact in diaspora: the case of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SPCL 2023 summer meeting</w:t></w:r><w:r><w:rPr/><w:t xml:space="preserve">, Université de Groningen, Jun 2023, Groningen, Netherlands</w:t></w:r></w:p><w:p><w:pPr/><w:r><w:rPr/><w:t xml:space="preserve">Communication dans un congrès</w:t></w:r></w:p><w:p><w:pPr/><w:hyperlink r:id="rId64" w:history="1"><w:r><w:rPr><w:color w:val="#410a8c"/><w:u w:val="single"/></w:rPr><w:t xml:space="preserve">hal-04367970v1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SCrolL: towards a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Adverbial subordination in Creole and Pidgin Languages</w:t></w:r><w:r><w:rPr/><w:t xml:space="preserve">, Université de Gottingen, Oct 2023, Gottingen, Germany</w:t></w:r></w:p><w:p><w:pPr/><w:r><w:rPr/><w:t xml:space="preserve">Communication dans un congrès</w:t></w:r></w:p><w:p><w:pPr/><w:hyperlink r:id="rId65" w:history="1"><w:r><w:rPr><w:color w:val="#410a8c"/><w:u w:val="single"/></w:rPr><w:t xml:space="preserve">hal-04367969v1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Pour une approche ethno-sociolinguistique à la complexité soudanaise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LANGUE ET ESPACE SOCIAL EN ARABOPHONIE : ENTRE LE NIL ET L’ATLANTIQUE</w:t></w:r><w:r><w:rPr/><w:t xml:space="preserve">, Oct 2022, Aix-en -Provence,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hal-03910347v1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Changements meta-sémiotiques en temps de contestation : « la révolution de décembre » au Soudan (2018-2022)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Insaniyyat 2022 - Forum International des Sciences Humaines</w:t></w:r><w:r><w:rPr/><w:t xml:space="preserve">, Sep 2022, Tunis, Tunisia</w:t></w:r></w:p><w:p><w:pPr/><w:r><w:rPr/><w:t xml:space="preserve">Communication dans un congrès</w:t></w:r></w:p><w:p><w:pPr/><w:hyperlink r:id="rId67" w:history="1"><w:r><w:rPr><w:color w:val="#410a8c"/><w:u w:val="single"/></w:rPr><w:t xml:space="preserve">hal-03910349v1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corpus numériques à la description et à la comparaison des dialectes arabes modernes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/w:p><w:p><w:pPr/><w:r><w:rPr><w:i w:val="1"/><w:iCs w:val="1"/></w:rPr><w:t xml:space="preserve">David Cohen (1922-2013) Cent ans de linguistique (chamito-)sémitique en France</w:t></w:r><w:r><w:rPr/><w:t xml:space="preserve">, Dec 2022, Paris INALCO, France</w:t></w:r></w:p><w:p><w:pPr/><w:r><w:rPr/><w:t xml:space="preserve">Communication dans un congrès</w:t></w:r></w:p><w:p><w:pPr/><w:hyperlink r:id="rId68" w:history="1"><w:r><w:rPr><w:color w:val="#410a8c"/><w:u w:val="single"/></w:rPr><w:t xml:space="preserve">hal-03910358v1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Assessing the role of substrate in the emergence of Arabic-lexified (pidgin)creoles of East Africa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The substrate question in Arabic-based pidgins and creoles</w:t></w:r><w:r><w:rPr/><w:t xml:space="preserve">, Nov 2022, Erlangen-Nuremberg, Germany</w:t></w:r></w:p><w:p><w:pPr/><w:r><w:rPr/><w:t xml:space="preserve">Communication dans un congrès</w:t></w:r></w:p><w:p><w:pPr/><w:hyperlink r:id="rId69" w:history="1"><w:r><w:rPr><w:color w:val="#410a8c"/><w:u w:val="single"/></w:rPr><w:t xml:space="preserve">hal-03910369v1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Politiques linguistiques et construction identitaire au Soudan et au Soudan du Sud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Arabités/africanités au Soudan : représentations et enjeux d’une construction identitaire</w:t></w:r><w:r><w:rPr/><w:t xml:space="preserve">, Jul 2022, Paris Inalco, France</w:t></w:r></w:p><w:p><w:pPr/><w:r><w:rPr/><w:t xml:space="preserve">Communication dans un congrès</w:t></w:r></w:p><w:p><w:pPr/><w:hyperlink r:id="rId70" w:history="1"><w:r><w:rPr><w:color w:val="#410a8c"/><w:u w:val="single"/></w:rPr><w:t xml:space="preserve">hal-03910345v1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Creolization as a booster of cyclical change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14th conference of the International Association of Arabic dialectology</w:t></w:r><w:r><w:rPr/><w:t xml:space="preserve">, Jun 2022, Granada (Spain), Spain</w:t></w:r></w:p><w:p><w:pPr/><w:r><w:rPr/><w:t xml:space="preserve">Communication dans un congrès</w:t></w:r></w:p><w:p><w:pPr/><w:hyperlink r:id="rId71" w:history="1"><w:r><w:rPr><w:color w:val="#410a8c"/><w:u w:val="single"/></w:rPr><w:t xml:space="preserve">hal-03910342v1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Gulf Pidgin Arabic: transient learner variety or true pidgin?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Historical language contact and emergent / emerging varieties in the Indian Ocean</w:t></w:r><w:r><w:rPr/><w:t xml:space="preserve">, Jul 2022, Bremen (DE), Germany</w:t></w:r></w:p><w:p><w:pPr/><w:r><w:rPr/><w:t xml:space="preserve">Communication dans un congrès</w:t></w:r></w:p><w:p><w:pPr/><w:hyperlink r:id="rId72" w:history="1"><w:r><w:rPr><w:color w:val="#410a8c"/><w:u w:val="single"/></w:rPr><w:t xml:space="preserve">hal-03910344v1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Language contact and Bedouin-Sedentary split in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1st WIBARAB symposium</w:t></w:r><w:r><w:rPr/><w:t xml:space="preserve">, Universitè de Vienne, Jun 2022, Vienne, Austria</w:t></w:r></w:p><w:p><w:pPr/><w:r><w:rPr/><w:t xml:space="preserve">Communication dans un congrès</w:t></w:r></w:p><w:p><w:pPr/><w:hyperlink r:id="rId73" w:history="1"><w:r><w:rPr><w:color w:val="#410a8c"/><w:u w:val="single"/></w:rPr><w:t xml:space="preserve">hal-04367968v1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“I see so myself o” A corpus-based analysis of the pragmatic and modal functions of the marker o in Naija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Summer Conference of the Society of Pidgin and Creole Linguistics,</w:t></w:r><w:r><w:rPr/><w:t xml:space="preserve">, SeDyL, INALCO, Jun 2021, En ligne (Paris), France</w:t></w:r></w:p><w:p><w:pPr/><w:r><w:rPr/><w:t xml:space="preserve">Communication dans un congrès</w:t></w:r></w:p><w:p><w:pPr/><w:hyperlink r:id="rId74" w:history="1"><w:r><w:rPr><w:color w:val="#410a8c"/><w:u w:val="single"/></w:rPr><w:t xml:space="preserve">hal-04061744v1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Documenting revolutionary linguistic resources in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Sudan Linguistic Circle</w:t></w:r><w:r><w:rPr/><w:t xml:space="preserve">, University of Doha / University of Khartoum, Apr 2021, En ligne (Doha), Qatar</w:t></w:r></w:p><w:p><w:pPr/><w:r><w:rPr/><w:t xml:space="preserve">Communication dans un congrès</w:t></w:r></w:p><w:p><w:pPr/><w:hyperlink r:id="rId75" w:history="1"><w:r><w:rPr><w:color w:val="#410a8c"/><w:u w:val="single"/></w:rPr><w:t xml:space="preserve">hal-04061732v1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NaijaSynCor: a syntactic treebank, a parser and a wiktionary for Naija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77" w:history="1"><w:r><w:rPr><w:color w:val="#410a8c"/><w:u w:val="single"/></w:rPr><w:t xml:space="preserve">Bernard Caron</w:t></w:r></w:hyperlink><w:r><w:rPr/><w:t xml:space="preserve">,</w:t></w:r><w:hyperlink r:id="rId78" w:history="1"><w:r><w:rPr><w:color w:val="#410a8c"/><w:u w:val="single"/></w:rPr><w:t xml:space="preserve">Kim Gerdes</w:t></w:r></w:hyperlink><w:r><w:rPr/><w:t xml:space="preserve">,</w:t></w:r><w:hyperlink r:id="rId79" w:history="1"><w:r><w:rPr><w:color w:val="#410a8c"/><w:u w:val="single"/></w:rPr><w:t xml:space="preserve">Marine Courtin</w:t></w:r></w:hyperlink></w:p><w:p><w:pPr/><w:r><w:rPr><w:i w:val="1"/><w:iCs w:val="1"/></w:rPr><w:t xml:space="preserve">Summer Conference of the Society of Pidgin and Creole Linguistics</w:t></w:r><w:r><w:rPr/><w:t xml:space="preserve">, SeDyL, INALCO, Jun 2021, En ligne (Paris), France</w:t></w:r></w:p><w:p><w:pPr/><w:r><w:rPr/><w:t xml:space="preserve">Communication dans un congrès</w:t></w:r></w:p><w:p><w:pPr/><w:hyperlink r:id="rId76" w:history="1"><w:r><w:rPr><w:color w:val="#410a8c"/><w:u w:val="single"/></w:rPr><w:t xml:space="preserve">hal-04061740v1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vie sociale des mots. Note critique sur la catégorisation des mouvements globaux à partir d’un glossaire de la révolution soudanaise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9" w:history="1"><w:r><w:rPr><w:color w:val="#410a8c"/><w:u w:val="single"/></w:rPr><w:t xml:space="preserve">Barbara Casciarri</w:t></w:r></w:hyperlink></w:p><w:p><w:pPr/><w:r><w:rPr><w:i w:val="1"/><w:iCs w:val="1"/></w:rPr><w:t xml:space="preserve">Des Printemps pas que « arabes » : Circulations, transferts et segmentations des mouvements révolutionnaires,</w:t></w:r><w:r><w:rPr/><w:t xml:space="preserve">, Sorbonne Nouvelle, Apr 2021,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hal-04061748v1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Redefining the notion of pidgincreole.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2019 Summer Conference of the Society of Pidgin ad Creole Linguistics</w:t></w:r><w:r><w:rPr/><w:t xml:space="preserve">, Mar 2020, Lisbon, Portugal</w:t></w:r></w:p><w:p><w:pPr/><w:r><w:rPr/><w:t xml:space="preserve">Communication dans un congrès</w:t></w:r></w:p><w:p><w:pPr/><w:hyperlink r:id="rId81" w:history="1"><w:r><w:rPr><w:color w:val="#410a8c"/><w:u w:val="single"/></w:rPr><w:t xml:space="preserve">hal-02504160v1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Bref aperçu sur la notion de « indigenous » entre la conférence de Rejaf (1928) et la révolution soudanaise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ème Congrès du GIS Moyen-Orient et Mondes-Musulmans</w:t></w:r><w:r><w:rPr/><w:t xml:space="preserve">, Paris 1, Jul 2019,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hal-04061776v1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Interim report on NaijaSynCor</w:t></w:r></w:hyperlink></w:p><w:p><w:pPr/><w:hyperlink r:id="rId77" w:history="1"><w:r><w:rPr><w:color w:val="#410a8c"/><w:u w:val="single"/></w:rPr><w:t xml:space="preserve">Bernard Caron</w:t></w:r></w:hyperlink><w:r><w:rPr/><w:t xml:space="preserve">,</w:t></w:r><w:hyperlink r:id="rId84" w:history="1"><w:r><w:rPr><w:color w:val="#410a8c"/><w:u w:val="single"/></w:rPr><w:t xml:space="preserve">Francis Egbokhare</w:t></w:r></w:hyperlink><w:r><w:rPr/><w:t xml:space="preserve">,</w:t></w:r><w:hyperlink r:id="rId85" w:history="1"><w:r><w:rPr><w:color w:val="#410a8c"/><w:u w:val="single"/></w:rPr><w:t xml:space="preserve">Sylvain Kahane</w:t></w:r></w:hyperlink><w:r><w:rPr/><w:t xml:space="preserve">,</w:t></w:r><w:hyperlink r:id="rId86" w:history="1"><w:r><w:rPr><w:color w:val="#410a8c"/><w:u w:val="single"/></w:rPr><w:t xml:space="preserve">Anne Lacheret-Dujour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Symposium on Naija, Institute of African Studies</w:t></w:r><w:r><w:rPr/><w:t xml:space="preserve">, IFRA, Jun 2019, Ibadan, Nigeria</w:t></w:r></w:p><w:p><w:pPr/><w:r><w:rPr/><w:t xml:space="preserve">Communication dans un congrès</w:t></w:r></w:p><w:p><w:pPr/><w:hyperlink r:id="rId83" w:history="1"><w:r><w:rPr><w:color w:val="#410a8c"/><w:u w:val="single"/></w:rPr><w:t xml:space="preserve">hal-04142006v1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dialect history of the Baggara Belt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0" w:history="1"><w:r><w:rPr><w:color w:val="#410a8c"/><w:u w:val="single"/></w:rPr><w:t xml:space="preserve">Caroline Roset</w:t></w:r></w:hyperlink></w:p><w:p><w:pPr/><w:r><w:rPr><w:i w:val="1"/><w:iCs w:val="1"/></w:rPr><w:t xml:space="preserve">47th Annual Meeting of the North Atlantic Conference of Afroasiatic Linguistics</w:t></w:r><w:r><w:rPr/><w:t xml:space="preserve">, INALCO, Jun 2019,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hal-04061779v1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Assessing morphosyntactic variation in Naija (Nigerian Pidgin).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2019 Summer Conference of the Society of Pidgin ad Creole Linguistics,</w:t></w:r><w:r><w:rPr/><w:t xml:space="preserve">, Jun 2019, Lisbon, Portugal</w:t></w:r></w:p><w:p><w:pPr/><w:r><w:rPr/><w:t xml:space="preserve">Communication dans un congrès</w:t></w:r></w:p><w:p><w:pPr/><w:hyperlink r:id="rId88" w:history="1"><w:r><w:rPr><w:color w:val="#410a8c"/><w:u w:val="single"/></w:rPr><w:t xml:space="preserve">hal-02504151v1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typology of complex sentences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3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Eliane Vieira</w:t></w:r></w:hyperlink></w:p><w:p><w:pPr/><w:r><w:rPr><w:i w:val="1"/><w:iCs w:val="1"/></w:rPr><w:t xml:space="preserve">ACBLPE annual meeting 2017</w:t></w:r><w:r><w:rPr/><w:t xml:space="preserve">, Jul 2018, Stockholm, Sweden</w:t></w:r></w:p><w:p><w:pPr/><w:r><w:rPr/><w:t xml:space="preserve">Communication dans un congrès</w:t></w:r></w:p><w:p><w:pPr/><w:hyperlink r:id="rId89" w:history="1"><w:r><w:rPr><w:color w:val="#410a8c"/><w:u w:val="single"/></w:rPr><w:t xml:space="preserve">halshs-01681444v1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encoding on Pain in modern Arabic dialects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12ème conférence de l’Association Internationale de Dialectologie Arabe</w:t></w:r><w:r><w:rPr/><w:t xml:space="preserve">, May 2017,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halshs-01681433v1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Questioning language boundaries in plurilingal corpora : the CLAPOTY experience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93" w:history="1"><w:r><w:rPr><w:color w:val="#410a8c"/><w:u w:val="single"/></w:rPr><w:t xml:space="preserve">Isabelle Léglise</w:t></w:r></w:hyperlink></w:p><w:p><w:pPr/><w:r><w:rPr><w:i w:val="1"/><w:iCs w:val="1"/></w:rPr><w:t xml:space="preserve">12ème conférence de l’Association for Linguistic Typology</w:t></w:r><w:r><w:rPr/><w:t xml:space="preserve">, Dec 2017, Canberra, Australia</w:t></w:r></w:p><w:p><w:pPr/><w:r><w:rPr/><w:t xml:space="preserve">Communication dans un congrès</w:t></w:r></w:p><w:p><w:pPr/><w:hyperlink r:id="rId92" w:history="1"><w:r><w:rPr><w:color w:val="#410a8c"/><w:u w:val="single"/></w:rPr><w:t xml:space="preserve">halshs-01681313v1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Quelques observations sur les catégories de pidgin, créole, pidgin-créole, et post-créole : le cas de l’arabi juba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Journées des programmes 2014-2018 de la Fédération Typologie et Universaux Linguistiques</w:t></w:r><w:r><w:rPr/><w:t xml:space="preserve">, Sep 2017,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halshs-01681668v1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Language ideologies in post-independence South Sudan : some insights into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Third Bremen Conference on Language and Literature in Colonial and Postcolonial Contexts</w:t></w:r><w:r><w:rPr/><w:t xml:space="preserve">, Mar 2016, Bremen, Germany</w:t></w:r></w:p><w:p><w:pPr/><w:r><w:rPr/><w:t xml:space="preserve">Communication dans un congrès</w:t></w:r></w:p><w:p><w:pPr/><w:hyperlink r:id="rId95" w:history="1"><w:r><w:rPr><w:color w:val="#410a8c"/><w:u w:val="single"/></w:rPr><w:t xml:space="preserve">halshs-01681527v1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créole arabe de Juba entre pratiques et représentations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4èmes Rencontres d’Etudes Africaines en France</w:t></w:r><w:r><w:rPr/><w:t xml:space="preserve">, Jul 2016,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halshs-01681513v1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Languages or dialects? Celebrating the diversity of Arabic</w:t></w:r><w:r><w:rPr/><w:t xml:space="preserve">, Jun 2016, Londres,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halshs-01840802v1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Typologie de la subordination dans les langues créoles et non-créoles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Symposium du LABEX-EFL</w:t></w:r><w:r><w:rPr/><w:t xml:space="preserve">, Jun 2016,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halshs-01681753v1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history of kedé in Sudanese Arabic and Arabic-based pidgins and creoles. From speaker-oriented modal marker to general subordinator.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11th AIDA conference (Association Internationale de Dialectologie Arabe)</w:t></w:r><w:r><w:rPr/><w:t xml:space="preserve">, Université de Bucharest, May 2015, Bucharest, Romania</w:t></w:r></w:p><w:p><w:pPr/><w:r><w:rPr/><w:t xml:space="preserve">Communication dans un congrès</w:t></w:r></w:p><w:p><w:pPr/><w:hyperlink r:id="rId99" w:history="1"><w:r><w:rPr><w:color w:val="#410a8c"/><w:u w:val="single"/></w:rPr><w:t xml:space="preserve">hal-01249785v1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Adverbial subordinators in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Summer Meeting of the Society for Pidgin and Creole Linguistics.</w:t></w:r><w:r><w:rPr/><w:t xml:space="preserve">, Université de Graz, Jul 2015, Graz, Austria</w:t></w:r></w:p><w:p><w:pPr/><w:r><w:rPr/><w:t xml:space="preserve">Communication dans un congrès</w:t></w:r></w:p><w:p><w:pPr/><w:hyperlink r:id="rId100" w:history="1"><w:r><w:rPr><w:color w:val="#410a8c"/><w:u w:val="single"/></w:rPr><w:t xml:space="preserve">hal-01249786v1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TAM change in Juba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20th Conference of the Society of Pidgin and Creole Linguistics</w:t></w:r><w:r><w:rPr/><w:t xml:space="preserve">, Aug 2014, Aruba, Aruba</w:t></w:r></w:p><w:p><w:pPr/><w:r><w:rPr/><w:t xml:space="preserve">Communication dans un congrès</w:t></w:r></w:p><w:p><w:pPr/><w:hyperlink r:id="rId101" w:history="1"><w:r><w:rPr><w:color w:val="#410a8c"/><w:u w:val="single"/></w:rPr><w:t xml:space="preserve">hal-01107341v1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Politiques linguistiques et minorités au Soudan (du Sud)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Minorités et états-nations en Afrique, théories et méthodes de recherche</w:t></w:r><w:r><w:rPr/><w:t xml:space="preserve">, Jun 2014, Catania, Italie</w:t></w:r></w:p><w:p><w:pPr/><w:r><w:rPr/><w:t xml:space="preserve">Communication dans un congrès</w:t></w:r></w:p><w:p><w:pPr/><w:hyperlink r:id="rId102" w:history="1"><w:r><w:rPr><w:color w:val="#410a8c"/><w:u w:val="single"/></w:rPr><w:t xml:space="preserve">hal-01102752v1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Qualche osservazione sull'espressione del plurale nominale nel creolo arabo di Juba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1a Giornata di Studi Arabi e Semitici</w:t></w:r><w:r><w:rPr/><w:t xml:space="preserve">, Université de Turin, Mar 2014, Turin, Italy. pp.53-61</w:t></w:r></w:p><w:p><w:pPr/><w:r><w:rPr/><w:t xml:space="preserve">Communication dans un congrès</w:t></w:r></w:p><w:p><w:pPr/><w:hyperlink r:id="rId103" w:history="1"><w:r><w:rPr><w:color w:val="#410a8c"/><w:u w:val="single"/></w:rPr><w:t xml:space="preserve">hal-01102640v1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Daju verbal morphology with special focus on Laggorí and Shatt Damam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5" w:history="1"><w:r><w:rPr><w:color w:val="#410a8c"/><w:u w:val="single"/></w:rPr><w:t xml:space="preserve">Pascal Boyeldieu</w:t></w:r></w:hyperlink></w:p><w:p><w:pPr/><w:r><w:rPr><w:i w:val="1"/><w:iCs w:val="1"/></w:rPr><w:t xml:space="preserve">Nuba Mountain Languages Conference</w:t></w:r><w:r><w:rPr/><w:t xml:space="preserve">, Aug 2014,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hal-01102728v1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LANGUAGE USES VS. LANGUAGE POLICY: SOUTH SUDAN AND JUBA ARABIC IN THE POST-INDEPENDENCE ERA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7" w:history="1"><w:r><w:rPr><w:color w:val="#410a8c"/><w:u w:val="single"/></w:rPr><w:t xml:space="preserve">Mauro Tosco°</w:t></w:r></w:hyperlink></w:p><w:p><w:pPr/><w:r><w:rPr><w:i w:val="1"/><w:iCs w:val="1"/></w:rPr><w:t xml:space="preserve">III Congresso Coordinamento Universitario per la Cooperazione allo Sviluppo</w:t></w:r><w:r><w:rPr/><w:t xml:space="preserve">, Université de Turin, Sep 2013, Turin, Italy</w:t></w:r></w:p><w:p><w:pPr/><w:r><w:rPr/><w:t xml:space="preserve">Communication dans un congrès</w:t></w:r></w:p><w:p><w:pPr/><w:hyperlink r:id="rId106" w:history="1"><w:r><w:rPr><w:color w:val="#410a8c"/><w:u w:val="single"/></w:rPr><w:t xml:space="preserve">hal-01102624v1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Rendok, un parler jeune soudanais. Analyse linguistique et sociolinguistiques en comparaison avec le verlan français.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Le Rendok, un parler jeune soudanais. Analyse linguistique et sociolinguistiques en comparaison avec le verlan français.</w:t></w:r><w:r><w:rPr/><w:t xml:space="preserve">, Jul 2008, Soudan. pp.96-112</w:t></w:r></w:p><w:p><w:pPr/><w:r><w:rPr/><w:t xml:space="preserve">Communication dans un congrès</w:t></w:r></w:p><w:p><w:pPr/><w:hyperlink r:id="rId108" w:history="1"><w:r><w:rPr><w:color w:val="#410a8c"/><w:u w:val="single"/></w:rPr><w:t xml:space="preserve">halshs-00715136v1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Counter-assertive focus in Kordofanian Baggara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8th International Afro-Asiatic conference</w:t></w:r><w:r><w:rPr/><w:t xml:space="preserve">, Sep 2008, Naples, Italy. pp.183-194</w:t></w:r></w:p><w:p><w:pPr/><w:r><w:rPr/><w:t xml:space="preserve">Communication dans un congrès</w:t></w:r></w:p><w:p><w:pPr/><w:hyperlink r:id="rId109" w:history="1"><w:r><w:rPr><w:color w:val="#410a8c"/><w:u w:val="single"/></w:rPr><w:t xml:space="preserve">halshs-00715130v1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3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/><w:t xml:space="preserve">2024</w:t></w:r></w:p><w:p><w:pPr/><w:r><w:rPr/><w:t xml:space="preserve">Autre publication scientifique</w:t></w:r></w:p><w:p><w:pPr/><w:hyperlink r:id="rId110" w:history="1"><w:r><w:rPr><w:color w:val="#410a8c"/><w:u w:val="single"/></w:rPr><w:t xml:space="preserve">halshs-04924241v1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Naijá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SCrolL: the database of subordination in Creole languages</w:t></w:r><w:r><w:rPr/><w:t xml:space="preserve">, 2024, https://scroll.huma-num.fr/morphosyntax.php?id_lg=5. </w:t></w:r><w:hyperlink r:id="rId112" w:history="1"><w:r><w:rPr><w:color w:val="#410a8c"/><w:u w:val="single"/></w:rPr><w:t xml:space="preserve">⟨10.56551/AQGB5951⟩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hal-04634461v1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SCrolL: the database of Subordination in Creole languages</w:t></w:r><w:r><w:rPr/><w:t xml:space="preserve">, 2024, https://scroll.huma-num.fr/morphosyntax.php?id_lg=1. </w:t></w:r><w:hyperlink r:id="rId114" w:history="1"><w:r><w:rPr><w:color w:val="#410a8c"/><w:u w:val="single"/></w:rPr><w:t xml:space="preserve">⟨10.56551/SRJE9758⟩</w:t></w:r></w:hyperlink></w:p><w:p><w:pPr/><w:r><w:rPr/><w:t xml:space="preserve">Autre publication scientifique</w:t></w:r></w:p><w:p><w:pPr/><w:hyperlink r:id="rId113" w:history="1"><w:r><w:rPr><w:color w:val="#410a8c"/><w:u w:val="single"/></w:rPr><w:t xml:space="preserve">hal-04634457v1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Nigerian Pidgin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SCrolL: the database of Subordination in Creole Languages</w:t></w:r><w:r><w:rPr/><w:t xml:space="preserve">, 2024, </w:t></w:r><w:hyperlink r:id="rId112" w:history="1"><w:r><w:rPr><w:color w:val="#410a8c"/><w:u w:val="single"/></w:rPr><w:t xml:space="preserve">⟨10.56551/AQGB5951⟩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hal-04858138v1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Arabic and Contact-Induced Change</w:t></w:r></w:hyperlink></w:p><w:p><w:pPr/><w:hyperlink r:id="rId11" w:history="1"><w:r><w:rPr><w:color w:val="#410a8c"/><w:u w:val="single"/></w:rPr><w:t xml:space="preserve">Stefano Manfredi</w:t></w:r></w:hyperlink></w:p><w:p><w:pPr/><w:r><w:rPr/><w:t xml:space="preserve">2022, https://www.canal-u.tv/chaines/cnrs-service-audiovisuel-d-ardis-uar2259/chercheure-a-l-ouvrage/arabic-and-contact-induced</w:t></w:r></w:p><w:p><w:pPr/><w:r><w:rPr/><w:t xml:space="preserve">Autre publication scientifique</w:t></w:r></w:p><w:p><w:pPr/><w:hyperlink r:id="rId116" w:history="1"><w:r><w:rPr><w:color w:val="#410a8c"/><w:u w:val="single"/></w:rPr><w:t xml:space="preserve">hal-03923096v1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Juba Arabic structure dataset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18" w:history="1"><w:r><w:rPr><w:color w:val="#410a8c"/><w:u w:val="single"/></w:rPr><w:t xml:space="preserve">Sara Petrollino</w:t></w:r></w:hyperlink></w:p><w:p><w:pPr/><w:r><w:rPr><w:i w:val="1"/><w:iCs w:val="1"/></w:rPr><w:t xml:space="preserve">Atlas of Pidgin and Creole Language Structures Online</w:t></w:r><w:r><w:rPr/><w:t xml:space="preserve">, 2013</w:t></w:r></w:p><w:p><w:pPr/><w:r><w:rPr/><w:t xml:space="preserve">Autre publication scientifique</w:t></w:r></w:p><w:p><w:pPr/><w:hyperlink r:id="rId117" w:history="1"><w:r><w:rPr><w:color w:val="#410a8c"/><w:u w:val="single"/></w:rPr><w:t xml:space="preserve">hal-03908552v1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Exploring typological variation across varieties of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w:r><w:rPr/><w:t xml:space="preserve">,</w:t></w:r><w:hyperlink r:id="rId24" w:history="1"><w:r><w:rPr><w:color w:val="#410a8c"/><w:u w:val="single"/></w:rPr><w:t xml:space="preserve">Bruno Herin</w:t></w:r></w:hyperlink></w:p><w:p><w:pPr/><w:r><w:rPr/><w:t xml:space="preserve">75, pp.i-iii, 2022, </w:t></w:r><w:hyperlink r:id="rId120" w:history="1"><w:r><w:rPr><w:color w:val="#410a8c"/><w:u w:val="single"/></w:rPr><w:t xml:space="preserve">⟨10.1515/stuf-2022-frontmatter4⟩</w:t></w:r></w:hyperlink></w:p><w:p><w:pPr/><w:r><w:rPr/><w:t xml:space="preserve">N°spécial de revue/special issue</w:t></w:r></w:p><w:p><w:pPr/><w:hyperlink r:id="rId119" w:history="1"><w:r><w:rPr><w:color w:val="#410a8c"/><w:u w:val="single"/></w:rPr><w:t xml:space="preserve">hal-03879632v1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Soudan : identités en tension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9" w:history="1"><w:r><w:rPr><w:color w:val="#410a8c"/><w:u w:val="single"/></w:rPr><w:t xml:space="preserve">Barbara Casciarri</w:t></w:r></w:hyperlink><w:r><w:rPr/><w:t xml:space="preserve">,</w:t></w:r><w:hyperlink r:id="rId36" w:history="1"><w:r><w:rPr><w:color w:val="#410a8c"/><w:u w:val="single"/></w:rPr><w:t xml:space="preserve">Alice Franck</w:t></w:r></w:hyperlink><w:r><w:rPr/><w:t xml:space="preserve">,</w:t></w:r><w:hyperlink r:id="rId37" w:history="1"><w:r><w:rPr><w:color w:val="#410a8c"/><w:u w:val="single"/></w:rPr><w:t xml:space="preserve">Munzoul Assal</w:t></w:r></w:hyperlink></w:p><w:p><w:pPr/><w:r><w:rPr><w:i w:val="1"/><w:iCs w:val="1"/></w:rPr><w:t xml:space="preserve">Cahiers d'études africaines</w:t></w:r><w:r><w:rPr/><w:t xml:space="preserve">, 240, 2020, </w:t></w:r><w:hyperlink r:id="rId122" w:history="1"><w:r><w:rPr><w:color w:val="#410a8c"/><w:u w:val="single"/></w:rPr><w:t xml:space="preserve">⟨10.4000/etudesafricaines.32167⟩</w:t></w:r></w:hyperlink></w:p><w:p><w:pPr/><w:r><w:rPr/><w:t xml:space="preserve">N°spécial de revue/special issue</w:t></w:r></w:p><w:p><w:pPr/><w:hyperlink r:id="rId121" w:history="1"><w:r><w:rPr><w:color w:val="#410a8c"/><w:u w:val="single"/></w:rPr><w:t xml:space="preserve">halshs-03094993v1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Soudan: identités en tension</w:t></w:r></w:hyperlink></w:p><w:p><w:pPr/><w:hyperlink r:id="rId19" w:history="1"><w:r><w:rPr><w:color w:val="#410a8c"/><w:u w:val="single"/></w:rPr><w:t xml:space="preserve">Barbara Casciarri</w:t></w:r></w:hyperlink><w:r><w:rPr/><w:t xml:space="preserve">,</w:t></w:r><w:hyperlink r:id="rId36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37" w:history="1"><w:r><w:rPr><w:color w:val="#410a8c"/><w:u w:val="single"/></w:rPr><w:t xml:space="preserve">Munzoul Assal</w:t></w:r></w:hyperlink></w:p><w:p><w:pPr/><w:r><w:rPr/><w:t xml:space="preserve">4 (240), 2020, Cahiers d'Etudes Africaines</w:t></w:r></w:p><w:p><w:pPr/><w:r><w:rPr/><w:t xml:space="preserve">N°spécial de revue/special issue</w:t></w:r></w:p><w:p><w:pPr/><w:hyperlink r:id="rId123" w:history="1"><w:r><w:rPr><w:color w:val="#410a8c"/><w:u w:val="single"/></w:rPr><w:t xml:space="preserve">hal-04354377v1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Sur la dialectologie arabe, un entretien avec Stefano Manfredi (SeDyL, CNRS)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25" w:history="1"><w:r><w:rPr><w:color w:val="#410a8c"/><w:u w:val="single"/></w:rPr><w:t xml:space="preserve">Sarah Gimenez</w:t></w:r></w:hyperlink><w:r><w:rPr/><w:t xml:space="preserve">,</w:t></w:r><w:hyperlink r:id="rId126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124" w:history="1"><w:r><w:rPr><w:color w:val="#410a8c"/><w:u w:val="single"/></w:rPr><w:t xml:space="preserve">hal-03889538v1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حرية سلام وعدالة (Freedom, Peace and Justice) - A Glossary of the Third Sudanese Revolution</w:t></w:r></w:hyperlink></w:p><w:p><w:pPr/><w:hyperlink r:id="rId19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/><w:t xml:space="preserve">2020</w:t></w:r></w:p><w:p><w:pPr/><w:r><w:rPr/><w:t xml:space="preserve">Pré-publication, Document de travail</w:t></w:r></w:p><w:p><w:pPr/><w:hyperlink r:id="rId127" w:history="1"><w:r><w:rPr><w:color w:val="#410a8c"/><w:u w:val="single"/></w:rPr><w:t xml:space="preserve">hal-02511485v1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Freedom Peace Justice. A Glossary of the Third Sudanese Revolution</w:t></w:r></w:hyperlink></w:p><w:p><w:pPr/><w:hyperlink r:id="rId19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/><w:t xml:space="preserve">2020</w:t></w:r></w:p><w:p><w:pPr/><w:r><w:rPr/><w:t xml:space="preserve">Pré-publication, Document de travail</w:t></w:r></w:p><w:p><w:pPr/><w:hyperlink r:id="rId128" w:history="1"><w:r><w:rPr><w:color w:val="#410a8c"/><w:u w:val="single"/></w:rPr><w:t xml:space="preserve">hal-04354380v1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STATE, AN OLD LANGUAGE POLICY, AND A PIDGINCREOLE: JUBA ARABIC IN SOUTH SUDAN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7" w:history="1"><w:r><w:rPr><w:color w:val="#410a8c"/><w:u w:val="single"/></w:rPr><w:t xml:space="preserve">Mauro Tosco°</w:t></w:r></w:hyperlink></w:p><w:p><w:pPr/><w:r><w:rPr/><w:t xml:space="preserve">2016</w:t></w:r></w:p><w:p><w:pPr/><w:r><w:rPr/><w:t xml:space="preserve">Pré-publication, Document de travail</w:t></w:r></w:p><w:p><w:pPr/><w:hyperlink r:id="rId129" w:history="1"><w:r><w:rPr><w:color w:val="#410a8c"/><w:u w:val="single"/></w:rPr><w:t xml:space="preserve">halshs-01357537v1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Arabic as a contact language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The Routledge Handbook of Arabic Linguistics</w:t></w:r><w:r><w:rPr/><w:t xml:space="preserve">, 2020, 9781315147062</w:t></w:r></w:p><w:p><w:pPr/><w:r><w:rPr/><w:t xml:space="preserve">Chapitre d'ouvrage</w:t></w:r></w:p><w:p><w:pPr/><w:hyperlink r:id="rId130" w:history="1"><w:r><w:rPr><w:color w:val="#410a8c"/><w:u w:val="single"/></w:rPr><w:t xml:space="preserve">hal-03906298v1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Arab world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The Routledge Handbook of Pidgin and Creole Languages</w:t></w:r><w:r><w:rPr/><w:t xml:space="preserve">, 2020</w:t></w:r></w:p><w:p><w:pPr/><w:r><w:rPr/><w:t xml:space="preserve">Chapitre d'ouvrage</w:t></w:r></w:p><w:p><w:pPr/><w:hyperlink r:id="rId131" w:history="1"><w:r><w:rPr><w:color w:val="#410a8c"/><w:u w:val="single"/></w:rPr><w:t xml:space="preserve">halshs-03018535v1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Contact and calquing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Arabic and Contac-Induced Change</w:t></w:r><w:r><w:rPr/><w:t xml:space="preserve">, pp.625-641, 2020, </w:t></w:r><w:hyperlink r:id="rId133" w:history="1"><w:r><w:rPr><w:color w:val="#410a8c"/><w:u w:val="single"/></w:rPr><w:t xml:space="preserve">⟨10.5281/zenodo.3744557⟩</w:t></w:r></w:hyperlink></w:p><w:p><w:pPr/><w:r><w:rPr/><w:t xml:space="preserve">Chapitre d'ouvrage</w:t></w:r></w:p><w:p><w:pPr/><w:hyperlink r:id="rId132" w:history="1"><w:r><w:rPr><w:color w:val="#410a8c"/><w:u w:val="single"/></w:rPr><w:t xml:space="preserve">hal-02649190v1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Introduction (chapter 1)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35" w:history="1"><w:r><w:rPr><w:color w:val="#410a8c"/><w:u w:val="single"/></w:rPr><w:t xml:space="preserve">Christopher Lucas</w:t></w:r></w:hyperlink></w:p><w:p><w:pPr/><w:r><w:rPr><w:i w:val="1"/><w:iCs w:val="1"/></w:rPr><w:t xml:space="preserve">Arabic and Contact-Induced</w:t></w:r><w:r><w:rPr/><w:t xml:space="preserve">, pp.1-33, 2020, </w:t></w:r><w:hyperlink r:id="rId136" w:history="1"><w:r><w:rPr><w:color w:val="#410a8c"/><w:u w:val="single"/></w:rPr><w:t xml:space="preserve">⟨10.5281/zenodo.3744501⟩</w:t></w:r></w:hyperlink></w:p><w:p><w:pPr/><w:r><w:rPr/><w:t xml:space="preserve">Chapitre d'ouvrage</w:t></w:r></w:p><w:p><w:pPr/><w:hyperlink r:id="rId134" w:history="1"><w:r><w:rPr><w:color w:val="#410a8c"/><w:u w:val="single"/></w:rPr><w:t xml:space="preserve">hal-02649291v1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Arabic-based pidgins and creoles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38" w:history="1"><w:r><w:rPr><w:color w:val="#410a8c"/><w:u w:val="single"/></w:rPr><w:t xml:space="preserve">Fida Bizri</w:t></w:r></w:hyperlink></w:p><w:p><w:pPr/><w:r><w:rPr/><w:t xml:space="preserve">Enam Al-Wer; Uri Horesh. </w:t></w:r><w:r><w:rPr><w:i w:val="1"/><w:iCs w:val="1"/></w:rPr><w:t xml:space="preserve">The Routledge Handbook of Arabic Sociolinguistics</w:t></w:r><w:r><w:rPr/><w:t xml:space="preserve">, </w:t></w:r><w:hyperlink r:id="rId139" w:history="1"><w:r><w:rPr><w:color w:val="#410a8c"/><w:u w:val="single"/></w:rPr><w:t xml:space="preserve">Routledge</w:t></w:r></w:hyperlink><w:r><w:rPr/><w:t xml:space="preserve">, pp.134-146, 2019, 9781138853966. </w:t></w:r><w:hyperlink r:id="rId140" w:history="1"><w:r><w:rPr><w:color w:val="#410a8c"/><w:u w:val="single"/></w:rPr><w:t xml:space="preserve">⟨10.4324/9781315722450-10⟩</w:t></w:r></w:hyperlink></w:p><w:p><w:pPr/><w:r><w:rPr/><w:t xml:space="preserve">Chapitre d'ouvrage</w:t></w:r></w:p><w:p><w:pPr/><w:hyperlink r:id="rId137" w:history="1"><w:r><w:rPr><w:color w:val="#410a8c"/><w:u w:val="single"/></w:rPr><w:t xml:space="preserve">hal-02427221v1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Multilayered and Data-Driven Method for Exploring Arabic in Multilingual Settings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42" w:history="1"><w:r><w:rPr><w:color w:val="#410a8c"/><w:u w:val="single"/></w:rPr><w:t xml:space="preserve">Suat Istanbullu</w:t></w:r></w:hyperlink></w:p><w:p><w:pPr/><w:r><w:rPr/><w:t xml:space="preserve">Werner Arnold; Maciej Klimiuk. </w:t></w:r><w:r><w:rPr><w:i w:val="1"/><w:iCs w:val="1"/></w:rPr><w:t xml:space="preserve">Arabic Dialectology: Methodology and Field Research</w:t></w:r><w:r><w:rPr/><w:t xml:space="preserve">, 1, </w:t></w:r><w:hyperlink r:id="rId143" w:history="1"><w:r><w:rPr><w:color w:val="#410a8c"/><w:u w:val="single"/></w:rPr><w:t xml:space="preserve">Harrassowitz, O; Harrassowitz</w:t></w:r></w:hyperlink><w:r><w:rPr/><w:t xml:space="preserve">, pp.137-158, 2019, 978-3-447-11275-8. </w:t></w:r><w:hyperlink r:id="rId144" w:history="1"><w:r><w:rPr><w:color w:val="#410a8c"/><w:u w:val="single"/></w:rPr><w:t xml:space="preserve">⟨10.2307/j.ctvrnfqvw.16⟩</w:t></w:r></w:hyperlink></w:p><w:p><w:pPr/><w:r><w:rPr/><w:t xml:space="preserve">Chapitre d'ouvrage</w:t></w:r></w:p><w:p><w:pPr/><w:hyperlink r:id="rId141" w:history="1"><w:r><w:rPr><w:color w:val="#410a8c"/><w:u w:val="single"/></w:rPr><w:t xml:space="preserve">halshs-02121529v1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Arabic in contact, now and then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Arabic in Contact</w:t></w:r><w:r><w:rPr/><w:t xml:space="preserve">, 6, John Benjamins Publishing Company, pp.2-17, 2018, Studies in Arabic Linguistics, </w:t></w:r><w:hyperlink r:id="rId146" w:history="1"><w:r><w:rPr><w:color w:val="#410a8c"/><w:u w:val="single"/></w:rPr><w:t xml:space="preserve">⟨10.1075/sal.6.01man⟩</w:t></w:r></w:hyperlink></w:p><w:p><w:pPr/><w:r><w:rPr/><w:t xml:space="preserve">Chapitre d'ouvrage</w:t></w:r></w:p><w:p><w:pPr/><w:hyperlink r:id="rId145" w:history="1"><w:r><w:rPr><w:color w:val="#410a8c"/><w:u w:val="single"/></w:rPr><w:t xml:space="preserve">hal-03897151v1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semantics of modals in Kordofanian Baggara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Afroasiatic. Data and perspective</w:t></w:r><w:r><w:rPr/><w:t xml:space="preserve">, 2018</w:t></w:r></w:p><w:p><w:pPr/><w:r><w:rPr/><w:t xml:space="preserve">Chapitre d'ouvrage</w:t></w:r></w:p><w:p><w:pPr/><w:hyperlink r:id="rId147" w:history="1"><w:r><w:rPr><w:color w:val="#410a8c"/><w:u w:val="single"/></w:rPr><w:t xml:space="preserve">halshs-01681205v1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construction of linguistic borders and the rise of national identity in South Sudan : some insights into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Identity and Dialect Performance. A Study of Communities and Dialects</w:t></w:r><w:r><w:rPr/><w:t xml:space="preserve">, 2017</w:t></w:r></w:p><w:p><w:pPr/><w:r><w:rPr/><w:t xml:space="preserve">Chapitre d'ouvrage</w:t></w:r></w:p><w:p><w:pPr/><w:hyperlink r:id="rId148" w:history="1"><w:r><w:rPr><w:color w:val="#410a8c"/><w:u w:val="single"/></w:rPr><w:t xml:space="preserve">halshs-01681175v1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Language contact, borrowing and codeswitching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0" w:history="1"><w:r><w:rPr><w:color w:val="#410a8c"/><w:u w:val="single"/></w:rPr><w:t xml:space="preserve">Marie-Claude Simeone-Senelle</w:t></w:r></w:hyperlink><w:r><w:rPr/><w:t xml:space="preserve">,</w:t></w:r><w:hyperlink r:id="rId107" w:history="1"><w:r><w:rPr><w:color w:val="#410a8c"/><w:u w:val="single"/></w:rPr><w:t xml:space="preserve">Mauro Tosco°</w:t></w:r></w:hyperlink></w:p><w:p><w:pPr/><w:r><w:rPr/><w:t xml:space="preserve">Amina Mettouchi; Martine Vanhove; Dominique Caubet. </w:t></w:r><w:r><w:rPr><w:i w:val="1"/><w:iCs w:val="1"/></w:rPr><w:t xml:space="preserve">Corpus-based Studies of lesser-described Languages: the CorpAfroAs Corpus of spoken AfroAsiatic languages.</w:t></w:r><w:r><w:rPr/><w:t xml:space="preserve">, 67, John Benjamins, pp.283-308, 2015, Studies in Corpus Linguistics, 9789027203762</w:t></w:r></w:p><w:p><w:pPr/><w:r><w:rPr/><w:t xml:space="preserve">Chapitre d'ouvrage</w:t></w:r></w:p><w:p><w:pPr/><w:hyperlink r:id="rId149" w:history="1"><w:r><w:rPr><w:color w:val="#410a8c"/><w:u w:val="single"/></w:rPr><w:t xml:space="preserve">hal-01249783v1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One tribe, one language. Ethno-linguistic identity and language revitalization among the Laggorí in the Nuba Mountains</w:t></w:r></w:hyperlink></w:p><w:p><w:pPr/><w:hyperlink r:id="rId11" w:history="1"><w:r><w:rPr><w:color w:val="#410a8c"/><w:u w:val="single"/></w:rPr><w:t xml:space="preserve">Stefano Manfredi</w:t></w:r></w:hyperlink></w:p><w:p><w:pPr/><w:r><w:rPr/><w:t xml:space="preserve">Barbara Cascarri; François Ireton; Munzul Assal. </w:t></w:r><w:r><w:rPr><w:i w:val="1"/><w:iCs w:val="1"/></w:rPr><w:t xml:space="preserve">Multidimensional Change in Sudan (1989-2011). Reshaping Livelihoods, Political Conflicts and Identities.</w:t></w:r><w:r><w:rPr/><w:t xml:space="preserve">, Berghahn, pp.281-301, 2015, 978-1-78238-617-9</w:t></w:r></w:p><w:p><w:pPr/><w:r><w:rPr/><w:t xml:space="preserve">Chapitre d'ouvrage</w:t></w:r></w:p><w:p><w:pPr/><w:hyperlink r:id="rId151" w:history="1"><w:r><w:rPr><w:color w:val="#410a8c"/><w:u w:val="single"/></w:rPr><w:t xml:space="preserve">hal-01249780v1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Intonation of Topic and Focus: Zaar (Nigeria), Tamasheq (Niger), Juba Arabic (South Sudan) and Tripoli Arabic (Libya)</w:t></w:r></w:hyperlink></w:p><w:p><w:pPr/><w:hyperlink r:id="rId77" w:history="1"><w:r><w:rPr><w:color w:val="#410a8c"/><w:u w:val="single"/></w:rPr><w:t xml:space="preserve">Bernard Caron</w:t></w:r></w:hyperlink><w:r><w:rPr/><w:t xml:space="preserve">,</w:t></w:r><w:hyperlink r:id="rId153" w:history="1"><w:r><w:rPr><w:color w:val="#410a8c"/><w:u w:val="single"/></w:rPr><w:t xml:space="preserve">Cécile Lux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/w:p><w:p><w:pPr/><w:r><w:rPr/><w:t xml:space="preserve">Mettouchi, Amina; Vanhove, Martine; Caubet, Dominique. </w:t></w:r><w:r><w:rPr><w:i w:val="1"/><w:iCs w:val="1"/></w:rPr><w:t xml:space="preserve">Corpus-based Studies of Lesser-described Languages. The CorpAfroAs corpus of spoken AfroAsiatic languages</w:t></w:r><w:r><w:rPr/><w:t xml:space="preserve">, 68 (68), </w:t></w:r><w:hyperlink r:id="rId154" w:history="1"><w:r><w:rPr><w:color w:val="#410a8c"/><w:u w:val="single"/></w:rPr><w:t xml:space="preserve">John Benjamins Publishing Company</w:t></w:r></w:hyperlink><w:r><w:rPr/><w:t xml:space="preserve">, pp.63-115, 2015, Studies in Corpus Linguistics, 9789027203762</w:t></w:r></w:p><w:p><w:pPr/><w:r><w:rPr/><w:t xml:space="preserve">Chapitre d'ouvrage</w:t></w:r></w:p><w:p><w:pPr/><w:hyperlink r:id="rId152" w:history="1"><w:r><w:rPr><w:color w:val="#410a8c"/><w:u w:val="single"/></w:rPr><w:t xml:space="preserve">halshs-00922747v1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Pidgins and Creoles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7" w:history="1"><w:r><w:rPr><w:color w:val="#410a8c"/><w:u w:val="single"/></w:rPr><w:t xml:space="preserve">Mauro Tosco°</w:t></w:r></w:hyperlink></w:p><w:p><w:pPr/><w:r><w:rPr><w:i w:val="1"/><w:iCs w:val="1"/></w:rPr><w:t xml:space="preserve">Oxford Handbook of Arabic Linguistics</w:t></w:r><w:r><w:rPr/><w:t xml:space="preserve">, 2013</w:t></w:r></w:p><w:p><w:pPr/><w:r><w:rPr/><w:t xml:space="preserve">Chapitre d'ouvrage</w:t></w:r></w:p><w:p><w:pPr/><w:hyperlink r:id="rId155" w:history="1"><w:r><w:rPr><w:color w:val="#410a8c"/><w:u w:val="single"/></w:rPr><w:t xml:space="preserve">halshs-01681295v1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Native and non-native varieties of Arabic in an emerging urban centre of western Sudan. Evidence from Kadugli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African Arabic: Approaches to Dialectology</w:t></w:r><w:r><w:rPr/><w:t xml:space="preserve">, DE GRUYTER; DE GRUYTER, pp.13-50, 2013, </w:t></w:r><w:hyperlink r:id="rId157" w:history="1"><w:r><w:rPr><w:color w:val="#410a8c"/><w:u w:val="single"/></w:rPr><w:t xml:space="preserve">⟨10.1515/9783110292343.13⟩</w:t></w:r></w:hyperlink></w:p><w:p><w:pPr/><w:r><w:rPr/><w:t xml:space="preserve">Chapitre d'ouvrage</w:t></w:r></w:p><w:p><w:pPr/><w:hyperlink r:id="rId156" w:history="1"><w:r><w:rPr><w:color w:val="#410a8c"/><w:u w:val="single"/></w:rPr><w:t xml:space="preserve">hal-03906282v1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Juba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18" w:history="1"><w:r><w:rPr><w:color w:val="#410a8c"/><w:u w:val="single"/></w:rPr><w:t xml:space="preserve">Sara Petrollino</w:t></w:r></w:hyperlink></w:p><w:p><w:pPr/><w:r><w:rPr><w:i w:val="1"/><w:iCs w:val="1"/></w:rPr><w:t xml:space="preserve">The Survey of Pidgin and Creole Languages: Pidgins, creoles and mixed languages based on languages from Africa, Asia, Australia and the Americas</w:t></w:r><w:r><w:rPr/><w:t xml:space="preserve">, 3, 2013</w:t></w:r></w:p><w:p><w:pPr/><w:r><w:rPr/><w:t xml:space="preserve">Chapitre d'ouvrage</w:t></w:r></w:p><w:p><w:pPr/><w:hyperlink r:id="rId158" w:history="1"><w:r><w:rPr><w:color w:val="#410a8c"/><w:u w:val="single"/></w:rPr><w:t xml:space="preserve">halshs-01179237v1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Dialect mixing and dialect levelling in Kordofanian Baggara Arabic (Western Sudan)</w:t></w:r></w:hyperlink></w:p><w:p><w:pPr/><w:hyperlink r:id="rId11" w:history="1"><w:r><w:rPr><w:color w:val="#410a8c"/><w:u w:val="single"/></w:rPr><w:t xml:space="preserve">Stefano Manfredi</w:t></w:r></w:hyperlink></w:p><w:p><w:pPr/><w:r><w:rPr/><w:t xml:space="preserve">DEPTº EST.ARABES E ISLAM.-UNIV.ZARAGOZA. </w:t></w:r><w:r><w:rPr><w:i w:val="1"/><w:iCs w:val="1"/></w:rPr><w:t xml:space="preserve">DYNAMIQUES LANGAGIERES EN ARABOPHONIES: VARIATIONS, CONTACS, MIGRATIONS ET CREATIONS ARTISTIQUES. HOMMAGE OFFERT A DOMINIQUE CAUBET PAR SES ELEVES ET COLLEGUES</w:t></w:r><w:r><w:rPr/><w:t xml:space="preserve">, DEPTº EST.ARABES E ISLAM.-UNIV.ZARAGOZA, pp.141-162, 2012, 9788461614370</w:t></w:r></w:p><w:p><w:pPr/><w:r><w:rPr/><w:t xml:space="preserve">Chapitre d'ouvrage</w:t></w:r></w:p><w:p><w:pPr/><w:hyperlink r:id="rId159" w:history="1"><w:r><w:rPr><w:color w:val="#410a8c"/><w:u w:val="single"/></w:rPr><w:t xml:space="preserve">hal-00826611v1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Arabic and Contact-Induced Change</w:t></w:r></w:hyperlink></w:p><w:p><w:pPr/><w:hyperlink r:id="rId135" w:history="1"><w:r><w:rPr><w:color w:val="#410a8c"/><w:u w:val="single"/></w:rPr><w:t xml:space="preserve">Christopher Lucas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/><w:t xml:space="preserve">2020</w:t></w:r></w:p><w:p><w:pPr/><w:r><w:rPr/><w:t xml:space="preserve">Ouvrages</w:t></w:r></w:p><w:p><w:pPr/><w:hyperlink r:id="rId160" w:history="1"><w:r><w:rPr><w:color w:val="#410a8c"/><w:u w:val="single"/></w:rPr><w:t xml:space="preserve">halshs-03094950v1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Dossier: Soudan, identités en tension</w:t></w:r></w:hyperlink></w:p><w:p><w:pPr/><w:hyperlink r:id="rId19" w:history="1"><w:r><w:rPr><w:color w:val="#410a8c"/><w:u w:val="single"/></w:rPr><w:t xml:space="preserve">Barbara Casciarri</w:t></w:r></w:hyperlink><w:r><w:rPr/><w:t xml:space="preserve">,</w:t></w:r><w:hyperlink r:id="rId36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162" w:history="1"><w:r><w:rPr><w:color w:val="#410a8c"/><w:u w:val="single"/></w:rPr><w:t xml:space="preserve">Munzul Assal</w:t></w:r></w:hyperlink></w:p><w:p><w:pPr/><w:r><w:rPr/><w:t xml:space="preserve">2020</w:t></w:r></w:p><w:p><w:pPr/><w:r><w:rPr/><w:t xml:space="preserve">Ouvrages</w:t></w:r></w:p><w:p><w:pPr/><w:hyperlink r:id="rId161" w:history="1"><w:r><w:rPr><w:color w:val="#410a8c"/><w:u w:val="single"/></w:rPr><w:t xml:space="preserve">hal-03334649v1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Arabic in Contact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7" w:history="1"><w:r><w:rPr><w:color w:val="#410a8c"/><w:u w:val="single"/></w:rPr><w:t xml:space="preserve">Mauro Tosco°</w:t></w:r></w:hyperlink></w:p><w:p><w:pPr/><w:r><w:rPr/><w:t xml:space="preserve">2018</w:t></w:r></w:p><w:p><w:pPr/><w:r><w:rPr/><w:t xml:space="preserve">Ouvrages</w:t></w:r></w:p><w:p><w:pPr/><w:hyperlink r:id="rId163" w:history="1"><w:r><w:rPr><w:color w:val="#410a8c"/><w:u w:val="single"/></w:rPr><w:t xml:space="preserve">halshs-01835535v1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Arabi Juba</w:t></w:r></w:hyperlink></w:p><w:p><w:pPr/><w:hyperlink r:id="rId11" w:history="1"><w:r><w:rPr><w:color w:val="#410a8c"/><w:u w:val="single"/></w:rPr><w:t xml:space="preserve">Stefano Manfredi</w:t></w:r></w:hyperlink></w:p><w:p><w:pPr/><w:hyperlink r:id="rId165" w:history="1"><w:r><w:rPr><w:color w:val="#410a8c"/><w:u w:val="single"/></w:rPr><w:t xml:space="preserve">Peeters</w:t></w:r></w:hyperlink><w:r><w:rPr/><w:t xml:space="preserve">, 8, 2017, Les langues du monde, Samia Naïm, 978-90-429-3504-4</w:t></w:r></w:p><w:p><w:pPr/><w:r><w:rPr/><w:t xml:space="preserve">Ouvrages</w:t></w:r></w:p><w:p><w:pPr/><w:hyperlink r:id="rId164" w:history="1"><w:r><w:rPr><w:color w:val="#410a8c"/><w:u w:val="single"/></w:rPr><w:t xml:space="preserve">hal-01571515v1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Arabic-based Pidgins and Creoles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7" w:history="1"><w:r><w:rPr><w:color w:val="#410a8c"/><w:u w:val="single"/></w:rPr><w:t xml:space="preserve">Mauro Tosco°</w:t></w:r></w:hyperlink></w:p><w:p><w:pPr/><w:r><w:rPr/><w:t xml:space="preserve">John Benjamins, 29 (2), 2014, Journal of Pidgin and Creole Languages</w:t></w:r></w:p><w:p><w:pPr/><w:r><w:rPr/><w:t xml:space="preserve">Ouvrages</w:t></w:r></w:p><w:p><w:pPr/><w:hyperlink r:id="rId166" w:history="1"><w:r><w:rPr><w:color w:val="#410a8c"/><w:u w:val="single"/></w:rPr><w:t xml:space="preserve">hal-01102648v1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A6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manfredi" TargetMode="External"/><Relationship Id="rId8" Type="http://schemas.openxmlformats.org/officeDocument/2006/relationships/hyperlink" Target="https://orcid.org/0000-0003-3648-5815" TargetMode="External"/><Relationship Id="rId9" Type="http://schemas.openxmlformats.org/officeDocument/2006/relationships/hyperlink" Target="https://www.idref.fr/202972917" TargetMode="External"/><Relationship Id="rId10" Type="http://schemas.openxmlformats.org/officeDocument/2006/relationships/hyperlink" Target="https://hal.science/hal-05126712v1" TargetMode="External"/><Relationship Id="rId11" Type="http://schemas.openxmlformats.org/officeDocument/2006/relationships/hyperlink" Target="https://hal.science/search/index/?q=*&amp;authFullName_s=Stefano Manfredi" TargetMode="External"/><Relationship Id="rId12" Type="http://schemas.openxmlformats.org/officeDocument/2006/relationships/hyperlink" Target="https://hal.science/search/index/?q=*&amp;authFullName_s=Stephan Proch&#225;zka" TargetMode="External"/><Relationship Id="rId13" Type="http://schemas.openxmlformats.org/officeDocument/2006/relationships/hyperlink" Target="https://dx.doi.org/10.25365/phaidra.684_09" TargetMode="External"/><Relationship Id="rId14" Type="http://schemas.openxmlformats.org/officeDocument/2006/relationships/hyperlink" Target="https://hal.science/hal-04109118v1" TargetMode="External"/><Relationship Id="rId15" Type="http://schemas.openxmlformats.org/officeDocument/2006/relationships/hyperlink" Target="https://hal.science/search/index/?q=*&amp;authFullName_s=Slavom&#237;r &#268;&#233;pl&#246;" TargetMode="External"/><Relationship Id="rId16" Type="http://schemas.openxmlformats.org/officeDocument/2006/relationships/hyperlink" Target="https://dx.doi.org/10.1075/jpcl.22016.man" TargetMode="External"/><Relationship Id="rId17" Type="http://schemas.openxmlformats.org/officeDocument/2006/relationships/hyperlink" Target="https://hal.science/hal-04022316v1" TargetMode="External"/><Relationship Id="rId18" Type="http://schemas.openxmlformats.org/officeDocument/2006/relationships/hyperlink" Target="https://shs.hal.science/halshs-04263726v1" TargetMode="External"/><Relationship Id="rId19" Type="http://schemas.openxmlformats.org/officeDocument/2006/relationships/hyperlink" Target="https://hal.science/search/index/?q=*&amp;authFullName_s=Barbara Casciarri" TargetMode="External"/><Relationship Id="rId20" Type="http://schemas.openxmlformats.org/officeDocument/2006/relationships/hyperlink" Target="https://dx.doi.org/10.3366/arabic.2023.0014" TargetMode="External"/><Relationship Id="rId21" Type="http://schemas.openxmlformats.org/officeDocument/2006/relationships/hyperlink" Target="https://hal.science/hal-03879638v1" TargetMode="External"/><Relationship Id="rId22" Type="http://schemas.openxmlformats.org/officeDocument/2006/relationships/hyperlink" Target="https://dx.doi.org/10.1515/stuf-2022-1061" TargetMode="External"/><Relationship Id="rId23" Type="http://schemas.openxmlformats.org/officeDocument/2006/relationships/hyperlink" Target="https://hal.science/hal-03879634v1" TargetMode="External"/><Relationship Id="rId24" Type="http://schemas.openxmlformats.org/officeDocument/2006/relationships/hyperlink" Target="https://hal.science/search/index/?q=*&amp;authFullName_s=Bruno Herin" TargetMode="External"/><Relationship Id="rId25" Type="http://schemas.openxmlformats.org/officeDocument/2006/relationships/hyperlink" Target="https://hal.science/search/index/?q=*&amp;authFullName_s=Christophe Pereira" TargetMode="External"/><Relationship Id="rId26" Type="http://schemas.openxmlformats.org/officeDocument/2006/relationships/hyperlink" Target="https://dx.doi.org/10.1515/stuf-2022-1060" TargetMode="External"/><Relationship Id="rId27" Type="http://schemas.openxmlformats.org/officeDocument/2006/relationships/hyperlink" Target="https://cnrs.hal.science/hal-03897116v1" TargetMode="External"/><Relationship Id="rId28" Type="http://schemas.openxmlformats.org/officeDocument/2006/relationships/hyperlink" Target="https://dx.doi.org/10.1515/lingty-2020-2068" TargetMode="External"/><Relationship Id="rId29" Type="http://schemas.openxmlformats.org/officeDocument/2006/relationships/hyperlink" Target="https://hal.science/hal-03334787v1" TargetMode="External"/><Relationship Id="rId30" Type="http://schemas.openxmlformats.org/officeDocument/2006/relationships/hyperlink" Target="https://hal.science/search/index/?q=*&amp;authFullName_s=Caroline Roset" TargetMode="External"/><Relationship Id="rId31" Type="http://schemas.openxmlformats.org/officeDocument/2006/relationships/hyperlink" Target="https://dx.doi.org/10.3390/languages6030146" TargetMode="External"/><Relationship Id="rId32" Type="http://schemas.openxmlformats.org/officeDocument/2006/relationships/hyperlink" Target="https://shs.hal.science/halshs-03089862v1" TargetMode="External"/><Relationship Id="rId33" Type="http://schemas.openxmlformats.org/officeDocument/2006/relationships/hyperlink" Target="https://hal.science/search/index/?q=*&amp;authFullName_s=Nicolas Quint" TargetMode="External"/><Relationship Id="rId34" Type="http://schemas.openxmlformats.org/officeDocument/2006/relationships/hyperlink" Target="https://dx.doi.org/10.1163/19589514-05101002" TargetMode="External"/><Relationship Id="rId35" Type="http://schemas.openxmlformats.org/officeDocument/2006/relationships/hyperlink" Target="https://hal.science/hal-04354405v1" TargetMode="External"/><Relationship Id="rId36" Type="http://schemas.openxmlformats.org/officeDocument/2006/relationships/hyperlink" Target="https://hal.science/search/index/?q=*&amp;authFullName_s=Alice Franck" TargetMode="External"/><Relationship Id="rId37" Type="http://schemas.openxmlformats.org/officeDocument/2006/relationships/hyperlink" Target="https://hal.science/search/index/?q=*&amp;authFullName_s=Munzoul Assal" TargetMode="External"/><Relationship Id="rId38" Type="http://schemas.openxmlformats.org/officeDocument/2006/relationships/hyperlink" Target="https://hal.science/hal-04354410v1" TargetMode="External"/><Relationship Id="rId39" Type="http://schemas.openxmlformats.org/officeDocument/2006/relationships/hyperlink" Target="https://shs.hal.science/halshs-03089864v1" TargetMode="External"/><Relationship Id="rId40" Type="http://schemas.openxmlformats.org/officeDocument/2006/relationships/hyperlink" Target="https://dx.doi.org/10.4000/etudesafricaines.32172" TargetMode="External"/><Relationship Id="rId41" Type="http://schemas.openxmlformats.org/officeDocument/2006/relationships/hyperlink" Target="https://shs.hal.science/halshs-03089863v1" TargetMode="External"/><Relationship Id="rId42" Type="http://schemas.openxmlformats.org/officeDocument/2006/relationships/hyperlink" Target="https://dx.doi.org/10.1163/19589514-05101001" TargetMode="External"/><Relationship Id="rId43" Type="http://schemas.openxmlformats.org/officeDocument/2006/relationships/hyperlink" Target="https://shs.hal.science/halshs-03089865v1" TargetMode="External"/><Relationship Id="rId44" Type="http://schemas.openxmlformats.org/officeDocument/2006/relationships/hyperlink" Target="https://dx.doi.org/10.4000/etudesafricaines.32782" TargetMode="External"/><Relationship Id="rId45" Type="http://schemas.openxmlformats.org/officeDocument/2006/relationships/hyperlink" Target="https://hal.science/hal-03906275v1" TargetMode="External"/><Relationship Id="rId46" Type="http://schemas.openxmlformats.org/officeDocument/2006/relationships/hyperlink" Target="https://hal.science/search/index/?q=*&amp;authFullName_s=Mauro Tosco" TargetMode="External"/><Relationship Id="rId47" Type="http://schemas.openxmlformats.org/officeDocument/2006/relationships/hyperlink" Target="https://dx.doi.org/10.1558/sols.35596" TargetMode="External"/><Relationship Id="rId48" Type="http://schemas.openxmlformats.org/officeDocument/2006/relationships/hyperlink" Target="https://shs.hal.science/halshs-01681156v1" TargetMode="External"/><Relationship Id="rId49" Type="http://schemas.openxmlformats.org/officeDocument/2006/relationships/hyperlink" Target="https://dx.doi.org/10.1075/jpcl.32.1.09man" TargetMode="External"/><Relationship Id="rId50" Type="http://schemas.openxmlformats.org/officeDocument/2006/relationships/hyperlink" Target="https://shs.hal.science/halshs-01681130v1" TargetMode="External"/><Relationship Id="rId51" Type="http://schemas.openxmlformats.org/officeDocument/2006/relationships/hyperlink" Target="https://dx.doi.org/10.1075/jpcl.32.2.01man" TargetMode="External"/><Relationship Id="rId52" Type="http://schemas.openxmlformats.org/officeDocument/2006/relationships/hyperlink" Target="https://hal.science/hal-01102718v1" TargetMode="External"/><Relationship Id="rId53" Type="http://schemas.openxmlformats.org/officeDocument/2006/relationships/hyperlink" Target="https://cnrs.hal.science/hal-03897191v1" TargetMode="External"/><Relationship Id="rId54" Type="http://schemas.openxmlformats.org/officeDocument/2006/relationships/hyperlink" Target="https://dx.doi.org/10.1075/jpcl.29.2.01int" TargetMode="External"/><Relationship Id="rId55" Type="http://schemas.openxmlformats.org/officeDocument/2006/relationships/hyperlink" Target="https://shs.hal.science/halshs-01681143v1" TargetMode="External"/><Relationship Id="rId56" Type="http://schemas.openxmlformats.org/officeDocument/2006/relationships/hyperlink" Target="https://shs.hal.science/halshs-00715140v1" TargetMode="External"/><Relationship Id="rId57" Type="http://schemas.openxmlformats.org/officeDocument/2006/relationships/hyperlink" Target="https://shs.hal.science/halshs-01681279v1" TargetMode="External"/><Relationship Id="rId58" Type="http://schemas.openxmlformats.org/officeDocument/2006/relationships/hyperlink" Target="https://hal.science/hal-04858070v1" TargetMode="External"/><Relationship Id="rId59" Type="http://schemas.openxmlformats.org/officeDocument/2006/relationships/hyperlink" Target="https://hal.science/search/index/?q=*&amp;authFullName_s=Tahar Meddour" TargetMode="External"/><Relationship Id="rId60" Type="http://schemas.openxmlformats.org/officeDocument/2006/relationships/hyperlink" Target="https://hal.science/search/index/?q=*&amp;authFullName_s=Benjamin Galliot" TargetMode="External"/><Relationship Id="rId61" Type="http://schemas.openxmlformats.org/officeDocument/2006/relationships/hyperlink" Target="https://hal.science/hal-04858107v1" TargetMode="External"/><Relationship Id="rId62" Type="http://schemas.openxmlformats.org/officeDocument/2006/relationships/hyperlink" Target="https://hal.science/hal-04858120v1" TargetMode="External"/><Relationship Id="rId63" Type="http://schemas.openxmlformats.org/officeDocument/2006/relationships/hyperlink" Target="https://hal.science/hal-04858075v1" TargetMode="External"/><Relationship Id="rId64" Type="http://schemas.openxmlformats.org/officeDocument/2006/relationships/hyperlink" Target="https://hal.science/hal-04367970v1" TargetMode="External"/><Relationship Id="rId65" Type="http://schemas.openxmlformats.org/officeDocument/2006/relationships/hyperlink" Target="https://hal.science/hal-04367969v1" TargetMode="External"/><Relationship Id="rId66" Type="http://schemas.openxmlformats.org/officeDocument/2006/relationships/hyperlink" Target="https://hal.science/hal-03910347v1" TargetMode="External"/><Relationship Id="rId67" Type="http://schemas.openxmlformats.org/officeDocument/2006/relationships/hyperlink" Target="https://hal.science/hal-03910349v1" TargetMode="External"/><Relationship Id="rId68" Type="http://schemas.openxmlformats.org/officeDocument/2006/relationships/hyperlink" Target="https://hal.science/hal-03910358v1" TargetMode="External"/><Relationship Id="rId69" Type="http://schemas.openxmlformats.org/officeDocument/2006/relationships/hyperlink" Target="https://hal.science/hal-03910369v1" TargetMode="External"/><Relationship Id="rId70" Type="http://schemas.openxmlformats.org/officeDocument/2006/relationships/hyperlink" Target="https://hal.science/hal-03910345v1" TargetMode="External"/><Relationship Id="rId71" Type="http://schemas.openxmlformats.org/officeDocument/2006/relationships/hyperlink" Target="https://hal.science/hal-03910342v1" TargetMode="External"/><Relationship Id="rId72" Type="http://schemas.openxmlformats.org/officeDocument/2006/relationships/hyperlink" Target="https://hal.science/hal-03910344v1" TargetMode="External"/><Relationship Id="rId73" Type="http://schemas.openxmlformats.org/officeDocument/2006/relationships/hyperlink" Target="https://hal.science/hal-04367968v1" TargetMode="External"/><Relationship Id="rId74" Type="http://schemas.openxmlformats.org/officeDocument/2006/relationships/hyperlink" Target="https://hal.science/hal-04061744v1" TargetMode="External"/><Relationship Id="rId75" Type="http://schemas.openxmlformats.org/officeDocument/2006/relationships/hyperlink" Target="https://hal.science/hal-04061732v1" TargetMode="External"/><Relationship Id="rId76" Type="http://schemas.openxmlformats.org/officeDocument/2006/relationships/hyperlink" Target="https://hal.science/hal-04061740v1" TargetMode="External"/><Relationship Id="rId77" Type="http://schemas.openxmlformats.org/officeDocument/2006/relationships/hyperlink" Target="https://hal.science/search/index/?q=*&amp;authFullName_s=Bernard Caron" TargetMode="External"/><Relationship Id="rId78" Type="http://schemas.openxmlformats.org/officeDocument/2006/relationships/hyperlink" Target="https://hal.science/search/index/?q=*&amp;authFullName_s=Kim Gerdes" TargetMode="External"/><Relationship Id="rId79" Type="http://schemas.openxmlformats.org/officeDocument/2006/relationships/hyperlink" Target="https://hal.science/search/index/?q=*&amp;authFullName_s=Marine Courtin" TargetMode="External"/><Relationship Id="rId80" Type="http://schemas.openxmlformats.org/officeDocument/2006/relationships/hyperlink" Target="https://hal.science/hal-04061748v1" TargetMode="External"/><Relationship Id="rId81" Type="http://schemas.openxmlformats.org/officeDocument/2006/relationships/hyperlink" Target="https://hal.science/hal-02504160v1" TargetMode="External"/><Relationship Id="rId82" Type="http://schemas.openxmlformats.org/officeDocument/2006/relationships/hyperlink" Target="https://hal.science/hal-04061776v1" TargetMode="External"/><Relationship Id="rId83" Type="http://schemas.openxmlformats.org/officeDocument/2006/relationships/hyperlink" Target="https://hal.parisnanterre.fr/hal-04142006v1" TargetMode="External"/><Relationship Id="rId84" Type="http://schemas.openxmlformats.org/officeDocument/2006/relationships/hyperlink" Target="https://hal.science/search/index/?q=*&amp;authFullName_s=Francis Egbokhare" TargetMode="External"/><Relationship Id="rId85" Type="http://schemas.openxmlformats.org/officeDocument/2006/relationships/hyperlink" Target="https://hal.science/search/index/?q=*&amp;authFullName_s=Sylvain Kahane" TargetMode="External"/><Relationship Id="rId86" Type="http://schemas.openxmlformats.org/officeDocument/2006/relationships/hyperlink" Target="https://hal.science/search/index/?q=*&amp;authFullName_s=Anne Lacheret-Dujour" TargetMode="External"/><Relationship Id="rId87" Type="http://schemas.openxmlformats.org/officeDocument/2006/relationships/hyperlink" Target="https://hal.science/hal-04061779v1" TargetMode="External"/><Relationship Id="rId88" Type="http://schemas.openxmlformats.org/officeDocument/2006/relationships/hyperlink" Target="https://hal.science/hal-02504151v1" TargetMode="External"/><Relationship Id="rId89" Type="http://schemas.openxmlformats.org/officeDocument/2006/relationships/hyperlink" Target="https://shs.hal.science/halshs-01681444v1" TargetMode="External"/><Relationship Id="rId90" Type="http://schemas.openxmlformats.org/officeDocument/2006/relationships/hyperlink" Target="https://hal.science/search/index/?q=*&amp;authFullName_s=Eliane Vieira" TargetMode="External"/><Relationship Id="rId91" Type="http://schemas.openxmlformats.org/officeDocument/2006/relationships/hyperlink" Target="https://shs.hal.science/halshs-01681433v1" TargetMode="External"/><Relationship Id="rId92" Type="http://schemas.openxmlformats.org/officeDocument/2006/relationships/hyperlink" Target="https://shs.hal.science/halshs-01681313v1" TargetMode="External"/><Relationship Id="rId93" Type="http://schemas.openxmlformats.org/officeDocument/2006/relationships/hyperlink" Target="https://hal.science/search/index/?q=*&amp;authFullName_s=Isabelle L&#233;glise" TargetMode="External"/><Relationship Id="rId94" Type="http://schemas.openxmlformats.org/officeDocument/2006/relationships/hyperlink" Target="https://shs.hal.science/halshs-01681668v1" TargetMode="External"/><Relationship Id="rId95" Type="http://schemas.openxmlformats.org/officeDocument/2006/relationships/hyperlink" Target="https://shs.hal.science/halshs-01681527v1" TargetMode="External"/><Relationship Id="rId96" Type="http://schemas.openxmlformats.org/officeDocument/2006/relationships/hyperlink" Target="https://shs.hal.science/halshs-01681513v1" TargetMode="External"/><Relationship Id="rId97" Type="http://schemas.openxmlformats.org/officeDocument/2006/relationships/hyperlink" Target="https://shs.hal.science/halshs-01840802v1" TargetMode="External"/><Relationship Id="rId98" Type="http://schemas.openxmlformats.org/officeDocument/2006/relationships/hyperlink" Target="https://shs.hal.science/halshs-01681753v1" TargetMode="External"/><Relationship Id="rId99" Type="http://schemas.openxmlformats.org/officeDocument/2006/relationships/hyperlink" Target="https://hal.science/hal-01249785v1" TargetMode="External"/><Relationship Id="rId100" Type="http://schemas.openxmlformats.org/officeDocument/2006/relationships/hyperlink" Target="https://hal.science/hal-01249786v1" TargetMode="External"/><Relationship Id="rId101" Type="http://schemas.openxmlformats.org/officeDocument/2006/relationships/hyperlink" Target="https://hal.science/hal-01107341v1" TargetMode="External"/><Relationship Id="rId102" Type="http://schemas.openxmlformats.org/officeDocument/2006/relationships/hyperlink" Target="https://hal.science/hal-01102752v1" TargetMode="External"/><Relationship Id="rId103" Type="http://schemas.openxmlformats.org/officeDocument/2006/relationships/hyperlink" Target="https://hal.science/hal-01102640v1" TargetMode="External"/><Relationship Id="rId104" Type="http://schemas.openxmlformats.org/officeDocument/2006/relationships/hyperlink" Target="https://hal.science/hal-01102728v1" TargetMode="External"/><Relationship Id="rId105" Type="http://schemas.openxmlformats.org/officeDocument/2006/relationships/hyperlink" Target="https://hal.science/search/index/?q=*&amp;authFullName_s=Pascal Boyeldieu" TargetMode="External"/><Relationship Id="rId106" Type="http://schemas.openxmlformats.org/officeDocument/2006/relationships/hyperlink" Target="https://hal.science/hal-01102624v1" TargetMode="External"/><Relationship Id="rId107" Type="http://schemas.openxmlformats.org/officeDocument/2006/relationships/hyperlink" Target="https://hal.science/search/index/?q=*&amp;authFullName_s=Mauro Tosco&#176;" TargetMode="External"/><Relationship Id="rId108" Type="http://schemas.openxmlformats.org/officeDocument/2006/relationships/hyperlink" Target="https://shs.hal.science/halshs-00715136v1" TargetMode="External"/><Relationship Id="rId109" Type="http://schemas.openxmlformats.org/officeDocument/2006/relationships/hyperlink" Target="https://shs.hal.science/halshs-00715130v1" TargetMode="External"/><Relationship Id="rId110" Type="http://schemas.openxmlformats.org/officeDocument/2006/relationships/hyperlink" Target="https://shs.hal.science/halshs-04924241v1" TargetMode="External"/><Relationship Id="rId111" Type="http://schemas.openxmlformats.org/officeDocument/2006/relationships/hyperlink" Target="https://hal.science/hal-04634461v1" TargetMode="External"/><Relationship Id="rId112" Type="http://schemas.openxmlformats.org/officeDocument/2006/relationships/hyperlink" Target="https://dx.doi.org/10.56551/AQGB5951" TargetMode="External"/><Relationship Id="rId113" Type="http://schemas.openxmlformats.org/officeDocument/2006/relationships/hyperlink" Target="https://hal.science/hal-04634457v1" TargetMode="External"/><Relationship Id="rId114" Type="http://schemas.openxmlformats.org/officeDocument/2006/relationships/hyperlink" Target="https://dx.doi.org/10.56551/SRJE9758" TargetMode="External"/><Relationship Id="rId115" Type="http://schemas.openxmlformats.org/officeDocument/2006/relationships/hyperlink" Target="https://hal.science/hal-04858138v1" TargetMode="External"/><Relationship Id="rId116" Type="http://schemas.openxmlformats.org/officeDocument/2006/relationships/hyperlink" Target="https://hal.science/hal-03923096v1" TargetMode="External"/><Relationship Id="rId117" Type="http://schemas.openxmlformats.org/officeDocument/2006/relationships/hyperlink" Target="https://hal.science/hal-03908552v1" TargetMode="External"/><Relationship Id="rId118" Type="http://schemas.openxmlformats.org/officeDocument/2006/relationships/hyperlink" Target="https://hal.science/search/index/?q=*&amp;authFullName_s=Sara Petrollino" TargetMode="External"/><Relationship Id="rId119" Type="http://schemas.openxmlformats.org/officeDocument/2006/relationships/hyperlink" Target="https://hal.science/hal-03879632v1" TargetMode="External"/><Relationship Id="rId120" Type="http://schemas.openxmlformats.org/officeDocument/2006/relationships/hyperlink" Target="https://dx.doi.org/10.1515/stuf-2022-frontmatter4" TargetMode="External"/><Relationship Id="rId121" Type="http://schemas.openxmlformats.org/officeDocument/2006/relationships/hyperlink" Target="https://shs.hal.science/halshs-03094993v1" TargetMode="External"/><Relationship Id="rId122" Type="http://schemas.openxmlformats.org/officeDocument/2006/relationships/hyperlink" Target="https://dx.doi.org/10.4000/etudesafricaines.32167" TargetMode="External"/><Relationship Id="rId123" Type="http://schemas.openxmlformats.org/officeDocument/2006/relationships/hyperlink" Target="https://hal.science/hal-04354377v1" TargetMode="External"/><Relationship Id="rId124" Type="http://schemas.openxmlformats.org/officeDocument/2006/relationships/hyperlink" Target="https://hal.campus-aar.fr/hal-03889538v1" TargetMode="External"/><Relationship Id="rId125" Type="http://schemas.openxmlformats.org/officeDocument/2006/relationships/hyperlink" Target="https://hal.science/search/index/?q=*&amp;authFullName_s=Sarah Gimenez" TargetMode="External"/><Relationship Id="rId126" Type="http://schemas.openxmlformats.org/officeDocument/2006/relationships/hyperlink" Target="https://hal.science/search/index/?q=*&amp;authFullName_s=Kexin Zhang" TargetMode="External"/><Relationship Id="rId127" Type="http://schemas.openxmlformats.org/officeDocument/2006/relationships/hyperlink" Target="https://hal.science/hal-02511485v1" TargetMode="External"/><Relationship Id="rId128" Type="http://schemas.openxmlformats.org/officeDocument/2006/relationships/hyperlink" Target="https://hal.science/hal-04354380v1" TargetMode="External"/><Relationship Id="rId129" Type="http://schemas.openxmlformats.org/officeDocument/2006/relationships/hyperlink" Target="https://shs.hal.science/halshs-01357537v1" TargetMode="External"/><Relationship Id="rId130" Type="http://schemas.openxmlformats.org/officeDocument/2006/relationships/hyperlink" Target="https://hal.science/hal-03906298v1" TargetMode="External"/><Relationship Id="rId131" Type="http://schemas.openxmlformats.org/officeDocument/2006/relationships/hyperlink" Target="https://shs.hal.science/halshs-03018535v1" TargetMode="External"/><Relationship Id="rId132" Type="http://schemas.openxmlformats.org/officeDocument/2006/relationships/hyperlink" Target="https://hal.science/hal-02649190v1" TargetMode="External"/><Relationship Id="rId133" Type="http://schemas.openxmlformats.org/officeDocument/2006/relationships/hyperlink" Target="https://dx.doi.org/10.5281/zenodo.3744557" TargetMode="External"/><Relationship Id="rId134" Type="http://schemas.openxmlformats.org/officeDocument/2006/relationships/hyperlink" Target="https://hal.science/hal-02649291v1" TargetMode="External"/><Relationship Id="rId135" Type="http://schemas.openxmlformats.org/officeDocument/2006/relationships/hyperlink" Target="https://hal.science/search/index/?q=*&amp;authFullName_s=Christopher Lucas" TargetMode="External"/><Relationship Id="rId136" Type="http://schemas.openxmlformats.org/officeDocument/2006/relationships/hyperlink" Target="https://dx.doi.org/10.5281/zenodo.3744501" TargetMode="External"/><Relationship Id="rId137" Type="http://schemas.openxmlformats.org/officeDocument/2006/relationships/hyperlink" Target="https://hal.science/hal-02427221v1" TargetMode="External"/><Relationship Id="rId138" Type="http://schemas.openxmlformats.org/officeDocument/2006/relationships/hyperlink" Target="https://hal.science/search/index/?q=*&amp;authFullName_s=Fida Bizri" TargetMode="External"/><Relationship Id="rId139" Type="http://schemas.openxmlformats.org/officeDocument/2006/relationships/hyperlink" Target="https://www.routledge.com/The-Routledge-Handbook-of-Arabic-Sociolinguistics-1st-Edition/Al-Wer-Horesh/p/book/9781138853966" TargetMode="External"/><Relationship Id="rId140" Type="http://schemas.openxmlformats.org/officeDocument/2006/relationships/hyperlink" Target="https://dx.doi.org/10.4324/9781315722450-10" TargetMode="External"/><Relationship Id="rId141" Type="http://schemas.openxmlformats.org/officeDocument/2006/relationships/hyperlink" Target="https://shs.hal.science/halshs-02121529v1" TargetMode="External"/><Relationship Id="rId142" Type="http://schemas.openxmlformats.org/officeDocument/2006/relationships/hyperlink" Target="https://hal.science/search/index/?q=*&amp;authFullName_s=Suat Istanbullu" TargetMode="External"/><Relationship Id="rId143" Type="http://schemas.openxmlformats.org/officeDocument/2006/relationships/hyperlink" Target="https://www.harrassowitz-verlag.de/titel_6378.ahtml" TargetMode="External"/><Relationship Id="rId144" Type="http://schemas.openxmlformats.org/officeDocument/2006/relationships/hyperlink" Target="https://dx.doi.org/10.2307/j.ctvrnfqvw.16" TargetMode="External"/><Relationship Id="rId145" Type="http://schemas.openxmlformats.org/officeDocument/2006/relationships/hyperlink" Target="https://cnrs.hal.science/hal-03897151v1" TargetMode="External"/><Relationship Id="rId146" Type="http://schemas.openxmlformats.org/officeDocument/2006/relationships/hyperlink" Target="https://dx.doi.org/10.1075/sal.6.01man" TargetMode="External"/><Relationship Id="rId147" Type="http://schemas.openxmlformats.org/officeDocument/2006/relationships/hyperlink" Target="https://shs.hal.science/halshs-01681205v1" TargetMode="External"/><Relationship Id="rId148" Type="http://schemas.openxmlformats.org/officeDocument/2006/relationships/hyperlink" Target="https://shs.hal.science/halshs-01681175v1" TargetMode="External"/><Relationship Id="rId149" Type="http://schemas.openxmlformats.org/officeDocument/2006/relationships/hyperlink" Target="https://hal.science/hal-01249783v1" TargetMode="External"/><Relationship Id="rId150" Type="http://schemas.openxmlformats.org/officeDocument/2006/relationships/hyperlink" Target="https://hal.science/search/index/?q=*&amp;authFullName_s=Marie-Claude Simeone-Senelle" TargetMode="External"/><Relationship Id="rId151" Type="http://schemas.openxmlformats.org/officeDocument/2006/relationships/hyperlink" Target="https://hal.science/hal-01249780v1" TargetMode="External"/><Relationship Id="rId152" Type="http://schemas.openxmlformats.org/officeDocument/2006/relationships/hyperlink" Target="https://shs.hal.science/halshs-00922747v1" TargetMode="External"/><Relationship Id="rId153" Type="http://schemas.openxmlformats.org/officeDocument/2006/relationships/hyperlink" Target="https://hal.science/search/index/?q=*&amp;authFullName_s=C&#233;cile Lux" TargetMode="External"/><Relationship Id="rId154" Type="http://schemas.openxmlformats.org/officeDocument/2006/relationships/hyperlink" Target="https://benjamins.com/#catalog/books/scl.68.03car/details" TargetMode="External"/><Relationship Id="rId155" Type="http://schemas.openxmlformats.org/officeDocument/2006/relationships/hyperlink" Target="https://shs.hal.science/halshs-01681295v1" TargetMode="External"/><Relationship Id="rId156" Type="http://schemas.openxmlformats.org/officeDocument/2006/relationships/hyperlink" Target="https://hal.science/hal-03906282v1" TargetMode="External"/><Relationship Id="rId157" Type="http://schemas.openxmlformats.org/officeDocument/2006/relationships/hyperlink" Target="https://dx.doi.org/10.1515/9783110292343.13" TargetMode="External"/><Relationship Id="rId158" Type="http://schemas.openxmlformats.org/officeDocument/2006/relationships/hyperlink" Target="https://shs.hal.science/halshs-01179237v1" TargetMode="External"/><Relationship Id="rId159" Type="http://schemas.openxmlformats.org/officeDocument/2006/relationships/hyperlink" Target="https://hal.science/hal-00826611v1" TargetMode="External"/><Relationship Id="rId160" Type="http://schemas.openxmlformats.org/officeDocument/2006/relationships/hyperlink" Target="https://shs.hal.science/halshs-03094950v1" TargetMode="External"/><Relationship Id="rId161" Type="http://schemas.openxmlformats.org/officeDocument/2006/relationships/hyperlink" Target="https://hal.science/hal-03334649v1" TargetMode="External"/><Relationship Id="rId162" Type="http://schemas.openxmlformats.org/officeDocument/2006/relationships/hyperlink" Target="https://hal.science/search/index/?q=*&amp;authFullName_s=Munzul Assal" TargetMode="External"/><Relationship Id="rId163" Type="http://schemas.openxmlformats.org/officeDocument/2006/relationships/hyperlink" Target="https://shs.hal.science/halshs-01835535v1" TargetMode="External"/><Relationship Id="rId164" Type="http://schemas.openxmlformats.org/officeDocument/2006/relationships/hyperlink" Target="https://hal.science/hal-01571515v1" TargetMode="External"/><Relationship Id="rId165" Type="http://schemas.openxmlformats.org/officeDocument/2006/relationships/hyperlink" Target="http://www.peeters-leuven.be/boekoverz.asp?nr=10540" TargetMode="External"/><Relationship Id="rId166" Type="http://schemas.openxmlformats.org/officeDocument/2006/relationships/hyperlink" Target="https://hal.science/hal-0110264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Manfredi</dc:title>
  <dc:description>CV</dc:description>
  <dc:subject/>
  <cp:keywords/>
  <cp:category/>
  <cp:lastModifiedBy/>
  <dcterms:created xsi:type="dcterms:W3CDTF">2026-04-15T11:33:58+02:00</dcterms:created>
  <dcterms:modified xsi:type="dcterms:W3CDTF">2026-04-15T11:33:58+02:00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