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Trestini David </w:t>
      </w:r>
      <w:r>
        <w:rPr>
          <w:color w:val="641e6e"/>
        </w:rPr>
        <w:t xml:space="preserve">Postdoctoral researcher at the University of Southampton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Modelling for the Laser Interferometer Space Antenna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Niaesh Afshordi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Sarp Akçay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 Amaro Seoane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Antonelli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Josu C Aurrekoetxea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2025, 28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⟨10.1007/s41114-025-00056-1⟩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radiation reaction for compact binary systems at the fourth-and-a-half post-Newtonian 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2025, 42 (6), pp.065015.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⟨10.1088/1361-6382/adac9d⟩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Gravitational-Wave Phasing of Compact Binary Systems to the Fourth-and-a-Half post-Newtonian 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Larrouturou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(12), pp.121402.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⟨10.1103/PhysRevLett.131.121402⟩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Flux and Quadrupole Modes from Quasi-Circular Non-Spinning Compact Binaries to the Fourth Post-Newtonian 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Larrouturou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(6), pp.064041.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⟨10.1103/PhysRevD.108.064041⟩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quadrupole moment of compact binaries to the fourth post-Newtonian order: relating the harmonic and radiative 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Larrouturou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(5), pp.055006.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⟨10.1088/1361-6382/acb5de⟩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in scalar-tensor theory to one-and-a-half post-Newtonian 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08 (08), pp.008.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⟨10.1088/1475-7516/2022/08/008⟩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4.5PN and 2SF gravitational energy fluxes from quasicircular compact binaries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Niels Warburton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Barry Wardell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Adam Pound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Gravitational-Wave Tails of Memory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radiation of compact binary systems in general relativity and in scalar-tensor theories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</w:p>
          <w:p>
            <w:pPr/>
            <w:r>
              <w:rPr/>
              <w:t xml:space="preserve">Astrophysics [astro-ph]. Sorbonne Université, 2023.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2023SORUS233⟩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tel-04224762v1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Gravitational-wave tails of memory at 4PN 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Rencontres de Moriond on Gravitation</w:t>
            </w:r>
            <w:r>
              <w:rPr/>
              <w:t xml:space="preserve">, Mar 2023,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in scalar-tensor theory to one-and-a-half post-Newtonian 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Rencontres de Moriond on Gravitation</w:t>
            </w:r>
            <w:r>
              <w:rPr/>
              <w:t xml:space="preserve">, Jan 2022,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hal-04114583v1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017v1" TargetMode="External"/><Relationship Id="rId8" Type="http://schemas.openxmlformats.org/officeDocument/2006/relationships/hyperlink" Target="https://hal.science/search/index/?q=*&amp;authFullName_s=Niaesh Afshordi" TargetMode="External"/><Relationship Id="rId9" Type="http://schemas.openxmlformats.org/officeDocument/2006/relationships/hyperlink" Target="https://hal.science/search/index/?q=*&amp;authFullName_s=Sarp Ak&#231;ay" TargetMode="External"/><Relationship Id="rId10" Type="http://schemas.openxmlformats.org/officeDocument/2006/relationships/hyperlink" Target="https://hal.science/search/index/?q=*&amp;authFullName_s=Pau Amaro Seoane" TargetMode="External"/><Relationship Id="rId11" Type="http://schemas.openxmlformats.org/officeDocument/2006/relationships/hyperlink" Target="https://hal.science/search/index/?q=*&amp;authFullName_s=Andrea Antonelli" TargetMode="External"/><Relationship Id="rId12" Type="http://schemas.openxmlformats.org/officeDocument/2006/relationships/hyperlink" Target="https://hal.science/search/index/?q=*&amp;authFullName_s=Josu C Aurrekoetxea" TargetMode="External"/><Relationship Id="rId13" Type="http://schemas.openxmlformats.org/officeDocument/2006/relationships/hyperlink" Target="https://dx.doi.org/10.1007/s41114-025-00056-1" TargetMode="External"/><Relationship Id="rId14" Type="http://schemas.openxmlformats.org/officeDocument/2006/relationships/hyperlink" Target="https://hal.science/hal-04668785v1" TargetMode="External"/><Relationship Id="rId15" Type="http://schemas.openxmlformats.org/officeDocument/2006/relationships/hyperlink" Target="https://hal.science/search/index/?q=*&amp;authFullName_s=Luc Blanchet" TargetMode="External"/><Relationship Id="rId16" Type="http://schemas.openxmlformats.org/officeDocument/2006/relationships/hyperlink" Target="https://hal.science/search/index/?q=*&amp;authFullName_s=Guillaume Faye" TargetMode="External"/><Relationship Id="rId17" Type="http://schemas.openxmlformats.org/officeDocument/2006/relationships/hyperlink" Target="https://hal.science/search/index/?q=*&amp;authFullName_s=David Trestini" TargetMode="External"/><Relationship Id="rId18" Type="http://schemas.openxmlformats.org/officeDocument/2006/relationships/hyperlink" Target="https://dx.doi.org/10.1088/1361-6382/adac9d" TargetMode="External"/><Relationship Id="rId19" Type="http://schemas.openxmlformats.org/officeDocument/2006/relationships/hyperlink" Target="https://hal.science/hal-04093510v1" TargetMode="External"/><Relationship Id="rId20" Type="http://schemas.openxmlformats.org/officeDocument/2006/relationships/hyperlink" Target="https://hal.science/search/index/?q=*&amp;authFullName_s=Quentin Henry" TargetMode="External"/><Relationship Id="rId21" Type="http://schemas.openxmlformats.org/officeDocument/2006/relationships/hyperlink" Target="https://hal.science/search/index/?q=*&amp;authFullName_s=Fran&#231;ois Larrouturou" TargetMode="External"/><Relationship Id="rId22" Type="http://schemas.openxmlformats.org/officeDocument/2006/relationships/hyperlink" Target="https://dx.doi.org/10.1103/PhysRevLett.131.121402" TargetMode="External"/><Relationship Id="rId23" Type="http://schemas.openxmlformats.org/officeDocument/2006/relationships/hyperlink" Target="https://hal.science/hal-04093506v1" TargetMode="External"/><Relationship Id="rId24" Type="http://schemas.openxmlformats.org/officeDocument/2006/relationships/hyperlink" Target="https://dx.doi.org/10.1103/PhysRevD.108.064041" TargetMode="External"/><Relationship Id="rId25" Type="http://schemas.openxmlformats.org/officeDocument/2006/relationships/hyperlink" Target="https://hal.science/hal-03790348v1" TargetMode="External"/><Relationship Id="rId26" Type="http://schemas.openxmlformats.org/officeDocument/2006/relationships/hyperlink" Target="https://dx.doi.org/10.1088/1361-6382/acb5de" TargetMode="External"/><Relationship Id="rId27" Type="http://schemas.openxmlformats.org/officeDocument/2006/relationships/hyperlink" Target="https://hal.science/hal-03559932v1" TargetMode="External"/><Relationship Id="rId28" Type="http://schemas.openxmlformats.org/officeDocument/2006/relationships/hyperlink" Target="https://hal.science/search/index/?q=*&amp;authFullName_s=Laura Bernard" TargetMode="External"/><Relationship Id="rId29" Type="http://schemas.openxmlformats.org/officeDocument/2006/relationships/hyperlink" Target="https://dx.doi.org/10.1088/1475-7516/2022/08/008" TargetMode="External"/><Relationship Id="rId30" Type="http://schemas.openxmlformats.org/officeDocument/2006/relationships/hyperlink" Target="https://hal.science/hal-04642089v1" TargetMode="External"/><Relationship Id="rId31" Type="http://schemas.openxmlformats.org/officeDocument/2006/relationships/hyperlink" Target="https://hal.science/search/index/?q=*&amp;authFullName_s=Niels Warburton" TargetMode="External"/><Relationship Id="rId32" Type="http://schemas.openxmlformats.org/officeDocument/2006/relationships/hyperlink" Target="https://hal.science/search/index/?q=*&amp;authFullName_s=Barry Wardell" TargetMode="External"/><Relationship Id="rId33" Type="http://schemas.openxmlformats.org/officeDocument/2006/relationships/hyperlink" Target="https://hal.science/search/index/?q=*&amp;authFullName_s=Adam Pound" TargetMode="External"/><Relationship Id="rId34" Type="http://schemas.openxmlformats.org/officeDocument/2006/relationships/hyperlink" Target="https://hal.science/hal-03955846v1" TargetMode="External"/><Relationship Id="rId35" Type="http://schemas.openxmlformats.org/officeDocument/2006/relationships/hyperlink" Target="https://theses.hal.science/tel-04224762v1" TargetMode="External"/><Relationship Id="rId36" Type="http://schemas.openxmlformats.org/officeDocument/2006/relationships/hyperlink" Target="https://www.theses.fr/2023SORUS233" TargetMode="External"/><Relationship Id="rId37" Type="http://schemas.openxmlformats.org/officeDocument/2006/relationships/hyperlink" Target="https://hal.science/hal-04127973v1" TargetMode="External"/><Relationship Id="rId38" Type="http://schemas.openxmlformats.org/officeDocument/2006/relationships/hyperlink" Target="https://hal.science/hal-0411458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Trestini David</dc:title>
  <dc:description>CV</dc:description>
  <dc:subject/>
  <cp:keywords/>
  <cp:category/>
  <cp:lastModifiedBy/>
  <dcterms:created xsi:type="dcterms:W3CDTF">2026-03-09T10:24:59+01:00</dcterms:created>
  <dcterms:modified xsi:type="dcterms:W3CDTF">2026-03-09T10:24:59+01:00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