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Defente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la transition socio-environnementale : une mise en débat à partir de récits 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de formation - Pour quelle(s) transformation(s) (QPES2025)</w:t>
            </w:r>
            <w:r>
              <w:rPr/>
              <w:t xml:space="preserve">, May 2025, Brest,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⟨10.5281/zenodo.17091409⟩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facteur de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facteur de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halshs-05388070v1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verre opaque rouge sur un fourreau d'épée en fer de la Tène ancienne à Pommerœul (province du Hainaut, Belgique)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Pierre-Benoît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Vandenabeele</w:t>
              </w:r>
            </w:hyperlink>
          </w:p>
          <w:p>
            <w:pPr/>
            <w:r>
              <w:rPr/>
              <w:t xml:space="preserve">Eugène Warmenbol; Evelyne Gillet; Walter Leclercq. </w:t>
            </w:r>
            <w:r>
              <w:rPr>
                <w:i w:val="1"/>
                <w:iCs w:val="1"/>
              </w:rPr>
              <w:t xml:space="preserve">Cladio, l'armement à l'âge du Fer</w:t>
            </w:r>
            <w:r>
              <w:rPr/>
              <w:t xml:space="preserve">, pp.185-206, 2025, Carnyx, 5, 978-2-87285-203-1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stylistique des objets ornés / Orval “Les Pleines” : la tombe à 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</w:p>
          <w:p>
            <w:pPr/>
            <w:r>
              <w:rPr/>
              <w:t xml:space="preserve">H. Lepaumier (dir.). </w:t>
            </w:r>
            <w:r>
              <w:rPr>
                <w:i w:val="1"/>
                <w:iCs w:val="1"/>
              </w:rPr>
              <w:t xml:space="preserve">Environnement archéologique d’une tombe à char. Les sites d’Orval et Bricqueville-la-Blouette (Manche) à la fin de l’âge du Fer</w:t>
            </w:r>
            <w:r>
              <w:rPr/>
              <w:t xml:space="preserve">, Presses universitaires de Rennes, pp.223-228, 2023, 978-2-7535-9337-4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: la tombe à char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pp.199-244,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Bossard S., Les souterrains gaulois en Bretagne et en Normandie occidentale. Architectures de stockage enterrées (Ve-Ier siècles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129 (1), pp.181-185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hal-05050554v1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715v1" TargetMode="External"/><Relationship Id="rId8" Type="http://schemas.openxmlformats.org/officeDocument/2006/relationships/hyperlink" Target="https://hal.science/search/index/?q=*&amp;authFullName_s=Elsa Chusseau" TargetMode="External"/><Relationship Id="rId9" Type="http://schemas.openxmlformats.org/officeDocument/2006/relationships/hyperlink" Target="https://hal.science/search/index/?q=*&amp;authFullName_s=Ma&#235;lle Crosse" TargetMode="External"/><Relationship Id="rId10" Type="http://schemas.openxmlformats.org/officeDocument/2006/relationships/hyperlink" Target="https://hal.science/search/index/?q=*&amp;authFullName_s=Virginie Defente" TargetMode="External"/><Relationship Id="rId11" Type="http://schemas.openxmlformats.org/officeDocument/2006/relationships/hyperlink" Target="https://hal.science/search/index/?q=*&amp;authFullName_s=Laetitia Devos" TargetMode="External"/><Relationship Id="rId12" Type="http://schemas.openxmlformats.org/officeDocument/2006/relationships/hyperlink" Target="https://hal.science/search/index/?q=*&amp;authFullName_s=Fanny Herve-Pecot" TargetMode="External"/><Relationship Id="rId13" Type="http://schemas.openxmlformats.org/officeDocument/2006/relationships/hyperlink" Target="https://hal.science/hal-05506962v1" TargetMode="External"/><Relationship Id="rId14" Type="http://schemas.openxmlformats.org/officeDocument/2006/relationships/hyperlink" Target="https://hal.science/search/index/?q=*&amp;authFullName_s=Fanny Herv&#233;-P&#233;cot" TargetMode="External"/><Relationship Id="rId15" Type="http://schemas.openxmlformats.org/officeDocument/2006/relationships/hyperlink" Target="https://hal.science/search/index/?q=*&amp;authFullName_s=Noemi Garcia-Arjona" TargetMode="External"/><Relationship Id="rId16" Type="http://schemas.openxmlformats.org/officeDocument/2006/relationships/hyperlink" Target="https://dx.doi.org/10.5281/zenodo.17091409" TargetMode="External"/><Relationship Id="rId17" Type="http://schemas.openxmlformats.org/officeDocument/2006/relationships/hyperlink" Target="https://hal.science/hal-05387081v1" TargetMode="External"/><Relationship Id="rId18" Type="http://schemas.openxmlformats.org/officeDocument/2006/relationships/hyperlink" Target="https://shs.hal.science/halshs-05388070v1" TargetMode="External"/><Relationship Id="rId19" Type="http://schemas.openxmlformats.org/officeDocument/2006/relationships/hyperlink" Target="https://hal.science/search/index/?q=*&amp;authFullName_s=La&#235;titia Devos" TargetMode="External"/><Relationship Id="rId20" Type="http://schemas.openxmlformats.org/officeDocument/2006/relationships/hyperlink" Target="https://hal.science/hal-05391468v1" TargetMode="External"/><Relationship Id="rId21" Type="http://schemas.openxmlformats.org/officeDocument/2006/relationships/hyperlink" Target="https://hal.science/search/index/?q=*&amp;authFullName_s=Pierre-Beno&#238;t G&#233;rard" TargetMode="External"/><Relationship Id="rId22" Type="http://schemas.openxmlformats.org/officeDocument/2006/relationships/hyperlink" Target="https://hal.science/search/index/?q=*&amp;authFullName_s=Eva Vermeersch" TargetMode="External"/><Relationship Id="rId23" Type="http://schemas.openxmlformats.org/officeDocument/2006/relationships/hyperlink" Target="https://hal.science/search/index/?q=*&amp;authFullName_s=Peter Vandenabeele" TargetMode="External"/><Relationship Id="rId24" Type="http://schemas.openxmlformats.org/officeDocument/2006/relationships/hyperlink" Target="https://hal.science/hal-05050686v1" TargetMode="External"/><Relationship Id="rId25" Type="http://schemas.openxmlformats.org/officeDocument/2006/relationships/hyperlink" Target="https://inrap.hal.science/hal-04562604v1" TargetMode="External"/><Relationship Id="rId26" Type="http://schemas.openxmlformats.org/officeDocument/2006/relationships/hyperlink" Target="https://hal.science/search/index/?q=*&amp;authFullName_s=Hubert Lepaumier" TargetMode="External"/><Relationship Id="rId27" Type="http://schemas.openxmlformats.org/officeDocument/2006/relationships/hyperlink" Target="https://hal.science/search/index/?q=*&amp;authFullName_s=David Giazzon" TargetMode="External"/><Relationship Id="rId28" Type="http://schemas.openxmlformats.org/officeDocument/2006/relationships/hyperlink" Target="https://hal.science/search/index/?q=*&amp;authFullName_s=Karine Chanson" TargetMode="External"/><Relationship Id="rId29" Type="http://schemas.openxmlformats.org/officeDocument/2006/relationships/hyperlink" Target="https://hal.science/search/index/?q=*&amp;authFullName_s=Guirec Querr&#233;" TargetMode="External"/><Relationship Id="rId30" Type="http://schemas.openxmlformats.org/officeDocument/2006/relationships/hyperlink" Target="https://hal.science/hal-0505055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Defente</dc:title>
  <dc:description>CV</dc:description>
  <dc:subject/>
  <cp:keywords/>
  <cp:category/>
  <cp:lastModifiedBy/>
  <dcterms:created xsi:type="dcterms:W3CDTF">2026-05-10T11:43:23+02:00</dcterms:created>
  <dcterms:modified xsi:type="dcterms:W3CDTF">2026-05-10T11:43:23+02:00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