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virginie zampa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L’évolution de la place des autrices dans l’émission de la grande librairie : De Busnel à Trapenard, quels changements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TV ON</w:t></w:r><w:r><w:rPr/><w:t xml:space="preserve">, ICM - GRESEC - Université Grenoble Alpes, Dec 2025, Echirolles, France</w:t></w:r></w:p><w:p><w:pPr/><w:r><w:rPr/><w:t xml:space="preserve">Communication dans un congrès</w:t></w:r></w:p><w:p><w:pPr/><w:hyperlink r:id="rId7" w:history="1"><w:r><w:rPr><w:color w:val="#410a8c"/><w:u w:val="single"/></w:rPr><w:t xml:space="preserve">hal-05461487v1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Boosting metalinguistic awareness with a plurilingual escape game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CALICO 2024 — Confluences and Connections: Bridging Industry and Academia in CALL</w:t></w:r><w:r><w:rPr/><w:t xml:space="preserve">, May 2024, Pittsburg, Pa., United States</w:t></w:r></w:p><w:p><w:pPr/><w:r><w:rPr/><w:t xml:space="preserve">Communication dans un congrès</w:t></w:r></w:p><w:p><w:pPr/><w:hyperlink r:id="rId10" w:history="1"><w:r><w:rPr><w:color w:val="#410a8c"/><w:u w:val="single"/></w:rPr><w:t xml:space="preserve">hal-04995290v1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ObRéCo : un escape game sur la comparaison des langues en cycle 2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Séminaire de l'École Académique de la Formation Continue, Académie de Grenoble et CELV. Pôle de l’éducation, Université-Grenoble-Alpes</w:t></w:r><w:r><w:rPr/><w:t xml:space="preserve">, Apr 2024, Grenoble, France</w:t></w:r></w:p><w:p><w:pPr/><w:r><w:rPr/><w:t xml:space="preserve">Communication dans un congrès</w:t></w:r></w:p><w:p><w:pPr/><w:hyperlink r:id="rId12" w:history="1"><w:r><w:rPr><w:color w:val="#410a8c"/><w:u w:val="single"/></w:rPr><w:t xml:space="preserve">hal-04996614v1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escape game sur la comparaison des langues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Agi-lang : Agentivité, engagement et apprentissage en (didactique des) langues dans des contextes numériques - Colloque international</w:t></w:r><w:r><w:rPr/><w:t xml:space="preserve">, Jun 2024, Grenoble, France</w:t></w:r></w:p><w:p><w:pPr/><w:r><w:rPr/><w:t xml:space="preserve">Communication dans un congrès</w:t></w:r></w:p><w:p><w:pPr/><w:hyperlink r:id="rId13" w:history="1"><w:r><w:rPr><w:color w:val="#410a8c"/><w:u w:val="single"/></w:rPr><w:t xml:space="preserve">hal-04995307v1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escape game plurilingue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Colloque International de l'ARDAA 2024 : Didactique de l’anglais langue étrangère en contexte éducatif : enjeux et spécificités</w:t></w:r><w:r><w:rPr/><w:t xml:space="preserve">, Association pour la Recherche en Didactique et Acquisition de l’Anglais, Jun 2024,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hal-04995249v1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plurilingual escape game to boost metalinguistic awareness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Inaugural ELLRA Conference - 2024</w:t></w:r><w:r><w:rPr/><w:t xml:space="preserve">, Early Language Learning Research Association, Apr 2024, Cracovie, Poland</w:t></w:r></w:p><w:p><w:pPr/><w:r><w:rPr/><w:t xml:space="preserve">Communication dans un congrès</w:t></w:r></w:p><w:p><w:pPr/><w:hyperlink r:id="rId15" w:history="1"><w:r><w:rPr><w:color w:val="#410a8c"/><w:u w:val="single"/></w:rPr><w:t xml:space="preserve">hal-04995270v1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une chaine de télévision publique promeut les romans où sont les autrices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Les inégalités de représentation à l'écran</w:t></w:r><w:r><w:rPr/><w:t xml:space="preserve">, IRCAV, Dec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hal-04406513v1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rendre l’évaluation d’une production collective plus équitable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Dispositifs et méthodologies émergents en évaluation</w:t></w:r><w:r><w:rPr/><w:t xml:space="preserve">, l’ADMEE-Europe - Université Hassan II Casablanca, Jan 2020, Casablanca, Maroc</w:t></w:r></w:p><w:p><w:pPr/><w:r><w:rPr/><w:t xml:space="preserve">Communication dans un congrès</w:t></w:r></w:p><w:p><w:pPr/><w:hyperlink r:id="rId17" w:history="1"><w:r><w:rPr><w:color w:val="#410a8c"/><w:u w:val="single"/></w:rPr><w:t xml:space="preserve">hal-03436648v1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Design based research on learning games, the example of Magic Word v2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Arnaud Bey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Pauline Ballot</w:t></w:r></w:hyperlink><w:r><w:rPr/><w:t xml:space="preserve">,</w:t></w:r><w:hyperlink r:id="rId22" w:history="1"><w:r><w:rPr><w:color w:val="#410a8c"/><w:u w:val="single"/></w:rPr><w:t xml:space="preserve">Racha Hallal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hal-01811083v1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Travail sur le lexique : et si nous jouions ?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24" w:history="1"><w:r><w:rPr><w:color w:val="#410a8c"/><w:u w:val="single"/></w:rPr><w:t xml:space="preserve">Ada Gazidedja</w:t></w:r></w:hyperlink></w:p><w:p><w:pPr/><w:r><w:rPr><w:i w:val="1"/><w:iCs w:val="1"/></w:rPr><w:t xml:space="preserve">85e congrès de l'ACFAS</w:t></w:r><w:r><w:rPr/><w:t xml:space="preserve">, 2017, Montréal, Canada</w:t></w:r></w:p><w:p><w:pPr/><w:r><w:rPr/><w:t xml:space="preserve">Communication dans un congrès</w:t></w:r></w:p><w:p><w:pPr/><w:hyperlink r:id="rId23" w:history="1"><w:r><w:rPr><w:color w:val="#410a8c"/><w:u w:val="single"/></w:rPr><w:t xml:space="preserve">hal-01586278v1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jeux pour apprendre : Entre détournement et adaptation de jeux tangibles au format numérique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4eme colloque international en éducation, enjeux actuels et futurs de la formation et de la profession enseignante</w:t></w:r><w:r><w:rPr/><w:t xml:space="preserve">, 2017, Montréal, Canada</w:t></w:r></w:p><w:p><w:pPr/><w:r><w:rPr/><w:t xml:space="preserve">Communication dans un congrès</w:t></w:r></w:p><w:p><w:pPr/><w:hyperlink r:id="rId25" w:history="1"><w:r><w:rPr><w:color w:val="#410a8c"/><w:u w:val="single"/></w:rPr><w:t xml:space="preserve">hal-01586279v1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design of a word game to enhance Italian language learning</w:t></w:r></w:hyperlink></w:p><w:p><w:pPr/><w:hyperlink r:id="rId27" w:history="1"><w:r><w:rPr><w:color w:val="#410a8c"/><w:u w:val="single"/></w:rPr><w:t xml:space="preserve">Marco Roccetti</w:t></w:r></w:hyperlink><w:r><w:rPr/><w:t xml:space="preserve">,</w:t></w:r><w:hyperlink r:id="rId28" w:history="1"><w:r><w:rPr><w:color w:val="#410a8c"/><w:u w:val="single"/></w:rPr><w:t xml:space="preserve">Paola Salomoni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29" w:history="1"><w:r><w:rPr><w:color w:val="#410a8c"/><w:u w:val="single"/></w:rPr><w:t xml:space="preserve">Monica Masperi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2016 International Conference on Computing, Networking and Communications (ICNC)</w:t></w:r><w:r><w:rPr/><w:t xml:space="preserve">, 2016, Kaui, United States. </w:t></w:r><w:hyperlink r:id="rId30" w:history="1"><w:r><w:rPr><w:color w:val="#410a8c"/><w:u w:val="single"/></w:rPr><w:t xml:space="preserve">⟨10.1109/ICCNC.2016.7440546⟩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hal-01586289v1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jeux et des mots: stratégies d'adaptation de jeux existants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32" w:history="1"><w:r><w:rPr><w:color w:val="#410a8c"/><w:u w:val="single"/></w:rPr><w:t xml:space="preserve">Nadia Yassine-Diab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hal-01586299v1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jeu vecteur d'interactions en apprentissage des langue</w:t></w:r></w:hyperlink></w:p><w:p><w:pPr/><w:hyperlink r:id="rId22" w:history="1"><w:r><w:rPr><w:color w:val="#410a8c"/><w:u w:val="single"/></w:rPr><w:t xml:space="preserve">Racha Hallal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Colloque ACEDLE 2015</w:t></w:r><w:r><w:rPr/><w:t xml:space="preserve">, 2015, Lyon, France. pp.37</w:t></w:r></w:p><w:p><w:pPr/><w:r><w:rPr/><w:t xml:space="preserve">Communication dans un congrès</w:t></w:r></w:p><w:p><w:pPr/><w:hyperlink r:id="rId33" w:history="1"><w:r><w:rPr><w:color w:val="#410a8c"/><w:u w:val="single"/></w:rPr><w:t xml:space="preserve">hal-01586300v1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Table ronde : « le jeu est il vraiment sérieux »</w:t></w:r></w:hyperlink></w:p><w:p><w:pPr/><w:hyperlink r:id="rId35" w:history="1"><w:r><w:rPr><w:color w:val="#410a8c"/><w:u w:val="single"/></w:rPr><w:t xml:space="preserve">Yann Bergheaud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Assises du numérique de Grenoble pour l'éducation </w:t></w:r><w:r><w:rPr/><w:t xml:space="preserve">, 2015,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hal-01586298v1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Prototypes ludiques pour l'apprentissage des langues — démonstration de Check Your SMILE, Magic Word et Game of Words</w:t></w:r></w:hyperlink></w:p><w:p><w:pPr/><w:hyperlink r:id="rId32" w:history="1"><w:r><w:rPr><w:color w:val="#410a8c"/><w:u w:val="single"/></w:rPr><w:t xml:space="preserve">Nadia Yassine-Diab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hal-01586293v1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sociale de l’opinion sur le réseau Twitter en contexte électoral : retour sur une recherche pluridisciplinaire (2012-2014)</w:t></w:r></w:hyperlink></w:p><w:p><w:pPr/><w:hyperlink r:id="rId38" w:history="1"><w:r><w:rPr><w:color w:val="#410a8c"/><w:u w:val="single"/></w:rPr><w:t xml:space="preserve">Bernard Denni</w:t></w:r></w:hyperlink><w:r><w:rPr/><w:t xml:space="preserve">,</w:t></w:r><w:hyperlink r:id="rId39" w:history="1"><w:r><w:rPr><w:color w:val="#410a8c"/><w:u w:val="single"/></w:rPr><w:t xml:space="preserve">Françoise Papa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41" w:history="1"><w:r><w:rPr><w:color w:val="#410a8c"/><w:u w:val="single"/></w:rPr><w:t xml:space="preserve">Gérard d'Aubigny</w:t></w:r></w:hyperlink><w:r><w:rPr/><w:t xml:space="preserve">,</w:t></w:r><w:hyperlink r:id="rId42" w:history="1"><w:r><w:rPr><w:color w:val="#410a8c"/><w:u w:val="single"/></w:rPr><w:t xml:space="preserve">Michèle Moine</w:t></w:r></w:hyperlink><w:r><w:rPr/><w:t xml:space="preserve">et al.</w:t></w:r></w:p><w:p><w:pPr/><w:r><w:rPr><w:i w:val="1"/><w:iCs w:val="1"/></w:rPr><w:t xml:space="preserve">Journées d’étude « Etudier le Web politique. Regards croisés »</w:t></w:r><w:r><w:rPr/><w:t xml:space="preserve">, laboratoires ERIC, CEPEL, ELICO, May 2015,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hal-01910671v1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Magic Word : une adaptation du Boggle pour une plateforme d'apprentissage des langues</w:t></w:r></w:hyperlink></w:p><w:p><w:pPr/><w:hyperlink r:id="rId44" w:history="1"><w:r><w:rPr><w:color w:val="#410a8c"/><w:u w:val="single"/></w:rPr><w:t xml:space="preserve">Pauline Rebourgeon</w:t></w:r></w:hyperlink><w:r><w:rPr/><w:t xml:space="preserve">,</w:t></w:r><w:hyperlink r:id="rId45" w:history="1"><w:r><w:rPr><w:color w:val="#410a8c"/><w:u w:val="single"/></w:rPr><w:t xml:space="preserve">Christine Lutian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Des machines et des langues –- Résumés / Book of abstracts</w:t></w:r><w:r><w:rPr/><w:t xml:space="preserve">, 2014, Bordeaux, France. pp.22-23</w:t></w:r></w:p><w:p><w:pPr/><w:r><w:rPr/><w:t xml:space="preserve">Communication dans un congrès</w:t></w:r></w:p><w:p><w:pPr/><w:hyperlink r:id="rId43" w:history="1"><w:r><w:rPr><w:color w:val="#410a8c"/><w:u w:val="single"/></w:rPr><w:t xml:space="preserve">hal-01586305v1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Crowdsourcing Word-Color Associations</w:t></w:r></w:hyperlink></w:p><w:p><w:pPr/><w:hyperlink r:id="rId47" w:history="1"><w:r><w:rPr><w:color w:val="#410a8c"/><w:u w:val="single"/></w:rPr><w:t xml:space="preserve">Mathieu Lafourcade</w:t></w:r></w:hyperlink><w:r><w:rPr/><w:t xml:space="preserve">,</w:t></w:r><w:hyperlink r:id="rId48" w:history="1"><w:r><w:rPr><w:color w:val="#410a8c"/><w:u w:val="single"/></w:rPr><w:t xml:space="preserve">Nathalie Le Brun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NLDB: Natural Language Processing and Information Systems</w:t></w:r><w:r><w:rPr/><w:t xml:space="preserve">, Jun 2014, Montpellier, France. pp.39-44, </w:t></w:r><w:hyperlink r:id="rId49" w:history="1"><w:r><w:rPr><w:color w:val="#410a8c"/><w:u w:val="single"/></w:rPr><w:t xml:space="preserve">⟨10.1007/978-3-319-07983-7_5⟩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lirmm-01713801v1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couleurs des gens</w:t></w:r></w:hyperlink></w:p><w:p><w:pPr/><w:hyperlink r:id="rId47" w:history="1"><w:r><w:rPr><w:color w:val="#410a8c"/><w:u w:val="single"/></w:rPr><w:t xml:space="preserve">Mathieu Lafourcade</w:t></w:r></w:hyperlink><w:r><w:rPr/><w:t xml:space="preserve">,</w:t></w:r><w:hyperlink r:id="rId48" w:history="1"><w:r><w:rPr><w:color w:val="#410a8c"/><w:u w:val="single"/></w:rPr><w:t xml:space="preserve">Nathalie Le Brun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TALN: Traitement Automatique des Langues Naturelles</w:t></w:r><w:r><w:rPr/><w:t xml:space="preserve">, Jul 2014,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lirmm-01471671v1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Platin : Plateforme d'enseignement/apprentissage de la Langue des Signes Française</w:t></w:r></w:hyperlink></w:p><w:p><w:pPr/><w:hyperlink r:id="rId52" w:history="1"><w:r><w:rPr><w:color w:val="#410a8c"/><w:u w:val="single"/></w:rPr><w:t xml:space="preserve">Lucie Metz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53" w:history="1"><w:r><w:rPr><w:color w:val="#410a8c"/><w:u w:val="single"/></w:rPr><w:t xml:space="preserve">Annelies Braffort</w:t></w:r></w:hyperlink></w:p><w:p><w:pPr/><w:r><w:rPr><w:i w:val="1"/><w:iCs w:val="1"/></w:rPr><w:t xml:space="preserve">Journées Tice Alpes 2013 - "De l'artisanat à l'ingénierie"</w:t></w:r><w:r><w:rPr/><w:t xml:space="preserve">, Jun 2013,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hal-01634144v1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Plat'in : Plateforme pour l'apprentissage de la LSF, étude préliminaire et spécification</w:t></w:r></w:hyperlink></w:p><w:p><w:pPr/><w:hyperlink r:id="rId52" w:history="1"><w:r><w:rPr><w:color w:val="#410a8c"/><w:u w:val="single"/></w:rPr><w:t xml:space="preserve">Lucie Metz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53" w:history="1"><w:r><w:rPr><w:color w:val="#410a8c"/><w:u w:val="single"/></w:rPr><w:t xml:space="preserve">Annelies Braffort</w:t></w:r></w:hyperlink></w:p><w:p><w:pPr/><w:r><w:rPr><w:i w:val="1"/><w:iCs w:val="1"/></w:rPr><w:t xml:space="preserve">Atelier "EIAH et Situations de handicap"</w:t></w:r><w:r><w:rPr/><w:t xml:space="preserve">, May 2013, Toulouse, France. pp.9-14</w:t></w:r></w:p><w:p><w:pPr/><w:r><w:rPr/><w:t xml:space="preserve">Communication dans un congrès</w:t></w:r></w:p><w:p><w:pPr/><w:hyperlink r:id="rId54" w:history="1"><w:r><w:rPr><w:color w:val="#410a8c"/><w:u w:val="single"/></w:rPr><w:t xml:space="preserve">hal-03840085v1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Helping Students Understand Courses through Written Syntheses An LSA-based Online Advisor</w:t></w:r></w:hyperlink></w:p><w:p><w:pPr/><w:hyperlink r:id="rId56" w:history="1"><w:r><w:rPr><w:color w:val="#410a8c"/><w:u w:val="single"/></w:rPr><w:t xml:space="preserve">Emmanuelle Villiot Leclercq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10th IEEE International Conference on Advanced Learning Technologies</w:t></w:r><w:r><w:rPr/><w:t xml:space="preserve">, 2010, Sousse, Tunisia. pp.341-343, </w:t></w:r><w:hyperlink r:id="rId59" w:history="1"><w:r><w:rPr><w:color w:val="#410a8c"/><w:u w:val="single"/></w:rPr><w:t xml:space="preserve">⟨10.1109/ICALT.2010.96⟩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hal-01820372v1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Écrire des résumés pour apprendre des cours : un système d'aide à l'apprentissage autorégulé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58" w:history="1"><w:r><w:rPr><w:color w:val="#410a8c"/><w:u w:val="single"/></w:rPr><w:t xml:space="preserve">Philippe Dessus</w:t></w:r></w:hyperlink></w:p><w:p><w:pPr/><w:r><w:rPr><w:i w:val="1"/><w:iCs w:val="1"/></w:rPr><w:t xml:space="preserve">7e Colloque "Technologies de l'Information et de la Communication pour l'Enseignement" (TICE 2010)</w:t></w:r><w:r><w:rPr/><w:t xml:space="preserve">, 2010,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hal-01495694v1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environnement-tuteur d'apprentissage dialogique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62" w:history="1"><w:r><w:rPr><w:color w:val="#410a8c"/><w:u w:val="single"/></w:rPr><w:t xml:space="preserve">Stefan Trausan-Matu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2e Colloque Echanger pour Apprendre en Ligne (EPAL'09)</w:t></w:r><w:r><w:rPr/><w:t xml:space="preserve">, Jun 2009,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hal-00404842v1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is teaching? Cognitive-based tutoring principles for the design of a learning environment.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International Conference in Human System Learning</w:t></w:r><w:r><w:rPr/><w:t xml:space="preserve">, May 2008, Toulouse, France. pp.49-55</w:t></w:r></w:p><w:p><w:pPr/><w:r><w:rPr/><w:t xml:space="preserve">Communication dans un congrès</w:t></w:r></w:p><w:p><w:pPr/><w:hyperlink r:id="rId64" w:history="1"><w:r><w:rPr><w:color w:val="#410a8c"/><w:u w:val="single"/></w:rPr><w:t xml:space="preserve">hal-00308591v1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la nécessité du TAL dans les EIAH en langues Les cas EXXELANT et MIRTO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/><w:t xml:space="preserve">Jun 2007</w:t></w:r></w:p><w:p><w:pPr/><w:r><w:rPr/><w:t xml:space="preserve">Communication dans un congrès</w:t></w:r></w:p><w:p><w:pPr/><w:hyperlink r:id="rId65" w:history="1"><w:r><w:rPr><w:color w:val="#410a8c"/><w:u w:val="single"/></w:rPr><w:t xml:space="preserve">hal-00161556v1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NLP and CALL: integration is working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68" w:history="1"><w:r><w:rPr><w:color w:val="#410a8c"/><w:u w:val="single"/></w:rPr><w:t xml:space="preserve">Sylviane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TaLC7</w:t></w:r><w:r><w:rPr/><w:t xml:space="preserve">, 2006, France</w:t></w:r></w:p><w:p><w:pPr/><w:r><w:rPr/><w:t xml:space="preserve">Communication dans un congrès</w:t></w:r></w:p><w:p><w:pPr/><w:hyperlink r:id="rId67" w:history="1"><w:r><w:rPr><w:color w:val="#410a8c"/><w:u w:val="single"/></w:rPr><w:t xml:space="preserve">hal-00790334v1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Quelles machines pour enseigner la langue ?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71" w:history="1"><w:r><w:rPr><w:color w:val="#410a8c"/><w:u w:val="single"/></w:rPr><w:t xml:space="preserve">Cédrick Fairon</w:t></w:r></w:hyperlink><w:r><w:rPr/><w:t xml:space="preserve">,</w:t></w:r><w:hyperlink r:id="rId72" w:history="1"><w:r><w:rPr><w:color w:val="#410a8c"/><w:u w:val="single"/></w:rPr><w:t xml:space="preserve">Sylvianne Granger</w:t></w:r></w:hyperlink><w:r><w:rPr/><w:t xml:space="preserve">,</w:t></w:r><w:hyperlink r:id="rId73" w:history="1"><w:r><w:rPr><w:color w:val="#410a8c"/><w:u w:val="single"/></w:rPr><w:t xml:space="preserve">Julia Medori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The 13th Conference on Natural Language Processing (TALN 2006). April 10-13, 2006. Leuven (Belgium)</w:t></w:r><w:r><w:rPr/><w:t xml:space="preserve">, 2006, Leuven, Belgique. pp.795-805</w:t></w:r></w:p><w:p><w:pPr/><w:r><w:rPr/><w:t xml:space="preserve">Communication dans un congrès</w:t></w:r></w:p><w:p><w:pPr/><w:hyperlink r:id="rId70" w:history="1"><w:r><w:rPr><w:color w:val="#410a8c"/><w:u w:val="single"/></w:rPr><w:t xml:space="preserve">hal-00197393v1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Acquisition de connaissances à partir de sélections automatiques de textes : tentative d'opérationnalisation de la Zone Proximale de Développement</w:t></w:r></w:hyperlink></w:p><w:p><w:pPr/><w:hyperlink r:id="rId9" w:history="1"><w:r><w:rPr><w:color w:val="#410a8c"/><w:u w:val="single"/></w:rPr><w:t xml:space="preserve">Virginie Zampa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pp.39-44</w:t></w:r></w:p><w:p><w:pPr/><w:r><w:rPr/><w:t xml:space="preserve">Communication dans un congrès</w:t></w:r></w:p><w:p><w:pPr/><w:hyperlink r:id="rId74" w:history="1"><w:r><w:rPr><w:color w:val="#410a8c"/><w:u w:val="single"/></w:rPr><w:t xml:space="preserve">edutice-00000693v1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Un escape game sur la comparaison des langues comme levier de la motivation pour l’ouverture aux langues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1" w:history="1"><w:r><w:rPr><w:color w:val="#410a8c"/><w:u w:val="single"/></w:rPr><w:t xml:space="preserve">Coralie Payre-Ficout</w:t></w:r></w:hyperlink><w:r><w:rPr/><w:t xml:space="preserve">,</w:t></w:r><w:hyperlink r:id="rId76" w:history="1"><w:r><w:rPr><w:color w:val="#410a8c"/><w:u w:val="single"/></w:rPr><w:t xml:space="preserve">Marie-Pierre Jouannaud</w:t></w:r></w:hyperlink></w:p><w:p><w:pPr/><w:r><w:rPr><w:i w:val="1"/><w:iCs w:val="1"/></w:rPr><w:t xml:space="preserve">ALSIC - Apprentissage des Langues et Systèmes d'Information et de Communication</w:t></w:r><w:r><w:rPr/><w:t xml:space="preserve">, 2025, 28 (3), </w:t></w:r><w:hyperlink r:id="rId77" w:history="1"><w:r><w:rPr><w:color w:val="#410a8c"/><w:u w:val="single"/></w:rPr><w:t xml:space="preserve">⟨10.4000/14sc6⟩</w:t></w:r></w:hyperlink></w:p><w:p><w:pPr/><w:r><w:rPr/><w:t xml:space="preserve">Article dans une revue</w:t></w:r></w:p><w:p><w:pPr/><w:hyperlink r:id="rId75" w:history="1"><w:r><w:rPr><w:color w:val="#410a8c"/><w:u w:val="single"/></w:rPr><w:t xml:space="preserve">hal-05494748v1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écrivaines de La grande librairie : des invitées de deuxième ligne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79" w:history="1"><w:r><w:rPr><w:color w:val="#410a8c"/><w:u w:val="single"/></w:rPr><w:t xml:space="preserve">Solange Rossato</w:t></w:r></w:hyperlink></w:p><w:p><w:pPr/><w:r><w:rPr><w:i w:val="1"/><w:iCs w:val="1"/></w:rPr><w:t xml:space="preserve">LIDIL - Revue de linguistique et de didactique des langues</w:t></w:r><w:r><w:rPr/><w:t xml:space="preserve">, 2024, 70, pp.Varia</w:t></w:r></w:p><w:p><w:pPr/><w:r><w:rPr/><w:t xml:space="preserve">Article dans une revue</w:t></w:r></w:p><w:p><w:pPr/><w:hyperlink r:id="rId78" w:history="1"><w:r><w:rPr><w:color w:val="#410a8c"/><w:u w:val="single"/></w:rPr><w:t xml:space="preserve">hal-04752112v1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Conception d’un escape game sur la comparaison des langues en CE1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Les Langues Modernes</w:t></w:r><w:r><w:rPr/><w:t xml:space="preserve">, 2024, 2 (2)</w:t></w:r></w:p><w:p><w:pPr/><w:r><w:rPr/><w:t xml:space="preserve">Article dans une revue</w:t></w:r></w:p><w:p><w:pPr/><w:hyperlink r:id="rId80" w:history="1"><w:r><w:rPr><w:color w:val="#410a8c"/><w:u w:val="single"/></w:rPr><w:t xml:space="preserve">hal-04777431v1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jeux et des mots : stratégies de conception et réalisations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32" w:history="1"><w:r><w:rPr><w:color w:val="#410a8c"/><w:u w:val="single"/></w:rPr><w:t xml:space="preserve">Nadia Yassine-Diab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</w:t></w:r><w:hyperlink r:id="rId82" w:history="1"><w:r><w:rPr><w:color w:val="#410a8c"/><w:u w:val="single"/></w:rPr><w:t xml:space="preserve">⟨10.4000/apliut.5742⟩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halshs-01562505v1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Magic Word : premier jeu développé dans le cadre du projet Innovalangues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44" w:history="1"><w:r><w:rPr><w:color w:val="#410a8c"/><w:u w:val="single"/></w:rPr><w:t xml:space="preserve">Pauline Rebourgeon</w:t></w:r></w:hyperlink></w:p><w:p><w:pPr/><w:r><w:rPr><w:i w:val="1"/><w:iCs w:val="1"/></w:rPr><w:t xml:space="preserve">ALSIC - Apprentissage des Langues et Systèmes d'Information et de Communication</w:t></w:r><w:r><w:rPr/><w:t xml:space="preserve">, 2015, 18 (2), </w:t></w:r><w:hyperlink r:id="rId85" w:history="1"><w:r><w:rPr><w:color w:val="#410a8c"/><w:u w:val="single"/></w:rPr><w:t xml:space="preserve">⟨10.4000/alsic.2828⟩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hal-01586296v1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Automated free-text assessment: Some lessons learned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87" w:history="1"><w:r><w:rPr><w:color w:val="#410a8c"/><w:u w:val="single"/></w:rPr><w:t xml:space="preserve">Benoît Lemaire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56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88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Ștefan Trăușan-Matu</w:t></w:r></w:hyperlink><w:r><w:rPr/><w:t xml:space="preserve">,</w:t></w:r><w:hyperlink r:id="rId91" w:history="1"><w:r><w:rPr><w:color w:val="#410a8c"/><w:u w:val="single"/></w:rPr><w:t xml:space="preserve">Fridolin Wild</w:t></w:r></w:hyperlink><w:r><w:rPr/><w:t xml:space="preserve">,</w:t></w:r><w:hyperlink r:id="rId92" w:history="1"><w:r><w:rPr><w:color w:val="#410a8c"/><w:u w:val="single"/></w:rPr><w:t xml:space="preserve">Damien Dupré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93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95" w:history="1"><w:r><w:rPr><w:color w:val="#410a8c"/><w:u w:val="single"/></w:rPr><w:t xml:space="preserve">Emmanuelle Villiot-Leclercq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96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hal-00843619v1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writing and collaboration in learning: Methodological issues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Ștefan Trăușan-Matu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International Reports on Socio-Informatics</w:t></w:r><w:r><w:rPr/><w:t xml:space="preserve">, 2010, Workshop Proceedings of 9th International Conference on the Design of Cooperative Systems, 7 (1), pp.86-94</w:t></w:r></w:p><w:p><w:pPr/><w:r><w:rPr/><w:t xml:space="preserve">Article dans une revue</w:t></w:r></w:p><w:p><w:pPr/><w:hyperlink r:id="rId97" w:history="1"><w:r><w:rPr><w:color w:val="#410a8c"/><w:u w:val="single"/></w:rPr><w:t xml:space="preserve">hal-01081444v1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Summarizing digital documents: effects of alternate or simultaneous window display</w:t></w:r></w:hyperlink></w:p><w:p><w:pPr/><w:hyperlink r:id="rId99" w:history="1"><w:r><w:rPr><w:color w:val="#410a8c"/><w:u w:val="single"/></w:rPr><w:t xml:space="preserve">Thierry Olive</w:t></w:r></w:hyperlink><w:r><w:rPr/><w:t xml:space="preserve">,</w:t></w:r><w:hyperlink r:id="rId100" w:history="1"><w:r><w:rPr><w:color w:val="#410a8c"/><w:u w:val="single"/></w:rPr><w:t xml:space="preserve">Jean-François Rouet</w:t></w:r></w:hyperlink><w:r><w:rPr/><w:t xml:space="preserve">,</w:t></w:r><w:hyperlink r:id="rId101" w:history="1"><w:r><w:rPr><w:color w:val="#410a8c"/><w:u w:val="single"/></w:rPr><w:t xml:space="preserve">Emmanuelle François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Applied Cognitive Psychology</w:t></w:r><w:r><w:rPr/><w:t xml:space="preserve">, 2008, 22, pp.541-558. </w:t></w:r><w:hyperlink r:id="rId102" w:history="1"><w:r><w:rPr><w:color w:val="#410a8c"/><w:u w:val="single"/></w:rPr><w:t xml:space="preserve">⟨10.1002/acp.1380⟩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hal-00332492v1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Integrating learner corpora and natural language processing: A crucial step towards reconciling technological sophistication and pedagogical effectiveness</w:t></w:r></w:hyperlink></w:p><w:p><w:pPr/><w:hyperlink r:id="rId72" w:history="1"><w:r><w:rPr><w:color w:val="#410a8c"/><w:u w:val="single"/></w:rPr><w:t xml:space="preserve">Sylvianne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66" w:history="1"><w:r><w:rPr><w:color w:val="#410a8c"/><w:u w:val="single"/></w:rPr><w:t xml:space="preserve">Georges Antoniadis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ReCALL</w:t></w:r><w:r><w:rPr/><w:t xml:space="preserve">, 2007, 19 (3), pp.252-268</w:t></w:r></w:p><w:p><w:pPr/><w:r><w:rPr/><w:t xml:space="preserve">Article dans une revue</w:t></w:r></w:p><w:p><w:pPr/><w:hyperlink r:id="rId104" w:history="1"><w:r><w:rPr><w:color w:val="#410a8c"/><w:u w:val="single"/></w:rPr><w:t xml:space="preserve">hal-00359051v1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de l'analyse sémantique latente pour tenter d'optimiser l'acquisition par exposition à une langue étrangère de spécialité</w:t></w:r></w:hyperlink></w:p><w:p><w:pPr/><w:hyperlink r:id="rId9" w:history="1"><w:r><w:rPr><w:color w:val="#410a8c"/><w:u w:val="single"/></w:rPr><w:t xml:space="preserve">Virginie Zampa</w:t></w:r></w:hyperlink></w:p><w:p><w:pPr/><w:r><w:rPr><w:i w:val="1"/><w:iCs w:val="1"/></w:rPr><w:t xml:space="preserve">ALSIC - Apprentissage des Langues et Systèmes d'Information et de Communication</w:t></w:r><w:r><w:rPr/><w:t xml:space="preserve">, 2006, 08 (1), pp.135-146</w:t></w:r></w:p><w:p><w:pPr/><w:r><w:rPr/><w:t xml:space="preserve">Article dans une revue</w:t></w:r></w:p><w:p><w:pPr/><w:hyperlink r:id="rId105" w:history="1"><w:r><w:rPr><w:color w:val="#410a8c"/><w:u w:val="single"/></w:rPr><w:t xml:space="preserve">edutice-00109626v1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Magic Word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Arnaud Bey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2" w:history="1"><w:r><w:rPr><w:color w:val="#410a8c"/><w:u w:val="single"/></w:rPr><w:t xml:space="preserve">Racha Hallal</w:t></w:r></w:hyperlink><w:r><w:rPr/><w:t xml:space="preserve">,</w:t></w:r><w:hyperlink r:id="rId21" w:history="1"><w:r><w:rPr><w:color w:val="#410a8c"/><w:u w:val="single"/></w:rPr><w:t xml:space="preserve">Pauline Ballot</w:t></w:r></w:hyperlink></w:p><w:p><w:pPr/><w:r><w:rPr/><w:t xml:space="preserve">2019</w:t></w:r></w:p><w:p><w:pPr/><w:r><w:rPr/><w:t xml:space="preserve">Logiciel</w:t></w:r></w:p><w:p><w:pPr/><w:hyperlink r:id="rId106" w:history="1"><w:r><w:rPr><w:color w:val="#410a8c"/><w:u w:val="single"/></w:rPr><w:t xml:space="preserve">hal-01942499v1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GAMER (Gaming Applications for Multilingual Educational Resources)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2" w:history="1"><w:r><w:rPr><w:color w:val="#410a8c"/><w:u w:val="single"/></w:rPr><w:t xml:space="preserve">Racha Hallal</w:t></w:r></w:hyperlink><w:r><w:rPr/><w:t xml:space="preserve">,</w:t></w:r><w:hyperlink r:id="rId21" w:history="1"><w:r><w:rPr><w:color w:val="#410a8c"/><w:u w:val="single"/></w:rPr><w:t xml:space="preserve">Pauline Ballot</w:t></w:r></w:hyperlink><w:r><w:rPr/><w:t xml:space="preserve">,</w:t></w:r><w:hyperlink r:id="rId108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Innovative SHS</w:t></w:r><w:r><w:rPr/><w:t xml:space="preserve">, May 2017, Marseille, France. </w:t></w:r></w:p><w:p><w:pPr/><w:r><w:rPr/><w:t xml:space="preserve">Poster de conférence</w:t></w:r></w:p><w:p><w:pPr/><w:hyperlink r:id="rId107" w:history="1"><w:r><w:rPr><w:color w:val="#410a8c"/><w:u w:val="single"/></w:rPr><w:t xml:space="preserve">hal-01542501v1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Validating a Computer-based Tutor that Promotes Self-Regulated Writing-to-Learn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58" w:history="1"><w:r><w:rPr><w:color w:val="#410a8c"/><w:u w:val="single"/></w:rPr><w:t xml:space="preserve">Philippe Dessus</w:t></w:r></w:hyperlink></w:p><w:p><w:pPr/><w:r><w:rPr/><w:t xml:space="preserve">Y. Psaromiligkos; T. Spyridakos; S. Retalis. </w:t></w:r><w:r><w:rPr><w:i w:val="1"/><w:iCs w:val="1"/></w:rPr><w:t xml:space="preserve">Evaluation in e-learning</w:t></w:r><w:r><w:rPr/><w:t xml:space="preserve">, </w:t></w:r><w:hyperlink r:id="rId110" w:history="1"><w:r><w:rPr><w:color w:val="#410a8c"/><w:u w:val="single"/></w:rPr><w:t xml:space="preserve">Nova Publishers</w:t></w:r></w:hyperlink><w:r><w:rPr/><w:t xml:space="preserve">, pp.159-172, 2012, 978-1-61942-942-0</w:t></w:r></w:p><w:p><w:pPr/><w:r><w:rPr/><w:t xml:space="preserve">Chapitre d'ouvrage</w:t></w:r></w:p><w:p><w:pPr/><w:hyperlink r:id="rId109" w:history="1"><w:r><w:rPr><w:color w:val="#410a8c"/><w:u w:val="single"/></w:rPr><w:t xml:space="preserve">hal-01487714v1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PtiClic et PtiClic-kids : jeux avec les mots permettant une double acquisition.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47" w:history="1"><w:r><w:rPr><w:color w:val="#410a8c"/><w:u w:val="single"/></w:rPr><w:t xml:space="preserve">Mathieu Lafourcade</w:t></w:r></w:hyperlink></w:p><w:p><w:pPr/><w:r><w:rPr><w:i w:val="1"/><w:iCs w:val="1"/></w:rPr><w:t xml:space="preserve">STICEF'2013: Sciences et Technologies de l'Information et de la Communication pour l'Éducation et la Formation</w:t></w:r><w:r><w:rPr/><w:t xml:space="preserve">, 18, , pp.15, 2011</w:t></w:r></w:p><w:p><w:pPr/><w:r><w:rPr/><w:t xml:space="preserve">Chapitre d'ouvrage</w:t></w:r></w:p><w:p><w:pPr/><w:hyperlink r:id="rId111" w:history="1"><w:r><w:rPr><w:color w:val="#410a8c"/><w:u w:val="single"/></w:rPr><w:t xml:space="preserve">lirmm-00832988v1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Integrated Digital Language Learning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68" w:history="1"><w:r><w:rPr><w:color w:val="#410a8c"/><w:u w:val="single"/></w:rPr><w:t xml:space="preserve">Sylviane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113" w:history="1"><w:r><w:rPr><w:color w:val="#410a8c"/><w:u w:val="single"/></w:rPr><w:t xml:space="preserve">J. Medori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et al.</w:t></w:r></w:p><w:p><w:pPr/><w:r><w:rPr/><w:t xml:space="preserve">Balacheff, Nicolas and Ludvigsen, S. and de Jong, T. and Lazonder, A. and Montandon, L. </w:t></w:r><w:r><w:rPr><w:i w:val="1"/><w:iCs w:val="1"/></w:rPr><w:t xml:space="preserve">Technology-Enhanced Learning. Principles and Products</w:t></w:r><w:r><w:rPr/><w:t xml:space="preserve">, Springer, pp.89--103, 2009</w:t></w:r></w:p><w:p><w:pPr/><w:r><w:rPr/><w:t xml:space="preserve">Chapitre d'ouvrage</w:t></w:r></w:p><w:p><w:pPr/><w:hyperlink r:id="rId112" w:history="1"><w:r><w:rPr><w:color w:val="#410a8c"/><w:u w:val="single"/></w:rPr><w:t xml:space="preserve">hal-01073701v1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Jugement de la qualité de documents Web : rôle de l'expertise et de la tâche</w:t></w:r></w:hyperlink></w:p><w:p><w:pPr/><w:hyperlink r:id="rId115" w:history="1"><w:r><w:rPr><w:color w:val="#410a8c"/><w:u w:val="single"/></w:rPr><w:t xml:space="preserve">Mônica Macedo-Rouet</w:t></w:r></w:hyperlink><w:r><w:rPr/><w:t xml:space="preserve">,</w:t></w:r><w:hyperlink r:id="rId100" w:history="1"><w:r><w:rPr><w:color w:val="#410a8c"/><w:u w:val="single"/></w:rPr><w:t xml:space="preserve">Jean-François Rouet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16" w:history="1"><w:r><w:rPr><w:color w:val="#410a8c"/><w:u w:val="single"/></w:rPr><w:t xml:space="preserve">Eric Bouin</w:t></w:r></w:hyperlink></w:p><w:p><w:pPr/><w:r><w:rPr/><w:t xml:space="preserve">A. Piolat (Ed.). </w:t></w:r><w:r><w:rPr><w:i w:val="1"/><w:iCs w:val="1"/></w:rPr><w:t xml:space="preserve">Lire, écrire, communiquer et apprendre avec Internet</w:t></w:r><w:r><w:rPr/><w:t xml:space="preserve">, Éditions Solal, pp.463-488, 2006</w:t></w:r></w:p><w:p><w:pPr/><w:r><w:rPr/><w:t xml:space="preserve">Chapitre d'ouvrage</w:t></w:r></w:p><w:p><w:pPr/><w:hyperlink r:id="rId114" w:history="1"><w:r><w:rPr><w:color w:val="#410a8c"/><w:u w:val="single"/></w:rPr><w:t xml:space="preserve">hal-03814941v1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Deliverable 5.3 LTfLL – Learning support and feedback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118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Support and feedback services version 2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118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Deliverable 7.2 LTfLL – Validation 2</w:t></w:r></w:hyperlink></w:p><w:p><w:pPr/><w:hyperlink r:id="rId121" w:history="1"><w:r><w:rPr><w:color w:val="#410a8c"/><w:u w:val="single"/></w:rPr><w:t xml:space="preserve">Gillian Armitt</w:t></w:r></w:hyperlink><w:r><w:rPr/><w:t xml:space="preserve">,</w:t></w:r><w:hyperlink r:id="rId122" w:history="1"><w:r><w:rPr><w:color w:val="#410a8c"/><w:u w:val="single"/></w:rPr><w:t xml:space="preserve">Slavi Stoyanov</w:t></w:r></w:hyperlink><w:r><w:rPr/><w:t xml:space="preserve">,</w:t></w:r><w:hyperlink r:id="rId123" w:history="1"><w:r><w:rPr><w:color w:val="#410a8c"/><w:u w:val="single"/></w:rPr><w:t xml:space="preserve">Isobel Braidman</w:t></w:r></w:hyperlink><w:r><w:rPr/><w:t xml:space="preserve">,</w:t></w:r><w:hyperlink r:id="rId124" w:history="1"><w:r><w:rPr><w:color w:val="#410a8c"/><w:u w:val="single"/></w:rPr><w:t xml:space="preserve">Maria Regan</w:t></w:r></w:hyperlink><w:r><w:rPr/><w:t xml:space="preserve">,</w:t></w:r><w:hyperlink r:id="rId125" w:history="1"><w:r><w:rPr><w:color w:val="#410a8c"/><w:u w:val="single"/></w:rPr><w:t xml:space="preserve">Alisdair Smithies</w:t></w:r></w:hyperlink><w:r><w:rPr/><w:t xml:space="preserve">et al.</w:t></w:r></w:p><w:p><w:pPr/><w:r><w:rPr/><w:t xml:space="preserve">[Research Report] OUNL, LTfLL project. 2010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hal-01832053v1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Deliverable 5.2 LTfLL – Learning support and feedback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127" w:history="1"><w:r><w:rPr><w:color w:val="#410a8c"/><w:u w:val="single"/></w:rPr><w:t xml:space="preserve">Emmanuelle Evl Villiot-Leclercq</w:t></w:r></w:hyperlink><w:r><w:rPr/><w:t xml:space="preserve">et al.</w:t></w:r></w:p><w:p><w:pPr/><w:r><w:rPr/><w:t xml:space="preserve">[Research Report] OUNL, LTfLL Report. 2010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hal-01832052v1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Deliverable 3.1 LTfLL – Use cases, scenarios: Guidelines & existing services</w:t></w:r></w:hyperlink></w:p><w:p><w:pPr/><w:hyperlink r:id="rId129" w:history="1"><w:r><w:rPr><w:color w:val="#410a8c"/><w:u w:val="single"/></w:rPr><w:t xml:space="preserve">Jan Hensgens</w:t></w:r></w:hyperlink><w:r><w:rPr/><w:t xml:space="preserve">,</w:t></w:r><w:hyperlink r:id="rId130" w:history="1"><w:r><w:rPr><w:color w:val="#410a8c"/><w:u w:val="single"/></w:rPr><w:t xml:space="preserve">Jan van Bruggen</w:t></w:r></w:hyperlink><w:r><w:rPr/><w:t xml:space="preserve">,</w:t></w:r><w:hyperlink r:id="rId131" w:history="1"><w:r><w:rPr><w:color w:val="#410a8c"/><w:u w:val="single"/></w:rPr><w:t xml:space="preserve">Howard Spoelstra</w:t></w:r></w:hyperlink><w:r><w:rPr/><w:t xml:space="preserve">,</w:t></w:r><w:hyperlink r:id="rId132" w:history="1"><w:r><w:rPr><w:color w:val="#410a8c"/><w:u w:val="single"/></w:rPr><w:t xml:space="preserve">Ellen Rusman</w:t></w:r></w:hyperlink><w:r><w:rPr/><w:t xml:space="preserve">,</w:t></w:r><w:hyperlink r:id="rId133" w:history="1"><w:r><w:rPr><w:color w:val="#410a8c"/><w:u w:val="single"/></w:rPr><w:t xml:space="preserve">Marcel Croock De</w:t></w:r></w:hyperlink><w:r><w:rPr/><w:t xml:space="preserve">et al.</w:t></w:r></w:p><w:p><w:pPr/><w:r><w:rPr/><w:t xml:space="preserve">[Research Report] OUNL. 2009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hal-01832057v1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Deliverable 5.1 LTfLL – Support and feedback design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135" w:history="1"><w:r><w:rPr><w:color w:val="#410a8c"/><w:u w:val="single"/></w:rPr><w:t xml:space="preserve">Benoit Lemaire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5" w:history="1"><w:r><w:rPr><w:color w:val="#410a8c"/><w:u w:val="single"/></w:rPr><w:t xml:space="preserve">Emmanuelle Villiot-Leclercq</w:t></w:r></w:hyperlink><w:r><w:rPr/><w:t xml:space="preserve">et al.</w:t></w:r></w:p><w:p><w:pPr/><w:r><w:rPr/><w:t xml:space="preserve">[Research Report] OUNL, Research report of the LTfLL Project. 2008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hal-01832058v1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Report on NLP-based CALL Workshop</w:t></w:r></w:hyperlink></w:p><w:p><w:pPr/><w:hyperlink r:id="rId72" w:history="1"><w:r><w:rPr><w:color w:val="#410a8c"/><w:u w:val="single"/></w:rPr><w:t xml:space="preserve">Sylvianne Granger</w:t></w:r></w:hyperlink><w:r><w:rPr/><w:t xml:space="preserve">,</w:t></w:r><w:hyperlink r:id="rId66" w:history="1"><w:r><w:rPr><w:color w:val="#410a8c"/><w:u w:val="single"/></w:rPr><w:t xml:space="preserve">Georges Antoniadis</w:t></w:r></w:hyperlink><w:r><w:rPr/><w:t xml:space="preserve">,</w:t></w:r><w:hyperlink r:id="rId71" w:history="1"><w:r><w:rPr><w:color w:val="#410a8c"/><w:u w:val="single"/></w:rPr><w:t xml:space="preserve">Cédrick Fairon</w:t></w:r></w:hyperlink><w:r><w:rPr/><w:t xml:space="preserve">,</w:t></w:r><w:hyperlink r:id="rId73" w:history="1"><w:r><w:rPr><w:color w:val="#410a8c"/><w:u w:val="single"/></w:rPr><w:t xml:space="preserve">Julia Medori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hal-00190372v1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87v1" TargetMode="External"/><Relationship Id="rId8" Type="http://schemas.openxmlformats.org/officeDocument/2006/relationships/hyperlink" Target="https://hal.science/search/index/?q=*&amp;authFullName_s=Martine Pons" TargetMode="External"/><Relationship Id="rId9" Type="http://schemas.openxmlformats.org/officeDocument/2006/relationships/hyperlink" Target="https://hal.science/search/index/?q=*&amp;authFullName_s=Virginie Zampa" TargetMode="External"/><Relationship Id="rId10" Type="http://schemas.openxmlformats.org/officeDocument/2006/relationships/hyperlink" Target="https://hal.univ-grenoble-alpes.fr/hal-04995290v1" TargetMode="External"/><Relationship Id="rId11" Type="http://schemas.openxmlformats.org/officeDocument/2006/relationships/hyperlink" Target="https://hal.science/search/index/?q=*&amp;authFullName_s=Coralie Payre-Ficout" TargetMode="External"/><Relationship Id="rId12" Type="http://schemas.openxmlformats.org/officeDocument/2006/relationships/hyperlink" Target="https://hal.univ-grenoble-alpes.fr/hal-04996614v1" TargetMode="External"/><Relationship Id="rId13" Type="http://schemas.openxmlformats.org/officeDocument/2006/relationships/hyperlink" Target="https://hal.univ-grenoble-alpes.fr/hal-04995307v1" TargetMode="External"/><Relationship Id="rId14" Type="http://schemas.openxmlformats.org/officeDocument/2006/relationships/hyperlink" Target="https://hal.univ-grenoble-alpes.fr/hal-04995249v1" TargetMode="External"/><Relationship Id="rId15" Type="http://schemas.openxmlformats.org/officeDocument/2006/relationships/hyperlink" Target="https://hal.univ-grenoble-alpes.fr/hal-04995270v1" TargetMode="External"/><Relationship Id="rId16" Type="http://schemas.openxmlformats.org/officeDocument/2006/relationships/hyperlink" Target="https://hal.science/hal-04406513v1" TargetMode="External"/><Relationship Id="rId17" Type="http://schemas.openxmlformats.org/officeDocument/2006/relationships/hyperlink" Target="https://hal.science/hal-03436648v1" TargetMode="External"/><Relationship Id="rId18" Type="http://schemas.openxmlformats.org/officeDocument/2006/relationships/hyperlink" Target="https://hal.science/hal-01811083v1" TargetMode="External"/><Relationship Id="rId19" Type="http://schemas.openxmlformats.org/officeDocument/2006/relationships/hyperlink" Target="https://hal.science/search/index/?q=*&amp;authFullName_s=Mathieu Loiseau" TargetMode="External"/><Relationship Id="rId20" Type="http://schemas.openxmlformats.org/officeDocument/2006/relationships/hyperlink" Target="https://hal.science/search/index/?q=*&amp;authFullName_s=Arnaud Bey" TargetMode="External"/><Relationship Id="rId21" Type="http://schemas.openxmlformats.org/officeDocument/2006/relationships/hyperlink" Target="https://hal.science/search/index/?q=*&amp;authFullName_s=Pauline Ballot" TargetMode="External"/><Relationship Id="rId22" Type="http://schemas.openxmlformats.org/officeDocument/2006/relationships/hyperlink" Target="https://hal.science/search/index/?q=*&amp;authFullName_s=Racha Hallal" TargetMode="External"/><Relationship Id="rId23" Type="http://schemas.openxmlformats.org/officeDocument/2006/relationships/hyperlink" Target="https://hal.science/hal-01586278v1" TargetMode="External"/><Relationship Id="rId24" Type="http://schemas.openxmlformats.org/officeDocument/2006/relationships/hyperlink" Target="https://hal.science/search/index/?q=*&amp;authFullName_s=Ada Gazidedja" TargetMode="External"/><Relationship Id="rId25" Type="http://schemas.openxmlformats.org/officeDocument/2006/relationships/hyperlink" Target="https://hal.science/hal-01586279v1" TargetMode="External"/><Relationship Id="rId26" Type="http://schemas.openxmlformats.org/officeDocument/2006/relationships/hyperlink" Target="https://hal.science/hal-01586289v1" TargetMode="External"/><Relationship Id="rId27" Type="http://schemas.openxmlformats.org/officeDocument/2006/relationships/hyperlink" Target="https://hal.science/search/index/?q=*&amp;authFullName_s=Marco Roccetti" TargetMode="External"/><Relationship Id="rId28" Type="http://schemas.openxmlformats.org/officeDocument/2006/relationships/hyperlink" Target="https://hal.science/search/index/?q=*&amp;authFullName_s=Paola Salomoni" TargetMode="External"/><Relationship Id="rId29" Type="http://schemas.openxmlformats.org/officeDocument/2006/relationships/hyperlink" Target="https://hal.science/search/index/?q=*&amp;authFullName_s=Monica Masperi" TargetMode="External"/><Relationship Id="rId30" Type="http://schemas.openxmlformats.org/officeDocument/2006/relationships/hyperlink" Target="https://dx.doi.org/10.1109/ICCNC.2016.7440546" TargetMode="External"/><Relationship Id="rId31" Type="http://schemas.openxmlformats.org/officeDocument/2006/relationships/hyperlink" Target="https://hal.science/hal-01586299v1" TargetMode="External"/><Relationship Id="rId32" Type="http://schemas.openxmlformats.org/officeDocument/2006/relationships/hyperlink" Target="https://hal.science/search/index/?q=*&amp;authFullName_s=Nadia Yassine-Diab" TargetMode="External"/><Relationship Id="rId33" Type="http://schemas.openxmlformats.org/officeDocument/2006/relationships/hyperlink" Target="https://hal.science/hal-01586300v1" TargetMode="External"/><Relationship Id="rId34" Type="http://schemas.openxmlformats.org/officeDocument/2006/relationships/hyperlink" Target="https://hal.science/hal-01586298v1" TargetMode="External"/><Relationship Id="rId35" Type="http://schemas.openxmlformats.org/officeDocument/2006/relationships/hyperlink" Target="https://hal.science/search/index/?q=*&amp;authFullName_s=Yann Bergheaud" TargetMode="External"/><Relationship Id="rId36" Type="http://schemas.openxmlformats.org/officeDocument/2006/relationships/hyperlink" Target="https://hal.science/hal-01586293v1" TargetMode="External"/><Relationship Id="rId37" Type="http://schemas.openxmlformats.org/officeDocument/2006/relationships/hyperlink" Target="https://hal.univ-grenoble-alpes.fr/hal-01910671v1" TargetMode="External"/><Relationship Id="rId38" Type="http://schemas.openxmlformats.org/officeDocument/2006/relationships/hyperlink" Target="https://hal.science/search/index/?q=*&amp;authFullName_s=Bernard Denni" TargetMode="External"/><Relationship Id="rId39" Type="http://schemas.openxmlformats.org/officeDocument/2006/relationships/hyperlink" Target="https://hal.science/search/index/?q=*&amp;authFullName_s=Fran&#231;oise Papa" TargetMode="External"/><Relationship Id="rId40" Type="http://schemas.openxmlformats.org/officeDocument/2006/relationships/hyperlink" Target="https://hal.science/search/index/?q=*&amp;authFullName_s=Claude Ponton" TargetMode="External"/><Relationship Id="rId41" Type="http://schemas.openxmlformats.org/officeDocument/2006/relationships/hyperlink" Target="https://hal.science/search/index/?q=*&amp;authFullName_s=G&#233;rard d'Aubigny" TargetMode="External"/><Relationship Id="rId42" Type="http://schemas.openxmlformats.org/officeDocument/2006/relationships/hyperlink" Target="https://hal.science/search/index/?q=*&amp;authFullName_s=Mich&#232;le Moine" TargetMode="External"/><Relationship Id="rId43" Type="http://schemas.openxmlformats.org/officeDocument/2006/relationships/hyperlink" Target="https://hal.science/hal-01586305v1" TargetMode="External"/><Relationship Id="rId44" Type="http://schemas.openxmlformats.org/officeDocument/2006/relationships/hyperlink" Target="https://hal.science/search/index/?q=*&amp;authFullName_s=Pauline Rebourgeon" TargetMode="External"/><Relationship Id="rId45" Type="http://schemas.openxmlformats.org/officeDocument/2006/relationships/hyperlink" Target="https://hal.science/search/index/?q=*&amp;authFullName_s=Christine Lutian" TargetMode="External"/><Relationship Id="rId46" Type="http://schemas.openxmlformats.org/officeDocument/2006/relationships/hyperlink" Target="https://hal-lirmm.ccsd.cnrs.fr/lirmm-01713801v1" TargetMode="External"/><Relationship Id="rId47" Type="http://schemas.openxmlformats.org/officeDocument/2006/relationships/hyperlink" Target="https://hal.science/search/index/?q=*&amp;authFullName_s=Mathieu Lafourcade" TargetMode="External"/><Relationship Id="rId48" Type="http://schemas.openxmlformats.org/officeDocument/2006/relationships/hyperlink" Target="https://hal.science/search/index/?q=*&amp;authFullName_s=Nathalie Le Brun" TargetMode="External"/><Relationship Id="rId49" Type="http://schemas.openxmlformats.org/officeDocument/2006/relationships/hyperlink" Target="https://dx.doi.org/10.1007/978-3-319-07983-7_5" TargetMode="External"/><Relationship Id="rId50" Type="http://schemas.openxmlformats.org/officeDocument/2006/relationships/hyperlink" Target="https://hal-lirmm.ccsd.cnrs.fr/lirmm-01471671v1" TargetMode="External"/><Relationship Id="rId51" Type="http://schemas.openxmlformats.org/officeDocument/2006/relationships/hyperlink" Target="https://hal.science/hal-01634144v1" TargetMode="External"/><Relationship Id="rId52" Type="http://schemas.openxmlformats.org/officeDocument/2006/relationships/hyperlink" Target="https://hal.science/search/index/?q=*&amp;authFullName_s=Lucie Metz" TargetMode="External"/><Relationship Id="rId53" Type="http://schemas.openxmlformats.org/officeDocument/2006/relationships/hyperlink" Target="https://hal.science/search/index/?q=*&amp;authFullName_s=Annelies Braffort" TargetMode="External"/><Relationship Id="rId54" Type="http://schemas.openxmlformats.org/officeDocument/2006/relationships/hyperlink" Target="https://hal.science/hal-03840085v1" TargetMode="External"/><Relationship Id="rId55" Type="http://schemas.openxmlformats.org/officeDocument/2006/relationships/hyperlink" Target="https://hal.science/hal-01820372v1" TargetMode="External"/><Relationship Id="rId56" Type="http://schemas.openxmlformats.org/officeDocument/2006/relationships/hyperlink" Target="https://hal.science/search/index/?q=*&amp;authFullName_s=Emmanuelle Villiot Leclercq" TargetMode="External"/><Relationship Id="rId57" Type="http://schemas.openxmlformats.org/officeDocument/2006/relationships/hyperlink" Target="https://hal.science/search/index/?q=*&amp;authFullName_s=Sonia Mandin" TargetMode="External"/><Relationship Id="rId58" Type="http://schemas.openxmlformats.org/officeDocument/2006/relationships/hyperlink" Target="https://hal.science/search/index/?q=*&amp;authFullName_s=Philippe Dessus" TargetMode="External"/><Relationship Id="rId59" Type="http://schemas.openxmlformats.org/officeDocument/2006/relationships/hyperlink" Target="https://dx.doi.org/10.1109/ICALT.2010.96" TargetMode="External"/><Relationship Id="rId60" Type="http://schemas.openxmlformats.org/officeDocument/2006/relationships/hyperlink" Target="https://hal.science/hal-01495694v1" TargetMode="External"/><Relationship Id="rId61" Type="http://schemas.openxmlformats.org/officeDocument/2006/relationships/hyperlink" Target="https://hal.science/hal-00404842v1" TargetMode="External"/><Relationship Id="rId62" Type="http://schemas.openxmlformats.org/officeDocument/2006/relationships/hyperlink" Target="https://hal.science/search/index/?q=*&amp;authFullName_s=Stefan Trausan-Matu" TargetMode="External"/><Relationship Id="rId63" Type="http://schemas.openxmlformats.org/officeDocument/2006/relationships/hyperlink" Target="https://hal.science/search/index/?q=*&amp;authFullName_s=Traian Rebedea" TargetMode="External"/><Relationship Id="rId64" Type="http://schemas.openxmlformats.org/officeDocument/2006/relationships/hyperlink" Target="https://hal.science/hal-00308591v1" TargetMode="External"/><Relationship Id="rId65" Type="http://schemas.openxmlformats.org/officeDocument/2006/relationships/hyperlink" Target="https://hal.science/hal-00161556v1" TargetMode="External"/><Relationship Id="rId66" Type="http://schemas.openxmlformats.org/officeDocument/2006/relationships/hyperlink" Target="https://hal.science/search/index/?q=*&amp;authFullName_s=Georges Antoniadis" TargetMode="External"/><Relationship Id="rId67" Type="http://schemas.openxmlformats.org/officeDocument/2006/relationships/hyperlink" Target="https://hal.science/hal-00790334v1" TargetMode="External"/><Relationship Id="rId68" Type="http://schemas.openxmlformats.org/officeDocument/2006/relationships/hyperlink" Target="https://hal.science/search/index/?q=*&amp;authFullName_s=Sylviane Granger" TargetMode="External"/><Relationship Id="rId69" Type="http://schemas.openxmlformats.org/officeDocument/2006/relationships/hyperlink" Target="https://hal.science/search/index/?q=*&amp;authFullName_s=Olivier Kraif" TargetMode="External"/><Relationship Id="rId70" Type="http://schemas.openxmlformats.org/officeDocument/2006/relationships/hyperlink" Target="https://telearn.hal.science/hal-00197393v1" TargetMode="External"/><Relationship Id="rId71" Type="http://schemas.openxmlformats.org/officeDocument/2006/relationships/hyperlink" Target="https://hal.science/search/index/?q=*&amp;authFullName_s=C&#233;drick Fairon" TargetMode="External"/><Relationship Id="rId72" Type="http://schemas.openxmlformats.org/officeDocument/2006/relationships/hyperlink" Target="https://hal.science/search/index/?q=*&amp;authFullName_s=Sylvianne Granger" TargetMode="External"/><Relationship Id="rId73" Type="http://schemas.openxmlformats.org/officeDocument/2006/relationships/hyperlink" Target="https://hal.science/search/index/?q=*&amp;authFullName_s=Julia Medori" TargetMode="External"/><Relationship Id="rId74" Type="http://schemas.openxmlformats.org/officeDocument/2006/relationships/hyperlink" Target="https://edutice.hal.science/edutice-00000693v1" TargetMode="External"/><Relationship Id="rId75" Type="http://schemas.openxmlformats.org/officeDocument/2006/relationships/hyperlink" Target="https://hal.science/hal-05494748v1" TargetMode="External"/><Relationship Id="rId76" Type="http://schemas.openxmlformats.org/officeDocument/2006/relationships/hyperlink" Target="https://hal.science/search/index/?q=*&amp;authFullName_s=Marie-Pierre Jouannaud" TargetMode="External"/><Relationship Id="rId77" Type="http://schemas.openxmlformats.org/officeDocument/2006/relationships/hyperlink" Target="https://dx.doi.org/10.4000/14sc6" TargetMode="External"/><Relationship Id="rId78" Type="http://schemas.openxmlformats.org/officeDocument/2006/relationships/hyperlink" Target="https://hal.science/hal-04752112v1" TargetMode="External"/><Relationship Id="rId79" Type="http://schemas.openxmlformats.org/officeDocument/2006/relationships/hyperlink" Target="https://hal.science/search/index/?q=*&amp;authFullName_s=Solange Rossato" TargetMode="External"/><Relationship Id="rId80" Type="http://schemas.openxmlformats.org/officeDocument/2006/relationships/hyperlink" Target="https://hal.science/hal-04777431v1" TargetMode="External"/><Relationship Id="rId81" Type="http://schemas.openxmlformats.org/officeDocument/2006/relationships/hyperlink" Target="https://shs.hal.science/halshs-01562505v1" TargetMode="External"/><Relationship Id="rId82" Type="http://schemas.openxmlformats.org/officeDocument/2006/relationships/hyperlink" Target="https://dx.doi.org/10.4000/apliut.5742" TargetMode="External"/><Relationship Id="rId83" Type="http://schemas.openxmlformats.org/officeDocument/2006/relationships/hyperlink" Target="https://api.istex.fr/ark:/67375/G14-7C65P9FB-X/fulltext.pdf?sid=hal" TargetMode="External"/><Relationship Id="rId84" Type="http://schemas.openxmlformats.org/officeDocument/2006/relationships/hyperlink" Target="https://hal.science/hal-01586296v1" TargetMode="External"/><Relationship Id="rId85" Type="http://schemas.openxmlformats.org/officeDocument/2006/relationships/hyperlink" Target="https://dx.doi.org/10.4000/alsic.2828" TargetMode="External"/><Relationship Id="rId86" Type="http://schemas.openxmlformats.org/officeDocument/2006/relationships/hyperlink" Target="https://hal.science/hal-00843588v1" TargetMode="External"/><Relationship Id="rId87" Type="http://schemas.openxmlformats.org/officeDocument/2006/relationships/hyperlink" Target="https://hal.science/search/index/?q=*&amp;authFullName_s=Beno&#238;t Lemaire" TargetMode="External"/><Relationship Id="rId88" Type="http://schemas.openxmlformats.org/officeDocument/2006/relationships/hyperlink" Target="https://dx.doi.org/10.1504/IJCEELL.2011.040195" TargetMode="External"/><Relationship Id="rId89" Type="http://schemas.openxmlformats.org/officeDocument/2006/relationships/hyperlink" Target="https://hal.science/hal-01079177v1" TargetMode="External"/><Relationship Id="rId90" Type="http://schemas.openxmlformats.org/officeDocument/2006/relationships/hyperlink" Target="https://hal.science/search/index/?q=*&amp;authFullName_s=&#536;tefan Tr&#259;u&#537;an-Matu" TargetMode="External"/><Relationship Id="rId91" Type="http://schemas.openxmlformats.org/officeDocument/2006/relationships/hyperlink" Target="https://hal.science/search/index/?q=*&amp;authFullName_s=Fridolin Wild" TargetMode="External"/><Relationship Id="rId92" Type="http://schemas.openxmlformats.org/officeDocument/2006/relationships/hyperlink" Target="https://hal.science/search/index/?q=*&amp;authFullName_s=Damien Dupr&#233;" TargetMode="External"/><Relationship Id="rId93" Type="http://schemas.openxmlformats.org/officeDocument/2006/relationships/hyperlink" Target="https://dx.doi.org/10.3166/ds.9.473-492" TargetMode="External"/><Relationship Id="rId94" Type="http://schemas.openxmlformats.org/officeDocument/2006/relationships/hyperlink" Target="https://hal.science/hal-00843619v1" TargetMode="External"/><Relationship Id="rId95" Type="http://schemas.openxmlformats.org/officeDocument/2006/relationships/hyperlink" Target="https://hal.science/search/index/?q=*&amp;authFullName_s=Emmanuelle Villiot-Leclercq" TargetMode="External"/><Relationship Id="rId96" Type="http://schemas.openxmlformats.org/officeDocument/2006/relationships/hyperlink" Target="https://dx.doi.org/10.4000/rechercheformation.1507" TargetMode="External"/><Relationship Id="rId97" Type="http://schemas.openxmlformats.org/officeDocument/2006/relationships/hyperlink" Target="https://hal.univ-grenoble-alpes.fr/hal-01081444v1" TargetMode="External"/><Relationship Id="rId98" Type="http://schemas.openxmlformats.org/officeDocument/2006/relationships/hyperlink" Target="https://hal.science/hal-00332492v1" TargetMode="External"/><Relationship Id="rId99" Type="http://schemas.openxmlformats.org/officeDocument/2006/relationships/hyperlink" Target="https://hal.science/search/index/?q=*&amp;authFullName_s=Thierry Olive" TargetMode="External"/><Relationship Id="rId100" Type="http://schemas.openxmlformats.org/officeDocument/2006/relationships/hyperlink" Target="https://hal.science/search/index/?q=*&amp;authFullName_s=Jean-Fran&#231;ois Rouet" TargetMode="External"/><Relationship Id="rId101" Type="http://schemas.openxmlformats.org/officeDocument/2006/relationships/hyperlink" Target="https://hal.science/search/index/?q=*&amp;authFullName_s=Emmanuelle Fran&#231;ois" TargetMode="External"/><Relationship Id="rId102" Type="http://schemas.openxmlformats.org/officeDocument/2006/relationships/hyperlink" Target="https://dx.doi.org/10.1002/acp.1380" TargetMode="External"/><Relationship Id="rId103" Type="http://schemas.openxmlformats.org/officeDocument/2006/relationships/hyperlink" Target="https://api.istex.fr/ark:/67375/WNG-08CRCZLF-N/fulltext.pdf?sid=hal" TargetMode="External"/><Relationship Id="rId104" Type="http://schemas.openxmlformats.org/officeDocument/2006/relationships/hyperlink" Target="https://hal.science/hal-00359051v1" TargetMode="External"/><Relationship Id="rId105" Type="http://schemas.openxmlformats.org/officeDocument/2006/relationships/hyperlink" Target="https://edutice.hal.science/edutice-00109626v1" TargetMode="External"/><Relationship Id="rId106" Type="http://schemas.openxmlformats.org/officeDocument/2006/relationships/hyperlink" Target="https://hal.science/hal-01942499v1" TargetMode="External"/><Relationship Id="rId107" Type="http://schemas.openxmlformats.org/officeDocument/2006/relationships/hyperlink" Target="https://hal.science/hal-01542501v1" TargetMode="External"/><Relationship Id="rId108" Type="http://schemas.openxmlformats.org/officeDocument/2006/relationships/hyperlink" Target="https://hal.science/search/index/?q=*&amp;authFullName_s=Yoann Goudin" TargetMode="External"/><Relationship Id="rId109" Type="http://schemas.openxmlformats.org/officeDocument/2006/relationships/hyperlink" Target="https://hal.science/hal-01487714v1" TargetMode="External"/><Relationship Id="rId110" Type="http://schemas.openxmlformats.org/officeDocument/2006/relationships/hyperlink" Target="https://www.novapublishers.com/" TargetMode="External"/><Relationship Id="rId111" Type="http://schemas.openxmlformats.org/officeDocument/2006/relationships/hyperlink" Target="https://hal-lirmm.ccsd.cnrs.fr/lirmm-00832988v1" TargetMode="External"/><Relationship Id="rId112" Type="http://schemas.openxmlformats.org/officeDocument/2006/relationships/hyperlink" Target="https://hal.science/hal-01073701v1" TargetMode="External"/><Relationship Id="rId113" Type="http://schemas.openxmlformats.org/officeDocument/2006/relationships/hyperlink" Target="https://hal.science/search/index/?q=*&amp;authFullName_s=J. Medori" TargetMode="External"/><Relationship Id="rId114" Type="http://schemas.openxmlformats.org/officeDocument/2006/relationships/hyperlink" Target="https://hal.science/hal-03814941v1" TargetMode="External"/><Relationship Id="rId115" Type="http://schemas.openxmlformats.org/officeDocument/2006/relationships/hyperlink" Target="https://hal.science/search/index/?q=*&amp;authFullName_s=M&#244;nica Macedo-Rouet" TargetMode="External"/><Relationship Id="rId116" Type="http://schemas.openxmlformats.org/officeDocument/2006/relationships/hyperlink" Target="https://hal.science/search/index/?q=*&amp;authFullName_s=Eric Bouin" TargetMode="External"/><Relationship Id="rId117" Type="http://schemas.openxmlformats.org/officeDocument/2006/relationships/hyperlink" Target="https://hal.science/hal-01832049v1" TargetMode="External"/><Relationship Id="rId118" Type="http://schemas.openxmlformats.org/officeDocument/2006/relationships/hyperlink" Target="https://hal.science/search/index/?q=*&amp;authFullName_s=Mihai Dascalu" TargetMode="External"/><Relationship Id="rId119" Type="http://schemas.openxmlformats.org/officeDocument/2006/relationships/hyperlink" Target="https://hal.science/hal-01586327v1" TargetMode="External"/><Relationship Id="rId120" Type="http://schemas.openxmlformats.org/officeDocument/2006/relationships/hyperlink" Target="https://hal.science/hal-01832053v1" TargetMode="External"/><Relationship Id="rId121" Type="http://schemas.openxmlformats.org/officeDocument/2006/relationships/hyperlink" Target="https://hal.science/search/index/?q=*&amp;authFullName_s=Gillian Armitt" TargetMode="External"/><Relationship Id="rId122" Type="http://schemas.openxmlformats.org/officeDocument/2006/relationships/hyperlink" Target="https://hal.science/search/index/?q=*&amp;authFullName_s=Slavi Stoyanov" TargetMode="External"/><Relationship Id="rId123" Type="http://schemas.openxmlformats.org/officeDocument/2006/relationships/hyperlink" Target="https://hal.science/search/index/?q=*&amp;authFullName_s=Isobel Braidman" TargetMode="External"/><Relationship Id="rId124" Type="http://schemas.openxmlformats.org/officeDocument/2006/relationships/hyperlink" Target="https://hal.science/search/index/?q=*&amp;authFullName_s=Maria Regan" TargetMode="External"/><Relationship Id="rId125" Type="http://schemas.openxmlformats.org/officeDocument/2006/relationships/hyperlink" Target="https://hal.science/search/index/?q=*&amp;authFullName_s=Alisdair Smithies" TargetMode="External"/><Relationship Id="rId126" Type="http://schemas.openxmlformats.org/officeDocument/2006/relationships/hyperlink" Target="https://hal.science/hal-01832052v1" TargetMode="External"/><Relationship Id="rId127" Type="http://schemas.openxmlformats.org/officeDocument/2006/relationships/hyperlink" Target="https://hal.science/search/index/?q=*&amp;authFullName_s=Emmanuelle Evl Villiot-Leclercq" TargetMode="External"/><Relationship Id="rId128" Type="http://schemas.openxmlformats.org/officeDocument/2006/relationships/hyperlink" Target="https://hal.science/hal-01832057v1" TargetMode="External"/><Relationship Id="rId129" Type="http://schemas.openxmlformats.org/officeDocument/2006/relationships/hyperlink" Target="https://hal.science/search/index/?q=*&amp;authFullName_s=Jan Hensgens" TargetMode="External"/><Relationship Id="rId130" Type="http://schemas.openxmlformats.org/officeDocument/2006/relationships/hyperlink" Target="https://hal.science/search/index/?q=*&amp;authFullName_s=Jan van Bruggen" TargetMode="External"/><Relationship Id="rId131" Type="http://schemas.openxmlformats.org/officeDocument/2006/relationships/hyperlink" Target="https://hal.science/search/index/?q=*&amp;authFullName_s=Howard Spoelstra" TargetMode="External"/><Relationship Id="rId132" Type="http://schemas.openxmlformats.org/officeDocument/2006/relationships/hyperlink" Target="https://hal.science/search/index/?q=*&amp;authFullName_s=Ellen Rusman" TargetMode="External"/><Relationship Id="rId133" Type="http://schemas.openxmlformats.org/officeDocument/2006/relationships/hyperlink" Target="https://hal.science/search/index/?q=*&amp;authFullName_s=Marcel Croock De" TargetMode="External"/><Relationship Id="rId134" Type="http://schemas.openxmlformats.org/officeDocument/2006/relationships/hyperlink" Target="https://hal.science/hal-01832058v1" TargetMode="External"/><Relationship Id="rId135" Type="http://schemas.openxmlformats.org/officeDocument/2006/relationships/hyperlink" Target="https://hal.science/search/index/?q=*&amp;authFullName_s=Benoit Lemaire" TargetMode="External"/><Relationship Id="rId136" Type="http://schemas.openxmlformats.org/officeDocument/2006/relationships/hyperlink" Target="https://telearn.hal.science/hal-0019037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zampa</dc:title>
  <dc:description>CV</dc:description>
  <dc:subject/>
  <cp:keywords/>
  <cp:category/>
  <cp:lastModifiedBy/>
  <dcterms:created xsi:type="dcterms:W3CDTF">2026-05-26T17:15:30+02:00</dcterms:created>
  <dcterms:modified xsi:type="dcterms:W3CDTF">2026-05-26T17:15:30+02:00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